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1A84" w:rsidRDefault="00B01BB4">
      <w:bookmarkStart w:id="0" w:name="_Hlk9847559"/>
      <w:bookmarkEnd w:id="0"/>
      <w:r>
        <w:rPr>
          <w:noProof/>
        </w:rPr>
        <mc:AlternateContent>
          <mc:Choice Requires="wps">
            <w:drawing>
              <wp:anchor distT="0" distB="0" distL="114300" distR="114300" simplePos="0" relativeHeight="251663360" behindDoc="0" locked="0" layoutInCell="1" allowOverlap="1" wp14:anchorId="1835028A" wp14:editId="44AF16E3">
                <wp:simplePos x="0" y="0"/>
                <wp:positionH relativeFrom="margin">
                  <wp:align>center</wp:align>
                </wp:positionH>
                <wp:positionV relativeFrom="paragraph">
                  <wp:posOffset>-264810</wp:posOffset>
                </wp:positionV>
                <wp:extent cx="1828800" cy="1828800"/>
                <wp:effectExtent l="0" t="0" r="0" b="8890"/>
                <wp:wrapNone/>
                <wp:docPr id="2" name="Tekstboks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01BB4" w:rsidRPr="00167027" w:rsidRDefault="00B01BB4" w:rsidP="00B01BB4">
                            <w:pPr>
                              <w:jc w:val="center"/>
                              <w:rPr>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9847552"/>
                            <w:bookmarkEnd w:id="1"/>
                            <w:r w:rsidRPr="00167027">
                              <w:rPr>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FOR</w:t>
                            </w:r>
                          </w:p>
                          <w:p w:rsidR="00B01BB4" w:rsidRPr="00167027" w:rsidRDefault="00B01BB4" w:rsidP="00B01BB4">
                            <w:pPr>
                              <w:jc w:val="center"/>
                              <w:rPr>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7027">
                              <w:rPr>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VIDARHEIM BARNEHAGE</w:t>
                            </w:r>
                          </w:p>
                          <w:p w:rsidR="00B01BB4" w:rsidRPr="00167027" w:rsidRDefault="00B01BB4" w:rsidP="00B01BB4">
                            <w:pPr>
                              <w:jc w:val="center"/>
                              <w:rPr>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7027">
                              <w:rPr>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2019-2020</w:t>
                            </w:r>
                          </w:p>
                          <w:p w:rsidR="00C11A84" w:rsidRPr="00C11A84" w:rsidRDefault="00C11A84" w:rsidP="00C11A84">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bookmarkStart w:id="2" w:name="_Hlk9847672"/>
                            <w:bookmarkStart w:id="3" w:name="_Hlk9847673"/>
                            <w:bookmarkStart w:id="4" w:name="_Hlk9847789"/>
                            <w:bookmarkStart w:id="5" w:name="_Hlk9847790"/>
                            <w:bookmarkStart w:id="6" w:name="_Hlk9847791"/>
                            <w:bookmarkStart w:id="7" w:name="_Hlk9847792"/>
                            <w:bookmarkStart w:id="8" w:name="_Hlk9847793"/>
                            <w:bookmarkStart w:id="9" w:name="_Hlk9847794"/>
                            <w:bookmarkStart w:id="10" w:name="_Hlk9847795"/>
                            <w:bookmarkStart w:id="11" w:name="_Hlk9847796"/>
                            <w:bookmarkEnd w:id="2"/>
                            <w:bookmarkEnd w:id="3"/>
                            <w:bookmarkEnd w:id="4"/>
                            <w:bookmarkEnd w:id="5"/>
                            <w:bookmarkEnd w:id="6"/>
                            <w:bookmarkEnd w:id="7"/>
                            <w:bookmarkEnd w:id="8"/>
                            <w:bookmarkEnd w:id="9"/>
                            <w:bookmarkEnd w:id="10"/>
                            <w:bookmarkEnd w:id="1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835028A" id="_x0000_t202" coordsize="21600,21600" o:spt="202" path="m,l,21600r21600,l21600,xe">
                <v:stroke joinstyle="miter"/>
                <v:path gradientshapeok="t" o:connecttype="rect"/>
              </v:shapetype>
              <v:shape id="Tekstboks 2" o:spid="_x0000_s1026" type="#_x0000_t202" style="position:absolute;margin-left:0;margin-top:-20.85pt;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" filled="f" stroked="f">
                <v:textbox style="mso-fit-shape-to-text:t">
                  <w:txbxContent>
                    <w:p w:rsidR="00B01BB4" w:rsidRPr="00167027" w:rsidRDefault="00B01BB4" w:rsidP="00B01BB4">
                      <w:pPr>
                        <w:jc w:val="center"/>
                        <w:rPr>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 w:name="_Hlk9847552"/>
                      <w:bookmarkEnd w:id="12"/>
                      <w:r w:rsidRPr="00167027">
                        <w:rPr>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FOR</w:t>
                      </w:r>
                    </w:p>
                    <w:p w:rsidR="00B01BB4" w:rsidRPr="00167027" w:rsidRDefault="00B01BB4" w:rsidP="00B01BB4">
                      <w:pPr>
                        <w:jc w:val="center"/>
                        <w:rPr>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7027">
                        <w:rPr>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VIDARHEIM BARNEHAGE</w:t>
                      </w:r>
                    </w:p>
                    <w:p w:rsidR="00B01BB4" w:rsidRPr="00167027" w:rsidRDefault="00B01BB4" w:rsidP="00B01BB4">
                      <w:pPr>
                        <w:jc w:val="center"/>
                        <w:rPr>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7027">
                        <w:rPr>
                          <w:outline/>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2019-2020</w:t>
                      </w:r>
                    </w:p>
                    <w:p w:rsidR="00C11A84" w:rsidRPr="00C11A84" w:rsidRDefault="00C11A84" w:rsidP="00C11A84">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bookmarkStart w:id="13" w:name="_Hlk9847672"/>
                      <w:bookmarkStart w:id="14" w:name="_Hlk9847673"/>
                      <w:bookmarkStart w:id="15" w:name="_Hlk9847789"/>
                      <w:bookmarkStart w:id="16" w:name="_Hlk9847790"/>
                      <w:bookmarkStart w:id="17" w:name="_Hlk9847791"/>
                      <w:bookmarkStart w:id="18" w:name="_Hlk9847792"/>
                      <w:bookmarkStart w:id="19" w:name="_Hlk9847793"/>
                      <w:bookmarkStart w:id="20" w:name="_Hlk9847794"/>
                      <w:bookmarkStart w:id="21" w:name="_Hlk9847795"/>
                      <w:bookmarkStart w:id="22" w:name="_Hlk9847796"/>
                      <w:bookmarkEnd w:id="13"/>
                      <w:bookmarkEnd w:id="14"/>
                      <w:bookmarkEnd w:id="15"/>
                      <w:bookmarkEnd w:id="16"/>
                      <w:bookmarkEnd w:id="17"/>
                      <w:bookmarkEnd w:id="18"/>
                      <w:bookmarkEnd w:id="19"/>
                      <w:bookmarkEnd w:id="20"/>
                      <w:bookmarkEnd w:id="21"/>
                      <w:bookmarkEnd w:id="22"/>
                    </w:p>
                  </w:txbxContent>
                </v:textbox>
                <w10:wrap anchorx="margin"/>
              </v:shape>
            </w:pict>
          </mc:Fallback>
        </mc:AlternateContent>
      </w:r>
    </w:p>
    <w:p w:rsidR="00167027" w:rsidRDefault="00167027" w:rsidP="00167027"/>
    <w:p w:rsidR="00167027" w:rsidRDefault="00167027" w:rsidP="00167027">
      <w:pPr>
        <w:rPr>
          <w:rFonts w:ascii="Baskerville Old Face" w:eastAsia="Times New Roman" w:hAnsi="Baskerville Old Face" w:cs="Times New Roman"/>
          <w:b/>
          <w:i/>
          <w:color w:val="0070C0"/>
          <w:sz w:val="48"/>
          <w:szCs w:val="4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100000" w14:t="0" w14:r="0" w14:b="100000"/>
              </w14:path>
            </w14:gradFill>
          </w14:textFill>
        </w:rPr>
      </w:pPr>
    </w:p>
    <w:p w:rsidR="00167027" w:rsidRDefault="00167027" w:rsidP="00167027">
      <w:pPr>
        <w:rPr>
          <w:rFonts w:ascii="Baskerville Old Face" w:eastAsia="Times New Roman" w:hAnsi="Baskerville Old Face" w:cs="Times New Roman"/>
          <w:b/>
          <w:i/>
          <w:color w:val="0070C0"/>
          <w:sz w:val="48"/>
          <w:szCs w:val="4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100000" w14:t="0" w14:r="0" w14:b="100000"/>
              </w14:path>
            </w14:gradFill>
          </w14:textFill>
        </w:rPr>
      </w:pPr>
    </w:p>
    <w:p w:rsidR="00167027" w:rsidRDefault="00167027" w:rsidP="00167027">
      <w:pPr>
        <w:rPr>
          <w:rFonts w:ascii="Baskerville Old Face" w:eastAsia="Times New Roman" w:hAnsi="Baskerville Old Face" w:cs="Times New Roman"/>
          <w:b/>
          <w:i/>
          <w:color w:val="0070C0"/>
          <w:sz w:val="48"/>
          <w:szCs w:val="4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100000" w14:t="0" w14:r="0" w14:b="100000"/>
              </w14:path>
            </w14:gradFill>
          </w14:textFill>
        </w:rPr>
      </w:pPr>
    </w:p>
    <w:p w:rsidR="00167027" w:rsidRDefault="00167027" w:rsidP="00167027">
      <w:pPr>
        <w:rPr>
          <w:rFonts w:ascii="Baskerville Old Face" w:eastAsia="Times New Roman" w:hAnsi="Baskerville Old Face" w:cs="Times New Roman"/>
          <w:b/>
          <w:i/>
          <w:color w:val="0070C0"/>
          <w:sz w:val="48"/>
          <w:szCs w:val="4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100000" w14:t="0" w14:r="0" w14:b="100000"/>
              </w14:path>
            </w14:gradFill>
          </w14:textFill>
        </w:rPr>
      </w:pPr>
    </w:p>
    <w:p w:rsidR="00167027" w:rsidRDefault="00122529" w:rsidP="00167027">
      <w:pPr>
        <w:rPr>
          <w:rFonts w:ascii="Baskerville Old Face" w:eastAsia="Times New Roman" w:hAnsi="Baskerville Old Face" w:cs="Times New Roman"/>
          <w:b/>
          <w:i/>
          <w:color w:val="0070C0"/>
          <w:sz w:val="48"/>
          <w:szCs w:val="4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100000" w14:t="0" w14:r="0" w14:b="100000"/>
              </w14:path>
            </w14:gradFill>
          </w14:textFill>
        </w:rPr>
      </w:pPr>
      <w:r>
        <w:rPr>
          <w:noProof/>
        </w:rPr>
        <mc:AlternateContent>
          <mc:Choice Requires="wps">
            <w:drawing>
              <wp:anchor distT="45720" distB="45720" distL="114300" distR="114300" simplePos="0" relativeHeight="251676672" behindDoc="0" locked="0" layoutInCell="1" allowOverlap="1">
                <wp:simplePos x="0" y="0"/>
                <wp:positionH relativeFrom="page">
                  <wp:posOffset>1087445</wp:posOffset>
                </wp:positionH>
                <wp:positionV relativeFrom="paragraph">
                  <wp:posOffset>148768</wp:posOffset>
                </wp:positionV>
                <wp:extent cx="2051685" cy="717550"/>
                <wp:effectExtent l="76200" t="438150" r="81915" b="4254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54136">
                          <a:off x="0" y="0"/>
                          <a:ext cx="2051685" cy="717550"/>
                        </a:xfrm>
                        <a:prstGeom prst="rect">
                          <a:avLst/>
                        </a:prstGeom>
                        <a:solidFill>
                          <a:schemeClr val="bg1"/>
                        </a:solidFill>
                        <a:ln w="9525">
                          <a:solidFill>
                            <a:schemeClr val="bg1"/>
                          </a:solidFill>
                          <a:miter lim="800000"/>
                          <a:headEnd/>
                          <a:tailEnd/>
                        </a:ln>
                      </wps:spPr>
                      <wps:txbx>
                        <w:txbxContent>
                          <w:p w:rsidR="0030158E" w:rsidRDefault="0030158E">
                            <w:r w:rsidRPr="0030158E">
                              <w:rPr>
                                <w:noProof/>
                                <w:color w:val="385623" w:themeColor="accent6" w:themeShade="80"/>
                                <w:sz w:val="56"/>
                                <w:szCs w:val="56"/>
                                <w14:textOutline w14:w="9525" w14:cap="flat" w14:cmpd="sng" w14:algn="ctr">
                                  <w14:solidFill>
                                    <w14:schemeClr w14:val="accent6">
                                      <w14:lumMod w14:val="50000"/>
                                    </w14:schemeClr>
                                  </w14:solidFill>
                                  <w14:prstDash w14:val="solid"/>
                                  <w14:round/>
                                </w14:textOutline>
                                <w14:props3d w14:extrusionH="57150" w14:contourW="0" w14:prstMaterial="softEdge">
                                  <w14:bevelT w14:w="25400" w14:h="38100" w14:prst="circle"/>
                                </w14:props3d>
                              </w:rPr>
                              <w:t>Bli med ut</w:t>
                            </w:r>
                            <w:r w:rsidR="00167027">
                              <w:rPr>
                                <w:noProof/>
                                <w:color w:val="385623" w:themeColor="accent6" w:themeShade="80"/>
                                <w:sz w:val="56"/>
                                <w:szCs w:val="56"/>
                                <w14:textOutline w14:w="9525" w14:cap="flat" w14:cmpd="sng" w14:algn="ctr">
                                  <w14:solidFill>
                                    <w14:schemeClr w14:val="accent6">
                                      <w14:lumMod w14:val="50000"/>
                                    </w14:schemeClr>
                                  </w14:solidFill>
                                  <w14:prstDash w14:val="solid"/>
                                  <w14:round/>
                                </w14:textOutline>
                                <w14:props3d w14:extrusionH="57150" w14:contourW="0" w14:prstMaterial="softEdge">
                                  <w14:bevelT w14:w="25400" w14:h="38100" w14:prst="circle"/>
                                </w14:props3d>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5.65pt;margin-top:11.7pt;width:161.55pt;height:56.5pt;rotation:-1688496fd;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" fillcolor="white [3212]" strokecolor="white [3212]">
                <v:textbox>
                  <w:txbxContent>
                    <w:p w:rsidR="0030158E" w:rsidRDefault="0030158E">
                      <w:r w:rsidRPr="0030158E">
                        <w:rPr>
                          <w:noProof/>
                          <w:color w:val="385623" w:themeColor="accent6" w:themeShade="80"/>
                          <w:sz w:val="56"/>
                          <w:szCs w:val="56"/>
                          <w14:textOutline w14:w="9525" w14:cap="flat" w14:cmpd="sng" w14:algn="ctr">
                            <w14:solidFill>
                              <w14:schemeClr w14:val="accent6">
                                <w14:lumMod w14:val="50000"/>
                              </w14:schemeClr>
                            </w14:solidFill>
                            <w14:prstDash w14:val="solid"/>
                            <w14:round/>
                          </w14:textOutline>
                          <w14:props3d w14:extrusionH="57150" w14:contourW="0" w14:prstMaterial="softEdge">
                            <w14:bevelT w14:w="25400" w14:h="38100" w14:prst="circle"/>
                          </w14:props3d>
                        </w:rPr>
                        <w:t>Bli med ut</w:t>
                      </w:r>
                      <w:r w:rsidR="00167027">
                        <w:rPr>
                          <w:noProof/>
                          <w:color w:val="385623" w:themeColor="accent6" w:themeShade="80"/>
                          <w:sz w:val="56"/>
                          <w:szCs w:val="56"/>
                          <w14:textOutline w14:w="9525" w14:cap="flat" w14:cmpd="sng" w14:algn="ctr">
                            <w14:solidFill>
                              <w14:schemeClr w14:val="accent6">
                                <w14:lumMod w14:val="50000"/>
                              </w14:schemeClr>
                            </w14:solidFill>
                            <w14:prstDash w14:val="solid"/>
                            <w14:round/>
                          </w14:textOutline>
                          <w14:props3d w14:extrusionH="57150" w14:contourW="0" w14:prstMaterial="softEdge">
                            <w14:bevelT w14:w="25400" w14:h="38100" w14:prst="circle"/>
                          </w14:props3d>
                        </w:rPr>
                        <w:t xml:space="preserve">   - </w:t>
                      </w:r>
                    </w:p>
                  </w:txbxContent>
                </v:textbox>
                <w10:wrap type="square" anchorx="page"/>
              </v:shape>
            </w:pict>
          </mc:Fallback>
        </mc:AlternateContent>
      </w:r>
    </w:p>
    <w:p w:rsidR="00167027" w:rsidRDefault="00122529" w:rsidP="00167027">
      <w:pPr>
        <w:rPr>
          <w:rFonts w:ascii="Baskerville Old Face" w:eastAsia="Times New Roman" w:hAnsi="Baskerville Old Face" w:cs="Times New Roman"/>
          <w:b/>
          <w:i/>
          <w:color w:val="0070C0"/>
          <w:sz w:val="48"/>
          <w:szCs w:val="4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100000" w14:t="0" w14:r="0" w14:b="100000"/>
              </w14:path>
            </w14:gradFill>
          </w14:textFill>
        </w:rPr>
      </w:pPr>
      <w:r>
        <w:rPr>
          <w:rFonts w:ascii="Baskerville Old Face" w:eastAsia="Times New Roman" w:hAnsi="Baskerville Old Face" w:cs="Times New Roman"/>
          <w:b/>
          <w:i/>
          <w:noProof/>
          <w:color w:val="0070C0"/>
          <w:sz w:val="48"/>
          <w:szCs w:val="48"/>
        </w:rPr>
        <mc:AlternateContent>
          <mc:Choice Requires="wps">
            <w:drawing>
              <wp:anchor distT="0" distB="0" distL="114300" distR="114300" simplePos="0" relativeHeight="251678720" behindDoc="0" locked="0" layoutInCell="1" allowOverlap="1">
                <wp:simplePos x="0" y="0"/>
                <wp:positionH relativeFrom="column">
                  <wp:posOffset>224023</wp:posOffset>
                </wp:positionH>
                <wp:positionV relativeFrom="paragraph">
                  <wp:posOffset>51863</wp:posOffset>
                </wp:positionV>
                <wp:extent cx="2832011" cy="552561"/>
                <wp:effectExtent l="0" t="609600" r="0" b="609600"/>
                <wp:wrapNone/>
                <wp:docPr id="239" name="Tekstboks 239"/>
                <wp:cNvGraphicFramePr/>
                <a:graphic xmlns:a="http://schemas.openxmlformats.org/drawingml/2006/main">
                  <a:graphicData uri="http://schemas.microsoft.com/office/word/2010/wordprocessingShape">
                    <wps:wsp>
                      <wps:cNvSpPr txBox="1"/>
                      <wps:spPr>
                        <a:xfrm rot="20065986">
                          <a:off x="0" y="0"/>
                          <a:ext cx="2832011" cy="552561"/>
                        </a:xfrm>
                        <a:prstGeom prst="rect">
                          <a:avLst/>
                        </a:prstGeom>
                        <a:solidFill>
                          <a:schemeClr val="lt1"/>
                        </a:solidFill>
                        <a:ln w="6350">
                          <a:solidFill>
                            <a:schemeClr val="bg1"/>
                          </a:solidFill>
                        </a:ln>
                      </wps:spPr>
                      <wps:txbx>
                        <w:txbxContent>
                          <w:p w:rsidR="00167027" w:rsidRDefault="00167027">
                            <w:r>
                              <w:rPr>
                                <w:noProof/>
                                <w:color w:val="385623" w:themeColor="accent6" w:themeShade="80"/>
                                <w:sz w:val="56"/>
                                <w:szCs w:val="56"/>
                                <w14:textOutline w14:w="9525" w14:cap="flat" w14:cmpd="sng" w14:algn="ctr">
                                  <w14:solidFill>
                                    <w14:schemeClr w14:val="accent6">
                                      <w14:lumMod w14:val="50000"/>
                                    </w14:schemeClr>
                                  </w14:solidFill>
                                  <w14:prstDash w14:val="solid"/>
                                  <w14:round/>
                                </w14:textOutline>
                                <w14:props3d w14:extrusionH="57150" w14:contourW="0" w14:prstMaterial="softEdge">
                                  <w14:bevelT w14:w="25400" w14:h="38100" w14:prst="circle"/>
                                </w14:props3d>
                              </w:rPr>
                              <w:t>naturen venter!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39" o:spid="_x0000_s1028" type="#_x0000_t202" style="position:absolute;margin-left:17.65pt;margin-top:4.1pt;width:223pt;height:43.5pt;rotation:-1675552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" fillcolor="white [3201]" strokecolor="white [3212]" strokeweight=".5pt">
                <v:textbox>
                  <w:txbxContent>
                    <w:p w:rsidR="00167027" w:rsidRDefault="00167027">
                      <w:r>
                        <w:rPr>
                          <w:noProof/>
                          <w:color w:val="385623" w:themeColor="accent6" w:themeShade="80"/>
                          <w:sz w:val="56"/>
                          <w:szCs w:val="56"/>
                          <w14:textOutline w14:w="9525" w14:cap="flat" w14:cmpd="sng" w14:algn="ctr">
                            <w14:solidFill>
                              <w14:schemeClr w14:val="accent6">
                                <w14:lumMod w14:val="50000"/>
                              </w14:schemeClr>
                            </w14:solidFill>
                            <w14:prstDash w14:val="solid"/>
                            <w14:round/>
                          </w14:textOutline>
                          <w14:props3d w14:extrusionH="57150" w14:contourW="0" w14:prstMaterial="softEdge">
                            <w14:bevelT w14:w="25400" w14:h="38100" w14:prst="circle"/>
                          </w14:props3d>
                        </w:rPr>
                        <w:t>naturen venter!</w:t>
                      </w:r>
                    </w:p>
                  </w:txbxContent>
                </v:textbox>
              </v:shape>
            </w:pict>
          </mc:Fallback>
        </mc:AlternateContent>
      </w:r>
    </w:p>
    <w:p w:rsidR="00167027" w:rsidRDefault="00122529" w:rsidP="00167027">
      <w:pPr>
        <w:rPr>
          <w:rFonts w:ascii="Baskerville Old Face" w:eastAsia="Times New Roman" w:hAnsi="Baskerville Old Face" w:cs="Times New Roman"/>
          <w:b/>
          <w:i/>
          <w:color w:val="0070C0"/>
          <w:sz w:val="48"/>
          <w:szCs w:val="4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100000" w14:t="0" w14:r="0" w14:b="100000"/>
              </w14:path>
            </w14:gradFill>
          </w14:textFill>
        </w:rPr>
      </w:pPr>
      <w:r>
        <w:rPr>
          <w:noProof/>
        </w:rPr>
        <w:drawing>
          <wp:anchor distT="0" distB="0" distL="114300" distR="114300" simplePos="0" relativeHeight="251677696" behindDoc="1" locked="0" layoutInCell="1" allowOverlap="1" wp14:anchorId="7895B99C">
            <wp:simplePos x="0" y="0"/>
            <wp:positionH relativeFrom="margin">
              <wp:posOffset>247886</wp:posOffset>
            </wp:positionH>
            <wp:positionV relativeFrom="paragraph">
              <wp:posOffset>5715</wp:posOffset>
            </wp:positionV>
            <wp:extent cx="5760720" cy="4322445"/>
            <wp:effectExtent l="0" t="0" r="0" b="1905"/>
            <wp:wrapThrough wrapText="bothSides">
              <wp:wrapPolygon edited="0">
                <wp:start x="9214" y="0"/>
                <wp:lineTo x="8286" y="190"/>
                <wp:lineTo x="5071" y="1333"/>
                <wp:lineTo x="4714" y="1809"/>
                <wp:lineTo x="3143" y="3046"/>
                <wp:lineTo x="1786" y="4665"/>
                <wp:lineTo x="1000" y="6188"/>
                <wp:lineTo x="357" y="7711"/>
                <wp:lineTo x="0" y="9234"/>
                <wp:lineTo x="0" y="12280"/>
                <wp:lineTo x="357" y="13803"/>
                <wp:lineTo x="929" y="15327"/>
                <wp:lineTo x="1714" y="16850"/>
                <wp:lineTo x="3143" y="18468"/>
                <wp:lineTo x="5000" y="19896"/>
                <wp:lineTo x="5071" y="20182"/>
                <wp:lineTo x="8500" y="21419"/>
                <wp:lineTo x="10143" y="21514"/>
                <wp:lineTo x="11357" y="21514"/>
                <wp:lineTo x="13000" y="21419"/>
                <wp:lineTo x="16429" y="20182"/>
                <wp:lineTo x="16500" y="19896"/>
                <wp:lineTo x="18357" y="18468"/>
                <wp:lineTo x="19786" y="16850"/>
                <wp:lineTo x="20571" y="15327"/>
                <wp:lineTo x="21143" y="13803"/>
                <wp:lineTo x="21500" y="12280"/>
                <wp:lineTo x="21500" y="9234"/>
                <wp:lineTo x="21143" y="7711"/>
                <wp:lineTo x="20500" y="6188"/>
                <wp:lineTo x="19714" y="4665"/>
                <wp:lineTo x="18571" y="3332"/>
                <wp:lineTo x="16929" y="1904"/>
                <wp:lineTo x="16429" y="1333"/>
                <wp:lineTo x="13286" y="190"/>
                <wp:lineTo x="12286" y="0"/>
                <wp:lineTo x="9214" y="0"/>
              </wp:wrapPolygon>
            </wp:wrapThrough>
            <wp:docPr id="25" name="Bilde 25" descr="Bildet kan inneholde: utendÃ¸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t kan inneholde: utendÃ¸rs og nat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24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67027" w:rsidRDefault="00167027" w:rsidP="00167027">
      <w:pPr>
        <w:rPr>
          <w:rFonts w:ascii="Baskerville Old Face" w:eastAsia="Times New Roman" w:hAnsi="Baskerville Old Face" w:cs="Times New Roman"/>
          <w:b/>
          <w:i/>
          <w:color w:val="0070C0"/>
          <w:sz w:val="48"/>
          <w:szCs w:val="4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100000" w14:t="0" w14:r="0" w14:b="100000"/>
              </w14:path>
            </w14:gradFill>
          </w14:textFill>
        </w:rPr>
      </w:pPr>
    </w:p>
    <w:p w:rsidR="00167027" w:rsidRDefault="00167027" w:rsidP="00167027">
      <w:pPr>
        <w:rPr>
          <w:rFonts w:ascii="Baskerville Old Face" w:eastAsia="Times New Roman" w:hAnsi="Baskerville Old Face" w:cs="Times New Roman"/>
          <w:b/>
          <w:i/>
          <w:color w:val="0070C0"/>
          <w:sz w:val="48"/>
          <w:szCs w:val="4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100000" w14:t="0" w14:r="0" w14:b="100000"/>
              </w14:path>
            </w14:gradFill>
          </w14:textFill>
        </w:rPr>
      </w:pPr>
    </w:p>
    <w:p w:rsidR="00167027" w:rsidRDefault="00167027" w:rsidP="00167027">
      <w:pPr>
        <w:rPr>
          <w:rFonts w:ascii="Baskerville Old Face" w:eastAsia="Times New Roman" w:hAnsi="Baskerville Old Face" w:cs="Times New Roman"/>
          <w:b/>
          <w:i/>
          <w:color w:val="0070C0"/>
          <w:sz w:val="48"/>
          <w:szCs w:val="4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100000" w14:t="0" w14:r="0" w14:b="100000"/>
              </w14:path>
            </w14:gradFill>
          </w14:textFill>
        </w:rPr>
      </w:pPr>
    </w:p>
    <w:p w:rsidR="00167027" w:rsidRDefault="00167027" w:rsidP="00167027">
      <w:pPr>
        <w:rPr>
          <w:rFonts w:ascii="Baskerville Old Face" w:eastAsia="Times New Roman" w:hAnsi="Baskerville Old Face" w:cs="Times New Roman"/>
          <w:b/>
          <w:i/>
          <w:color w:val="0070C0"/>
          <w:sz w:val="48"/>
          <w:szCs w:val="4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100000" w14:t="0" w14:r="0" w14:b="100000"/>
              </w14:path>
            </w14:gradFill>
          </w14:textFill>
        </w:rPr>
      </w:pPr>
    </w:p>
    <w:p w:rsidR="00167027" w:rsidRDefault="00167027" w:rsidP="00167027">
      <w:pPr>
        <w:rPr>
          <w:rFonts w:ascii="Baskerville Old Face" w:eastAsia="Times New Roman" w:hAnsi="Baskerville Old Face" w:cs="Times New Roman"/>
          <w:b/>
          <w:i/>
          <w:color w:val="0070C0"/>
          <w:sz w:val="48"/>
          <w:szCs w:val="48"/>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path w14:path="circle">
                <w14:fillToRect w14:l="100000" w14:t="0" w14:r="0" w14:b="100000"/>
              </w14:path>
            </w14:gradFill>
          </w14:textFill>
        </w:rPr>
      </w:pPr>
    </w:p>
    <w:p w:rsidR="00167027" w:rsidRDefault="00167027" w:rsidP="00167027">
      <w:pPr>
        <w:jc w:val="center"/>
        <w:rPr>
          <w:rFonts w:ascii="Baskerville Old Face" w:eastAsia="Times New Roman" w:hAnsi="Baskerville Old Face" w:cs="Times New Roman"/>
          <w:b/>
          <w:i/>
          <w:color w:val="000000" w:themeColor="text1"/>
          <w:sz w:val="48"/>
          <w:szCs w:val="48"/>
        </w:rPr>
      </w:pPr>
    </w:p>
    <w:p w:rsidR="00167027" w:rsidRPr="00167027" w:rsidRDefault="00167027" w:rsidP="00122529">
      <w:pPr>
        <w:jc w:val="center"/>
        <w:rPr>
          <w:rFonts w:ascii="Baskerville Old Face" w:eastAsia="Times New Roman" w:hAnsi="Baskerville Old Face" w:cs="Times New Roman"/>
          <w:b/>
          <w:i/>
          <w:color w:val="000000" w:themeColor="text1"/>
          <w:sz w:val="48"/>
          <w:szCs w:val="48"/>
        </w:rPr>
      </w:pPr>
      <w:r w:rsidRPr="00167027">
        <w:rPr>
          <w:rFonts w:ascii="Baskerville Old Face" w:eastAsia="Times New Roman" w:hAnsi="Baskerville Old Face" w:cs="Times New Roman"/>
          <w:b/>
          <w:i/>
          <w:color w:val="000000" w:themeColor="text1"/>
          <w:sz w:val="48"/>
          <w:szCs w:val="48"/>
        </w:rPr>
        <w:t>«Med blikk for den enkelte og rom for alle»</w:t>
      </w:r>
    </w:p>
    <w:p w:rsidR="00C11A84" w:rsidRDefault="00C11A84"/>
    <w:p w:rsidR="00C7198A" w:rsidRDefault="00813A67" w:rsidP="00C7198A">
      <w:pPr>
        <w:spacing w:line="360" w:lineRule="auto"/>
        <w:jc w:val="center"/>
        <w:rPr>
          <w:rFonts w:ascii="Times New Roman" w:hAnsi="Times New Roman" w:cs="Times New Roman"/>
          <w:b/>
          <w:bCs/>
          <w:smallCaps/>
          <w:color w:val="538135" w:themeColor="accent6" w:themeShade="BF"/>
          <w:spacing w:val="5"/>
          <w:sz w:val="24"/>
          <w:szCs w:val="24"/>
        </w:rPr>
      </w:pPr>
      <w:r w:rsidRPr="003A0A5F">
        <w:rPr>
          <w:rFonts w:ascii="Times New Roman" w:hAnsi="Times New Roman" w:cs="Times New Roman"/>
          <w:b/>
          <w:bCs/>
          <w:smallCaps/>
          <w:color w:val="538135" w:themeColor="accent6" w:themeShade="BF"/>
          <w:spacing w:val="5"/>
          <w:sz w:val="24"/>
          <w:szCs w:val="24"/>
        </w:rPr>
        <w:lastRenderedPageBreak/>
        <w:t>Innledning</w:t>
      </w:r>
    </w:p>
    <w:p w:rsidR="00C11A84" w:rsidRPr="00C7198A" w:rsidRDefault="00C11A84" w:rsidP="008402F6">
      <w:pPr>
        <w:spacing w:line="360" w:lineRule="auto"/>
        <w:rPr>
          <w:rFonts w:ascii="Times New Roman" w:hAnsi="Times New Roman" w:cs="Times New Roman"/>
          <w:b/>
          <w:bCs/>
          <w:smallCaps/>
          <w:color w:val="538135" w:themeColor="accent6" w:themeShade="BF"/>
          <w:spacing w:val="5"/>
          <w:sz w:val="24"/>
          <w:szCs w:val="24"/>
        </w:rPr>
      </w:pPr>
      <w:r w:rsidRPr="00E23C80">
        <w:rPr>
          <w:rFonts w:ascii="Times New Roman" w:eastAsia="Times New Roman" w:hAnsi="Times New Roman" w:cs="Times New Roman"/>
          <w:sz w:val="24"/>
          <w:szCs w:val="24"/>
        </w:rPr>
        <w:t>Vidarheim barnehage ble etablert 1. august 2014. Vi har 126</w:t>
      </w:r>
      <w:r w:rsidRPr="00E23C80">
        <w:rPr>
          <w:rFonts w:ascii="Times New Roman" w:eastAsia="Times New Roman" w:hAnsi="Times New Roman" w:cs="Times New Roman"/>
          <w:color w:val="FF0000"/>
          <w:sz w:val="24"/>
          <w:szCs w:val="24"/>
        </w:rPr>
        <w:t xml:space="preserve"> </w:t>
      </w:r>
      <w:r w:rsidRPr="00E23C80">
        <w:rPr>
          <w:rFonts w:ascii="Times New Roman" w:eastAsia="Times New Roman" w:hAnsi="Times New Roman" w:cs="Times New Roman"/>
          <w:sz w:val="24"/>
          <w:szCs w:val="24"/>
        </w:rPr>
        <w:t xml:space="preserve">plasser i bruk, fordelt på 6 avdelinger. Vi har valgt å ha </w:t>
      </w:r>
      <w:proofErr w:type="spellStart"/>
      <w:r w:rsidRPr="00E23C80">
        <w:rPr>
          <w:rFonts w:ascii="Times New Roman" w:eastAsia="Times New Roman" w:hAnsi="Times New Roman" w:cs="Times New Roman"/>
          <w:sz w:val="24"/>
          <w:szCs w:val="24"/>
        </w:rPr>
        <w:t>aldersrene</w:t>
      </w:r>
      <w:proofErr w:type="spellEnd"/>
      <w:r w:rsidRPr="00E23C80">
        <w:rPr>
          <w:rFonts w:ascii="Times New Roman" w:eastAsia="Times New Roman" w:hAnsi="Times New Roman" w:cs="Times New Roman"/>
          <w:sz w:val="24"/>
          <w:szCs w:val="24"/>
        </w:rPr>
        <w:t xml:space="preserve"> grupper.  Vi har fine og lyse lokaler, et fantastisk uteområde, skogen som nærmeste nabo og Kramprudjordet til disposisjon</w:t>
      </w:r>
      <w:r w:rsidR="000C2A74">
        <w:rPr>
          <w:rFonts w:ascii="Times New Roman" w:eastAsia="Times New Roman" w:hAnsi="Times New Roman" w:cs="Times New Roman"/>
          <w:sz w:val="24"/>
          <w:szCs w:val="24"/>
        </w:rPr>
        <w:t>. H</w:t>
      </w:r>
      <w:r w:rsidRPr="00E23C80">
        <w:rPr>
          <w:rFonts w:ascii="Times New Roman" w:eastAsia="Times New Roman" w:hAnsi="Times New Roman" w:cs="Times New Roman"/>
          <w:sz w:val="24"/>
          <w:szCs w:val="24"/>
        </w:rPr>
        <w:t xml:space="preserve">ele vinteren har vi uendelige muligheter til å skape magiske hverdagsøyeblikk sammen med barna. </w:t>
      </w:r>
    </w:p>
    <w:p w:rsidR="00C11A84" w:rsidRPr="00E23C80" w:rsidRDefault="00C11A84" w:rsidP="00E23C80">
      <w:pPr>
        <w:spacing w:line="360" w:lineRule="auto"/>
        <w:rPr>
          <w:rFonts w:ascii="Times New Roman" w:eastAsia="Times New Roman" w:hAnsi="Times New Roman" w:cs="Times New Roman"/>
          <w:sz w:val="24"/>
          <w:szCs w:val="24"/>
        </w:rPr>
      </w:pPr>
      <w:r w:rsidRPr="00E23C80">
        <w:rPr>
          <w:rFonts w:ascii="Times New Roman" w:eastAsia="Times New Roman" w:hAnsi="Times New Roman" w:cs="Times New Roman"/>
          <w:sz w:val="24"/>
          <w:szCs w:val="24"/>
        </w:rPr>
        <w:t xml:space="preserve">Barnehagen vår er inspirert av Reggio Emilia-filosofien. Filosofiens hovedtanke er å sette barnet i sentrum, at barna skal gis mulighet til å være delaktige og ha medvirkning i sin egen hverdag. Barn lærer best ved førstehåndserfaringer. Dette skjer gjennom utforskning, undring ut i fra egne interesser, og i samspill med andre barn og voksne.  I Reggio Emilia-filosofien er det fokus på 3 pedagogiske faktorer; de voksne, barna selv og rommet/det fysiske miljøet. </w:t>
      </w:r>
    </w:p>
    <w:p w:rsidR="00C11A84" w:rsidRPr="00E23C80" w:rsidRDefault="00C11A84" w:rsidP="00E23C80">
      <w:pPr>
        <w:spacing w:line="360" w:lineRule="auto"/>
        <w:rPr>
          <w:rFonts w:ascii="Times New Roman" w:eastAsia="Times New Roman" w:hAnsi="Times New Roman" w:cs="Times New Roman"/>
          <w:sz w:val="24"/>
          <w:szCs w:val="24"/>
        </w:rPr>
      </w:pPr>
      <w:r w:rsidRPr="00E23C80">
        <w:rPr>
          <w:rFonts w:ascii="Times New Roman" w:eastAsia="Times New Roman" w:hAnsi="Times New Roman" w:cs="Times New Roman"/>
          <w:sz w:val="24"/>
          <w:szCs w:val="24"/>
        </w:rPr>
        <w:t xml:space="preserve">Vår visjon, </w:t>
      </w:r>
      <w:r w:rsidRPr="00E23C80">
        <w:rPr>
          <w:rFonts w:ascii="Times New Roman" w:eastAsia="Times New Roman" w:hAnsi="Times New Roman" w:cs="Times New Roman"/>
          <w:b/>
          <w:color w:val="538135" w:themeColor="accent6" w:themeShade="BF"/>
          <w:sz w:val="24"/>
          <w:szCs w:val="24"/>
        </w:rPr>
        <w:t>«Med blikk for den enkelte, og rom for alle»,</w:t>
      </w:r>
      <w:r w:rsidRPr="00E23C80">
        <w:rPr>
          <w:rFonts w:ascii="Times New Roman" w:eastAsia="Times New Roman" w:hAnsi="Times New Roman" w:cs="Times New Roman"/>
          <w:color w:val="538135" w:themeColor="accent6" w:themeShade="BF"/>
          <w:sz w:val="24"/>
          <w:szCs w:val="24"/>
        </w:rPr>
        <w:t xml:space="preserve"> </w:t>
      </w:r>
      <w:r w:rsidR="00EF36AC">
        <w:rPr>
          <w:rFonts w:ascii="Times New Roman" w:eastAsia="Times New Roman" w:hAnsi="Times New Roman" w:cs="Times New Roman"/>
          <w:sz w:val="24"/>
          <w:szCs w:val="24"/>
        </w:rPr>
        <w:t>skal v</w:t>
      </w:r>
      <w:r w:rsidRPr="00E23C80">
        <w:rPr>
          <w:rFonts w:ascii="Times New Roman" w:eastAsia="Times New Roman" w:hAnsi="Times New Roman" w:cs="Times New Roman"/>
          <w:sz w:val="24"/>
          <w:szCs w:val="24"/>
        </w:rPr>
        <w:t xml:space="preserve">i ansatte i Vidarheim </w:t>
      </w:r>
      <w:r w:rsidR="00EF36AC">
        <w:rPr>
          <w:rFonts w:ascii="Times New Roman" w:eastAsia="Times New Roman" w:hAnsi="Times New Roman" w:cs="Times New Roman"/>
          <w:sz w:val="24"/>
          <w:szCs w:val="24"/>
        </w:rPr>
        <w:t>ha med oss i arbeidet vårt til enhver tid.</w:t>
      </w:r>
      <w:r w:rsidRPr="00E23C80">
        <w:rPr>
          <w:rFonts w:ascii="Times New Roman" w:eastAsia="Times New Roman" w:hAnsi="Times New Roman" w:cs="Times New Roman"/>
          <w:sz w:val="24"/>
          <w:szCs w:val="24"/>
        </w:rPr>
        <w:t xml:space="preserve"> Vi skal se hvert enkelt barn samtidig som vi har plass til alle barn uavhengig av kjønn, funksjonsevne, legning, etnisitet, kultur, sosial status, språk og religion. </w:t>
      </w:r>
    </w:p>
    <w:p w:rsidR="00C11A84" w:rsidRPr="00E23C80" w:rsidRDefault="00C11A84" w:rsidP="00E23C80">
      <w:pPr>
        <w:autoSpaceDE w:val="0"/>
        <w:autoSpaceDN w:val="0"/>
        <w:adjustRightInd w:val="0"/>
        <w:spacing w:after="0" w:line="360" w:lineRule="auto"/>
        <w:rPr>
          <w:rFonts w:ascii="Times New Roman" w:eastAsia="Times New Roman" w:hAnsi="Times New Roman" w:cs="Times New Roman"/>
          <w:sz w:val="24"/>
          <w:szCs w:val="24"/>
        </w:rPr>
      </w:pPr>
      <w:r w:rsidRPr="00E23C80">
        <w:rPr>
          <w:rFonts w:ascii="Times New Roman" w:eastAsia="Times New Roman" w:hAnsi="Times New Roman" w:cs="Times New Roman"/>
          <w:color w:val="000000"/>
          <w:sz w:val="24"/>
          <w:szCs w:val="24"/>
        </w:rPr>
        <w:t xml:space="preserve">Årsplanen er skrevet av personalet og tar utgangspunkt i </w:t>
      </w:r>
      <w:r w:rsidRPr="00E23C80">
        <w:rPr>
          <w:rFonts w:ascii="Times New Roman" w:eastAsia="Times New Roman" w:hAnsi="Times New Roman" w:cs="Times New Roman"/>
          <w:i/>
          <w:color w:val="000000"/>
          <w:sz w:val="24"/>
          <w:szCs w:val="24"/>
        </w:rPr>
        <w:t>Rammeplan for barnehagen – innhold og oppgaver</w:t>
      </w:r>
      <w:r w:rsidRPr="00E23C80">
        <w:rPr>
          <w:rFonts w:ascii="Times New Roman" w:eastAsia="Times New Roman" w:hAnsi="Times New Roman" w:cs="Times New Roman"/>
          <w:color w:val="000000"/>
          <w:sz w:val="24"/>
          <w:szCs w:val="24"/>
        </w:rPr>
        <w:t xml:space="preserve"> (heretter kalt Rammeplanen) (Kunnskapsdepartementet, 2017). </w:t>
      </w:r>
      <w:r w:rsidRPr="00E23C80">
        <w:rPr>
          <w:rFonts w:ascii="Times New Roman" w:eastAsia="Times New Roman" w:hAnsi="Times New Roman" w:cs="Times New Roman"/>
          <w:sz w:val="24"/>
          <w:szCs w:val="24"/>
        </w:rPr>
        <w:t>Årsplanen skal gi foreldre, politikere, barnehagens samarbeidspartnere og andre interesserte informasjon og innsyn i barnehagens pedagogiske arbeid. Den skal også fungere som et arbeidsredskap for personalet.  Årsplanen vil gi deg viktig informasjon om barnehagens mål, pedagogiske innhold og arbeidsmetoder for dette barnehageåret.  Årsplanen godkjennes av Samarbeidsutvalget.</w:t>
      </w:r>
    </w:p>
    <w:p w:rsidR="00C11A84" w:rsidRPr="00E23C80" w:rsidRDefault="00C11A84" w:rsidP="00E23C80">
      <w:pPr>
        <w:autoSpaceDE w:val="0"/>
        <w:autoSpaceDN w:val="0"/>
        <w:adjustRightInd w:val="0"/>
        <w:spacing w:after="0" w:line="360" w:lineRule="auto"/>
        <w:rPr>
          <w:rFonts w:ascii="Times New Roman" w:eastAsia="Times New Roman" w:hAnsi="Times New Roman" w:cs="Times New Roman"/>
          <w:sz w:val="24"/>
          <w:szCs w:val="24"/>
        </w:rPr>
      </w:pPr>
      <w:r w:rsidRPr="00E23C80">
        <w:rPr>
          <w:rFonts w:ascii="Times New Roman" w:eastAsia="Times New Roman" w:hAnsi="Times New Roman" w:cs="Times New Roman"/>
          <w:sz w:val="24"/>
          <w:szCs w:val="24"/>
        </w:rPr>
        <w:t xml:space="preserve">I </w:t>
      </w:r>
      <w:proofErr w:type="spellStart"/>
      <w:r w:rsidRPr="00E23C80">
        <w:rPr>
          <w:rFonts w:ascii="Times New Roman" w:eastAsia="Times New Roman" w:hAnsi="Times New Roman" w:cs="Times New Roman"/>
          <w:sz w:val="24"/>
          <w:szCs w:val="24"/>
        </w:rPr>
        <w:t>Vidarheims</w:t>
      </w:r>
      <w:proofErr w:type="spellEnd"/>
      <w:r w:rsidRPr="00E23C80">
        <w:rPr>
          <w:rFonts w:ascii="Times New Roman" w:eastAsia="Times New Roman" w:hAnsi="Times New Roman" w:cs="Times New Roman"/>
          <w:sz w:val="24"/>
          <w:szCs w:val="24"/>
        </w:rPr>
        <w:t xml:space="preserve"> informasjonsbrosjyre kan man finne mer utdypende informasjon om f. eks. foreldresamarbeid og må ses på som en del av årsplanen. </w:t>
      </w:r>
    </w:p>
    <w:p w:rsidR="00C11A84" w:rsidRPr="00E23C80" w:rsidRDefault="00C11A84" w:rsidP="00E23C80">
      <w:pPr>
        <w:autoSpaceDE w:val="0"/>
        <w:autoSpaceDN w:val="0"/>
        <w:adjustRightInd w:val="0"/>
        <w:spacing w:after="0" w:line="360" w:lineRule="auto"/>
        <w:rPr>
          <w:rFonts w:ascii="Times New Roman" w:eastAsia="Times New Roman" w:hAnsi="Times New Roman" w:cs="Times New Roman"/>
          <w:sz w:val="24"/>
          <w:szCs w:val="24"/>
        </w:rPr>
      </w:pPr>
    </w:p>
    <w:p w:rsidR="00C11A84" w:rsidRPr="00E23C80" w:rsidRDefault="00C11A84" w:rsidP="00E23C80">
      <w:pPr>
        <w:spacing w:line="360" w:lineRule="auto"/>
        <w:rPr>
          <w:rFonts w:ascii="Times New Roman" w:eastAsia="Times New Roman" w:hAnsi="Times New Roman" w:cs="Times New Roman"/>
          <w:sz w:val="24"/>
          <w:szCs w:val="24"/>
        </w:rPr>
      </w:pPr>
      <w:r w:rsidRPr="00E23C80">
        <w:rPr>
          <w:rFonts w:ascii="Times New Roman" w:eastAsia="Times New Roman" w:hAnsi="Times New Roman" w:cs="Times New Roman"/>
          <w:sz w:val="24"/>
          <w:szCs w:val="24"/>
        </w:rPr>
        <w:t xml:space="preserve">I årsplanen er målet å belyse hovedmålsettingene med arbeidet sett i sammenheng med Rammeplanens sju fagområder. Barnas interesser, alder og ståsted gir oss en pekepinn på hvordan vi vil jobbe med temaet på hver enkelt aldersgruppe. I månedsbrevene fra hver avdeling vil det komme fram hva vi til enhver tid jobber med. </w:t>
      </w:r>
    </w:p>
    <w:p w:rsidR="00C11A84" w:rsidRPr="00E23C80" w:rsidRDefault="00C11A84" w:rsidP="00E23C80">
      <w:pPr>
        <w:autoSpaceDE w:val="0"/>
        <w:autoSpaceDN w:val="0"/>
        <w:adjustRightInd w:val="0"/>
        <w:spacing w:after="0" w:line="360" w:lineRule="auto"/>
        <w:rPr>
          <w:rFonts w:ascii="Times New Roman" w:eastAsia="Times New Roman" w:hAnsi="Times New Roman" w:cs="Times New Roman"/>
          <w:sz w:val="24"/>
          <w:szCs w:val="24"/>
        </w:rPr>
      </w:pPr>
      <w:r w:rsidRPr="00E23C80">
        <w:rPr>
          <w:rFonts w:ascii="Times New Roman" w:eastAsia="Times New Roman" w:hAnsi="Times New Roman" w:cs="Times New Roman"/>
          <w:sz w:val="24"/>
          <w:szCs w:val="24"/>
        </w:rPr>
        <w:t xml:space="preserve">Årets tema er </w:t>
      </w:r>
      <w:r w:rsidRPr="00E23C80">
        <w:rPr>
          <w:rFonts w:ascii="Times New Roman" w:eastAsia="Times New Roman" w:hAnsi="Times New Roman" w:cs="Times New Roman"/>
          <w:b/>
          <w:color w:val="538135" w:themeColor="accent6" w:themeShade="BF"/>
          <w:sz w:val="24"/>
          <w:szCs w:val="24"/>
        </w:rPr>
        <w:t>Naturen.</w:t>
      </w:r>
      <w:r w:rsidRPr="00E23C80">
        <w:rPr>
          <w:rFonts w:ascii="Times New Roman" w:eastAsia="Times New Roman" w:hAnsi="Times New Roman" w:cs="Times New Roman"/>
          <w:color w:val="538135" w:themeColor="accent6" w:themeShade="BF"/>
          <w:sz w:val="24"/>
          <w:szCs w:val="24"/>
        </w:rPr>
        <w:t xml:space="preserve"> </w:t>
      </w:r>
      <w:r w:rsidRPr="00E23C80">
        <w:rPr>
          <w:rFonts w:ascii="Times New Roman" w:eastAsia="Times New Roman" w:hAnsi="Times New Roman" w:cs="Times New Roman"/>
          <w:sz w:val="24"/>
          <w:szCs w:val="24"/>
        </w:rPr>
        <w:t>Vårhalvåret 2019 har vært brukt til å utarbeide denne årsplanen hvor både personalet, barna og foreldre har hatt mulighet til å bidra med innspill til valgt tema. Alle forslagene vi har fått tar vi med oss som en idébank</w:t>
      </w:r>
      <w:r w:rsidR="000C2A74">
        <w:rPr>
          <w:rFonts w:ascii="Times New Roman" w:eastAsia="Times New Roman" w:hAnsi="Times New Roman" w:cs="Times New Roman"/>
          <w:sz w:val="24"/>
          <w:szCs w:val="24"/>
        </w:rPr>
        <w:t>,</w:t>
      </w:r>
      <w:r w:rsidRPr="00E23C80">
        <w:rPr>
          <w:rFonts w:ascii="Times New Roman" w:eastAsia="Times New Roman" w:hAnsi="Times New Roman" w:cs="Times New Roman"/>
          <w:sz w:val="24"/>
          <w:szCs w:val="24"/>
        </w:rPr>
        <w:t xml:space="preserve"> som vi tar fram i løpet av året</w:t>
      </w:r>
      <w:r w:rsidR="000C2A74">
        <w:rPr>
          <w:rFonts w:ascii="Times New Roman" w:eastAsia="Times New Roman" w:hAnsi="Times New Roman" w:cs="Times New Roman"/>
          <w:sz w:val="24"/>
          <w:szCs w:val="24"/>
        </w:rPr>
        <w:t>,</w:t>
      </w:r>
      <w:r w:rsidRPr="00E23C80">
        <w:rPr>
          <w:rFonts w:ascii="Times New Roman" w:eastAsia="Times New Roman" w:hAnsi="Times New Roman" w:cs="Times New Roman"/>
          <w:sz w:val="24"/>
          <w:szCs w:val="24"/>
        </w:rPr>
        <w:t xml:space="preserve"> og gjennom fagområdene har vi prøvd å vise med noen eksempler hvordan vi kan benytte de </w:t>
      </w:r>
      <w:r w:rsidRPr="00E23C80">
        <w:rPr>
          <w:rFonts w:ascii="Times New Roman" w:eastAsia="Times New Roman" w:hAnsi="Times New Roman" w:cs="Times New Roman"/>
          <w:sz w:val="24"/>
          <w:szCs w:val="24"/>
        </w:rPr>
        <w:lastRenderedPageBreak/>
        <w:t>idéene som har kommet fram. Dette året håper vi skal bidra til mye ny kunnskap og uteglede i nærmiljøet vårt på Vidarheim.</w:t>
      </w:r>
    </w:p>
    <w:p w:rsidR="00C11A84" w:rsidRPr="00E23C80" w:rsidRDefault="00C11A84" w:rsidP="00E23C80">
      <w:pPr>
        <w:spacing w:line="360" w:lineRule="auto"/>
        <w:rPr>
          <w:rFonts w:ascii="Times New Roman" w:eastAsia="Times New Roman" w:hAnsi="Times New Roman" w:cs="Times New Roman"/>
          <w:sz w:val="24"/>
          <w:szCs w:val="24"/>
        </w:rPr>
      </w:pPr>
    </w:p>
    <w:p w:rsidR="00C11A84" w:rsidRPr="003A0A5F" w:rsidRDefault="00813A67" w:rsidP="00813A67">
      <w:pPr>
        <w:spacing w:line="360" w:lineRule="auto"/>
        <w:jc w:val="center"/>
        <w:rPr>
          <w:rFonts w:ascii="Times New Roman" w:eastAsia="Times New Roman" w:hAnsi="Times New Roman" w:cs="Times New Roman"/>
          <w:color w:val="538135" w:themeColor="accent6" w:themeShade="BF"/>
          <w:sz w:val="24"/>
          <w:szCs w:val="24"/>
        </w:rPr>
      </w:pPr>
      <w:r w:rsidRPr="003A0A5F">
        <w:rPr>
          <w:rFonts w:ascii="Times New Roman" w:hAnsi="Times New Roman" w:cs="Times New Roman"/>
          <w:b/>
          <w:bCs/>
          <w:smallCaps/>
          <w:color w:val="538135" w:themeColor="accent6" w:themeShade="BF"/>
          <w:spacing w:val="5"/>
          <w:sz w:val="24"/>
          <w:szCs w:val="24"/>
        </w:rPr>
        <w:t>PROGRESJON</w:t>
      </w:r>
      <w:r w:rsidRPr="003A0A5F">
        <w:rPr>
          <w:rFonts w:ascii="Times New Roman" w:eastAsia="Times New Roman" w:hAnsi="Times New Roman" w:cs="Times New Roman"/>
          <w:i/>
          <w:color w:val="538135" w:themeColor="accent6" w:themeShade="BF"/>
          <w:sz w:val="24"/>
          <w:szCs w:val="24"/>
        </w:rPr>
        <w:t xml:space="preserve"> </w:t>
      </w:r>
    </w:p>
    <w:p w:rsidR="00AB5707" w:rsidRPr="00AB5707" w:rsidRDefault="00AB5707" w:rsidP="00AB5707">
      <w:pPr>
        <w:spacing w:line="360" w:lineRule="auto"/>
        <w:rPr>
          <w:rFonts w:ascii="Times New Roman" w:hAnsi="Times New Roman" w:cs="Times New Roman"/>
          <w:sz w:val="24"/>
          <w:szCs w:val="24"/>
        </w:rPr>
      </w:pPr>
      <w:r w:rsidRPr="00AB5707">
        <w:rPr>
          <w:rFonts w:ascii="Times New Roman" w:hAnsi="Times New Roman" w:cs="Times New Roman"/>
          <w:sz w:val="24"/>
          <w:szCs w:val="24"/>
        </w:rPr>
        <w:t xml:space="preserve">Rammeplanen sier at barnehagen skal legge til rette for progresjon gjennom valg av pedagogisk innhold, arbeidsmåter, leker, materialer og utforming av fysisk miljø. </w:t>
      </w:r>
      <w:r w:rsidR="00C564FE">
        <w:rPr>
          <w:rFonts w:ascii="Times New Roman" w:hAnsi="Times New Roman" w:cs="Times New Roman"/>
          <w:sz w:val="24"/>
          <w:szCs w:val="24"/>
        </w:rPr>
        <w:t>P</w:t>
      </w:r>
      <w:r w:rsidRPr="00AB5707">
        <w:rPr>
          <w:rFonts w:ascii="Times New Roman" w:hAnsi="Times New Roman" w:cs="Times New Roman"/>
          <w:sz w:val="24"/>
          <w:szCs w:val="24"/>
        </w:rPr>
        <w:t xml:space="preserve">ersonalet skal utvide og bygge videre på barnas interesser </w:t>
      </w:r>
      <w:r w:rsidR="000C2A74" w:rsidRPr="00AB5707">
        <w:rPr>
          <w:rFonts w:ascii="Times New Roman" w:hAnsi="Times New Roman" w:cs="Times New Roman"/>
          <w:sz w:val="24"/>
          <w:szCs w:val="24"/>
        </w:rPr>
        <w:t xml:space="preserve">og </w:t>
      </w:r>
      <w:r w:rsidR="000C2A74">
        <w:rPr>
          <w:rFonts w:ascii="Times New Roman" w:hAnsi="Times New Roman" w:cs="Times New Roman"/>
          <w:sz w:val="24"/>
          <w:szCs w:val="24"/>
        </w:rPr>
        <w:t>bidra</w:t>
      </w:r>
      <w:r w:rsidR="00C564FE">
        <w:rPr>
          <w:rFonts w:ascii="Times New Roman" w:hAnsi="Times New Roman" w:cs="Times New Roman"/>
          <w:sz w:val="24"/>
          <w:szCs w:val="24"/>
        </w:rPr>
        <w:t xml:space="preserve"> til at</w:t>
      </w:r>
      <w:r w:rsidRPr="00AB5707">
        <w:rPr>
          <w:rFonts w:ascii="Times New Roman" w:hAnsi="Times New Roman" w:cs="Times New Roman"/>
          <w:sz w:val="24"/>
          <w:szCs w:val="24"/>
        </w:rPr>
        <w:t xml:space="preserve"> barna få</w:t>
      </w:r>
      <w:r w:rsidR="00C564FE">
        <w:rPr>
          <w:rFonts w:ascii="Times New Roman" w:hAnsi="Times New Roman" w:cs="Times New Roman"/>
          <w:sz w:val="24"/>
          <w:szCs w:val="24"/>
        </w:rPr>
        <w:t>r</w:t>
      </w:r>
      <w:r w:rsidRPr="00AB5707">
        <w:rPr>
          <w:rFonts w:ascii="Times New Roman" w:hAnsi="Times New Roman" w:cs="Times New Roman"/>
          <w:sz w:val="24"/>
          <w:szCs w:val="24"/>
        </w:rPr>
        <w:t xml:space="preserve"> utfordringer tilpasset sine erfaringer, interesser, kunnskaper og ferdigheter.  (</w:t>
      </w:r>
      <w:r>
        <w:rPr>
          <w:rFonts w:ascii="Times New Roman" w:hAnsi="Times New Roman" w:cs="Times New Roman"/>
          <w:sz w:val="24"/>
          <w:szCs w:val="24"/>
        </w:rPr>
        <w:t>Kunnskapsdepartementet, 2017, s.</w:t>
      </w:r>
      <w:r w:rsidRPr="00AB5707">
        <w:rPr>
          <w:rFonts w:ascii="Times New Roman" w:hAnsi="Times New Roman" w:cs="Times New Roman"/>
          <w:sz w:val="24"/>
          <w:szCs w:val="24"/>
        </w:rPr>
        <w:t xml:space="preserve"> 28)</w:t>
      </w:r>
    </w:p>
    <w:p w:rsidR="00AB5707" w:rsidRPr="00AB5707" w:rsidRDefault="00AB5707" w:rsidP="00AB5707">
      <w:pPr>
        <w:spacing w:line="360" w:lineRule="auto"/>
        <w:rPr>
          <w:rFonts w:ascii="Times New Roman" w:hAnsi="Times New Roman" w:cs="Times New Roman"/>
          <w:sz w:val="24"/>
          <w:szCs w:val="24"/>
        </w:rPr>
      </w:pPr>
      <w:r w:rsidRPr="00AB5707">
        <w:rPr>
          <w:rFonts w:ascii="Times New Roman" w:hAnsi="Times New Roman" w:cs="Times New Roman"/>
          <w:sz w:val="24"/>
          <w:szCs w:val="24"/>
        </w:rPr>
        <w:t>Vi planlegger derfor pedagogiske opplegg slik at alle, ut ifra sitt ståsted, får utfordringer å jobbe med. Alle får lære og utvikle seg i sitt eget tempo og vi har ingen mal som sier noe om hva barna på de forskjellige alderstrinn skal mestre. Dette bidrar til at alle får mestringsfølelse og at de samtidig har noe å strekke seg etter.</w:t>
      </w:r>
    </w:p>
    <w:p w:rsidR="00AB5707" w:rsidRPr="00AB5707" w:rsidRDefault="00AB5707" w:rsidP="00AB5707">
      <w:pPr>
        <w:spacing w:line="360" w:lineRule="auto"/>
        <w:rPr>
          <w:rFonts w:ascii="Times New Roman" w:hAnsi="Times New Roman" w:cs="Times New Roman"/>
          <w:sz w:val="24"/>
          <w:szCs w:val="24"/>
        </w:rPr>
      </w:pPr>
      <w:r w:rsidRPr="00AB5707">
        <w:rPr>
          <w:rFonts w:ascii="Times New Roman" w:hAnsi="Times New Roman" w:cs="Times New Roman"/>
          <w:sz w:val="24"/>
          <w:szCs w:val="24"/>
        </w:rPr>
        <w:t>For å oppnå dette jobber vi med prosjekt som arbeidsmåte. Et prosjekt er noe et eller flere barn er interessert i å utforske og det kan vare i to minutter eller i flere måneder. I prosjektarbeid samhandler barn, rom, materialer og ansatte i en vekselvirkning av inntrykk og uttrykk.  Vi voksne sitter ikke med sannheten og kunnskapen</w:t>
      </w:r>
      <w:r w:rsidR="000C2A74">
        <w:rPr>
          <w:rFonts w:ascii="Times New Roman" w:hAnsi="Times New Roman" w:cs="Times New Roman"/>
          <w:sz w:val="24"/>
          <w:szCs w:val="24"/>
        </w:rPr>
        <w:t>,</w:t>
      </w:r>
      <w:r w:rsidRPr="00AB5707">
        <w:rPr>
          <w:rFonts w:ascii="Times New Roman" w:hAnsi="Times New Roman" w:cs="Times New Roman"/>
          <w:sz w:val="24"/>
          <w:szCs w:val="24"/>
        </w:rPr>
        <w:t xml:space="preserve"> men stiller åpne spørsmål og gir tid og rom for undring og gode samtaler. I prosjektarbeidet skal det derfor ikke reproduseres kunnskap</w:t>
      </w:r>
      <w:r w:rsidR="000C2A74">
        <w:rPr>
          <w:rFonts w:ascii="Times New Roman" w:hAnsi="Times New Roman" w:cs="Times New Roman"/>
          <w:sz w:val="24"/>
          <w:szCs w:val="24"/>
        </w:rPr>
        <w:t>,</w:t>
      </w:r>
      <w:r w:rsidRPr="00AB5707">
        <w:rPr>
          <w:rFonts w:ascii="Times New Roman" w:hAnsi="Times New Roman" w:cs="Times New Roman"/>
          <w:sz w:val="24"/>
          <w:szCs w:val="24"/>
        </w:rPr>
        <w:t xml:space="preserve"> men vi skal gi barna mulighet til å fordype seg i et tema som kan belyses på flere måter og dermed skape engasjement og utvikling.</w:t>
      </w:r>
    </w:p>
    <w:p w:rsidR="00AB5707" w:rsidRPr="00AB5707" w:rsidRDefault="00AB5707" w:rsidP="00AB5707">
      <w:pPr>
        <w:spacing w:line="360" w:lineRule="auto"/>
        <w:rPr>
          <w:rFonts w:ascii="Times New Roman" w:hAnsi="Times New Roman" w:cs="Times New Roman"/>
          <w:sz w:val="24"/>
          <w:szCs w:val="24"/>
        </w:rPr>
      </w:pPr>
      <w:r w:rsidRPr="00AB5707">
        <w:rPr>
          <w:rFonts w:ascii="Times New Roman" w:hAnsi="Times New Roman" w:cs="Times New Roman"/>
          <w:sz w:val="24"/>
          <w:szCs w:val="24"/>
        </w:rPr>
        <w:t>Dokumentasjon og refleksjon er viktig for å kunne planlegge og vurdere barnehagens pedagogiske virksomhet og sikre progresjon hos den enkelte. Utgangspunktet for refleksjonene våre er det pedagogiske arbeidet vi har utført. Ved å observere og vektlegge barnas tilbakemeldinger legger vi også til rette for barn</w:t>
      </w:r>
      <w:r w:rsidR="00275BB8">
        <w:rPr>
          <w:rFonts w:ascii="Times New Roman" w:hAnsi="Times New Roman" w:cs="Times New Roman"/>
          <w:sz w:val="24"/>
          <w:szCs w:val="24"/>
        </w:rPr>
        <w:t>s</w:t>
      </w:r>
      <w:r w:rsidRPr="00AB5707">
        <w:rPr>
          <w:rFonts w:ascii="Times New Roman" w:hAnsi="Times New Roman" w:cs="Times New Roman"/>
          <w:sz w:val="24"/>
          <w:szCs w:val="24"/>
        </w:rPr>
        <w:t xml:space="preserve"> medvirkning.</w:t>
      </w:r>
    </w:p>
    <w:p w:rsidR="00C11A84" w:rsidRPr="00E23C80" w:rsidRDefault="00C11A84" w:rsidP="00E23C80">
      <w:pPr>
        <w:spacing w:line="360" w:lineRule="auto"/>
        <w:rPr>
          <w:rFonts w:ascii="Times New Roman" w:hAnsi="Times New Roman" w:cs="Times New Roman"/>
          <w:sz w:val="24"/>
          <w:szCs w:val="24"/>
        </w:rPr>
      </w:pPr>
    </w:p>
    <w:p w:rsidR="00E23C80" w:rsidRPr="00E23C80" w:rsidRDefault="00E23C80" w:rsidP="00E23C80">
      <w:pPr>
        <w:spacing w:line="360" w:lineRule="auto"/>
        <w:jc w:val="center"/>
        <w:rPr>
          <w:rStyle w:val="Sterkreferanse"/>
          <w:rFonts w:ascii="Times New Roman" w:hAnsi="Times New Roman" w:cs="Times New Roman"/>
          <w:sz w:val="24"/>
          <w:szCs w:val="24"/>
        </w:rPr>
      </w:pPr>
    </w:p>
    <w:p w:rsidR="00E23C80" w:rsidRPr="00E23C80" w:rsidRDefault="00E23C80" w:rsidP="00E23C80">
      <w:pPr>
        <w:spacing w:line="360" w:lineRule="auto"/>
        <w:jc w:val="center"/>
        <w:rPr>
          <w:rStyle w:val="Sterkreferanse"/>
          <w:rFonts w:ascii="Times New Roman" w:hAnsi="Times New Roman" w:cs="Times New Roman"/>
          <w:sz w:val="24"/>
          <w:szCs w:val="24"/>
        </w:rPr>
      </w:pPr>
    </w:p>
    <w:p w:rsidR="00E23C80" w:rsidRPr="00E23C80" w:rsidRDefault="00E23C80" w:rsidP="00E23C80">
      <w:pPr>
        <w:spacing w:line="360" w:lineRule="auto"/>
        <w:jc w:val="center"/>
        <w:rPr>
          <w:rStyle w:val="Sterkreferanse"/>
          <w:rFonts w:ascii="Times New Roman" w:hAnsi="Times New Roman" w:cs="Times New Roman"/>
          <w:sz w:val="24"/>
          <w:szCs w:val="24"/>
        </w:rPr>
      </w:pPr>
    </w:p>
    <w:p w:rsidR="00AB5707" w:rsidRDefault="00AB5707" w:rsidP="00AB5707">
      <w:pPr>
        <w:spacing w:line="360" w:lineRule="auto"/>
        <w:rPr>
          <w:rStyle w:val="Sterkreferanse"/>
          <w:rFonts w:ascii="Times New Roman" w:hAnsi="Times New Roman" w:cs="Times New Roman"/>
          <w:sz w:val="24"/>
          <w:szCs w:val="24"/>
        </w:rPr>
      </w:pPr>
    </w:p>
    <w:p w:rsidR="00C564FE" w:rsidRDefault="00C564FE" w:rsidP="00AB5707">
      <w:pPr>
        <w:spacing w:line="360" w:lineRule="auto"/>
        <w:jc w:val="center"/>
        <w:rPr>
          <w:rStyle w:val="Sterkreferanse"/>
          <w:rFonts w:ascii="Times New Roman" w:hAnsi="Times New Roman" w:cs="Times New Roman"/>
          <w:color w:val="538135" w:themeColor="accent6" w:themeShade="BF"/>
          <w:sz w:val="24"/>
          <w:szCs w:val="24"/>
        </w:rPr>
      </w:pPr>
    </w:p>
    <w:p w:rsidR="00813A67" w:rsidRPr="003A0A5F" w:rsidRDefault="00E23C80" w:rsidP="00AB5707">
      <w:pPr>
        <w:spacing w:line="360" w:lineRule="auto"/>
        <w:jc w:val="center"/>
        <w:rPr>
          <w:rFonts w:ascii="Times New Roman" w:hAnsi="Times New Roman" w:cs="Times New Roman"/>
          <w:b/>
          <w:bCs/>
          <w:smallCaps/>
          <w:color w:val="538135" w:themeColor="accent6" w:themeShade="BF"/>
          <w:spacing w:val="5"/>
          <w:sz w:val="24"/>
          <w:szCs w:val="24"/>
        </w:rPr>
      </w:pPr>
      <w:r w:rsidRPr="003A0A5F">
        <w:rPr>
          <w:rStyle w:val="Sterkreferanse"/>
          <w:rFonts w:ascii="Times New Roman" w:hAnsi="Times New Roman" w:cs="Times New Roman"/>
          <w:color w:val="538135" w:themeColor="accent6" w:themeShade="BF"/>
          <w:sz w:val="24"/>
          <w:szCs w:val="24"/>
        </w:rPr>
        <w:lastRenderedPageBreak/>
        <w:t>Livsmestring og helse</w:t>
      </w:r>
    </w:p>
    <w:p w:rsidR="00E23C80" w:rsidRPr="00E23C80" w:rsidRDefault="00E23C80" w:rsidP="00E23C80">
      <w:pPr>
        <w:spacing w:line="360" w:lineRule="auto"/>
        <w:rPr>
          <w:rFonts w:ascii="Times New Roman" w:hAnsi="Times New Roman" w:cs="Times New Roman"/>
          <w:sz w:val="24"/>
          <w:szCs w:val="24"/>
        </w:rPr>
      </w:pPr>
      <w:r w:rsidRPr="00E23C80">
        <w:rPr>
          <w:rFonts w:ascii="Times New Roman" w:hAnsi="Times New Roman" w:cs="Times New Roman"/>
          <w:color w:val="303030"/>
          <w:sz w:val="24"/>
          <w:szCs w:val="24"/>
          <w:shd w:val="clear" w:color="auto" w:fill="FFFFFF"/>
        </w:rPr>
        <w:t xml:space="preserve">«Barnehagen skal være et trygt og utfordrende sted der barna kan prøve ut ulike sider ved samspill, fellesskap og vennskap. Barna skal få støtte i å mestre motgang, håndtere utfordringer og bli kjent med egne og andres følelser. Barna skal ha mulighet til ro, hvile og avslapping i løpet av barnehagedagen.» </w:t>
      </w:r>
      <w:r w:rsidRPr="00E23C80">
        <w:rPr>
          <w:rFonts w:ascii="Times New Roman" w:hAnsi="Times New Roman" w:cs="Times New Roman"/>
          <w:sz w:val="24"/>
          <w:szCs w:val="24"/>
        </w:rPr>
        <w:t>(Kunnskapsdepartementet, 2017, s. 11)</w:t>
      </w:r>
    </w:p>
    <w:p w:rsidR="00E23C80" w:rsidRPr="00E23C80" w:rsidRDefault="00E23C80" w:rsidP="00E23C80">
      <w:pPr>
        <w:spacing w:line="360" w:lineRule="auto"/>
        <w:rPr>
          <w:rFonts w:ascii="Times New Roman" w:hAnsi="Times New Roman" w:cs="Times New Roman"/>
          <w:sz w:val="24"/>
          <w:szCs w:val="24"/>
        </w:rPr>
      </w:pPr>
      <w:r w:rsidRPr="00E23C80">
        <w:rPr>
          <w:rFonts w:ascii="Times New Roman" w:hAnsi="Times New Roman" w:cs="Times New Roman"/>
          <w:sz w:val="24"/>
          <w:szCs w:val="24"/>
        </w:rPr>
        <w:t>Et stadig mer aktuelt tema er arbeid med å fremme barns fysiske og psykiske helse. I kommunedelplanen for Øyer kommune, Lev i Øyer, står det at det skal legges til rette for fysisk aktivitet og helsefremmende tiltak overfor alle innbyggere og at levevaner og folkehelse skal være tema i barnehagen. Vidarheim barnehage skal være et trygt sted å være, der barna får mulighet til å utfordre, bli utfordret, lære å mestre motgang samt at barna skal føle seg sett og hørt til enhver tid. Ved å være tilstedeværende, relasjonsbyggende og forståelsesfulle voksne vil vi bidra til at barna trives, opplever livsglede, mestring og at hvert enkelt barn har stor verdi, - i barnehagen vår og i verden ellers. «Barn og unge opplever mestring, trygghet og trivsel i nærmiljø, skole, barnehage og fritid.» (Kommuneplanens samfunnsdel 2014-2025, mål 3, s. 14).</w:t>
      </w:r>
    </w:p>
    <w:p w:rsidR="00E23C80" w:rsidRPr="00E23C80" w:rsidRDefault="00E23C80" w:rsidP="00E23C80">
      <w:pPr>
        <w:spacing w:line="360" w:lineRule="auto"/>
        <w:rPr>
          <w:rFonts w:ascii="Times New Roman" w:hAnsi="Times New Roman" w:cs="Times New Roman"/>
          <w:sz w:val="24"/>
          <w:szCs w:val="24"/>
        </w:rPr>
      </w:pPr>
      <w:r w:rsidRPr="00E23C80">
        <w:rPr>
          <w:rFonts w:ascii="Times New Roman" w:hAnsi="Times New Roman" w:cs="Times New Roman"/>
          <w:sz w:val="24"/>
          <w:szCs w:val="24"/>
        </w:rPr>
        <w:t xml:space="preserve">At barna får mulighet til å prøve ut ulike sider ved samspill, fellesskap og vennskap bidrar til å styrke deres psykiske helse. Barna skal også bli kjent med egne og andres følelser og lære seg å finne riktige verktøy til å regulere egne følelser. Vi skal være støttende voksne som hjelper barna med å håndtere sorg og skuffelser, og vi skal gå foran som gode eksempler og inspirere til barns lek, mestring og relasjonsbygging i hverdagen. I barnehagen skal vi forebygge, stoppe og håndtere krenkelser og mobbing (KD, 2017, s. 11). Vi skal aktivt bruke vår </w:t>
      </w:r>
      <w:r w:rsidRPr="00E23C80">
        <w:rPr>
          <w:rFonts w:ascii="Times New Roman" w:hAnsi="Times New Roman" w:cs="Times New Roman"/>
          <w:i/>
          <w:sz w:val="24"/>
          <w:szCs w:val="24"/>
        </w:rPr>
        <w:t xml:space="preserve">Plan for forebyggende arbeid mot krenkende atferd i barnehagen. </w:t>
      </w:r>
      <w:r w:rsidRPr="00E23C80">
        <w:rPr>
          <w:rFonts w:ascii="Times New Roman" w:hAnsi="Times New Roman" w:cs="Times New Roman"/>
          <w:sz w:val="24"/>
          <w:szCs w:val="24"/>
        </w:rPr>
        <w:t>Planen har helt klare retningslinjer på hvordan vi skal håndtere og jobbe med krenkende atferd.</w:t>
      </w:r>
    </w:p>
    <w:p w:rsidR="00E23C80" w:rsidRPr="00E23C80" w:rsidRDefault="00E23C80" w:rsidP="00E23C80">
      <w:pPr>
        <w:spacing w:line="360" w:lineRule="auto"/>
        <w:rPr>
          <w:rFonts w:ascii="Times New Roman" w:hAnsi="Times New Roman" w:cs="Times New Roman"/>
          <w:sz w:val="24"/>
          <w:szCs w:val="24"/>
        </w:rPr>
      </w:pPr>
      <w:r w:rsidRPr="00E23C80">
        <w:rPr>
          <w:rFonts w:ascii="Times New Roman" w:hAnsi="Times New Roman" w:cs="Times New Roman"/>
          <w:sz w:val="24"/>
          <w:szCs w:val="24"/>
        </w:rPr>
        <w:t>I Rammeplanen (KD, 2017) står det at barnehagen skal være en arena for daglig fysisk aktivitet (s.</w:t>
      </w:r>
      <w:r w:rsidR="00C7198A">
        <w:rPr>
          <w:rFonts w:ascii="Times New Roman" w:hAnsi="Times New Roman" w:cs="Times New Roman"/>
          <w:sz w:val="24"/>
          <w:szCs w:val="24"/>
        </w:rPr>
        <w:t xml:space="preserve"> 11</w:t>
      </w:r>
      <w:r w:rsidRPr="00E23C80">
        <w:rPr>
          <w:rFonts w:ascii="Times New Roman" w:hAnsi="Times New Roman" w:cs="Times New Roman"/>
          <w:sz w:val="24"/>
          <w:szCs w:val="24"/>
        </w:rPr>
        <w:t xml:space="preserve">). Gjennom bl.a. turer i nærområdet, bruk av gymsalen, </w:t>
      </w:r>
      <w:proofErr w:type="spellStart"/>
      <w:r w:rsidRPr="00E23C80">
        <w:rPr>
          <w:rFonts w:ascii="Times New Roman" w:hAnsi="Times New Roman" w:cs="Times New Roman"/>
          <w:sz w:val="24"/>
          <w:szCs w:val="24"/>
        </w:rPr>
        <w:t>røris</w:t>
      </w:r>
      <w:proofErr w:type="spellEnd"/>
      <w:r w:rsidRPr="00E23C80">
        <w:rPr>
          <w:rFonts w:ascii="Times New Roman" w:hAnsi="Times New Roman" w:cs="Times New Roman"/>
          <w:sz w:val="24"/>
          <w:szCs w:val="24"/>
        </w:rPr>
        <w:t xml:space="preserve">, regelleker og frilek legger vi til rette for bevegelsesglede og motorisk utvikling. Vi skal også legge til rette for at barna får ro og avslapping i løpet av barnehagedagen. Gjennom et sunt og variert kosthold legger vi til rette for å utvikle matglede og sunne helsevaner. </w:t>
      </w:r>
    </w:p>
    <w:p w:rsidR="00E23C80" w:rsidRPr="00E23C80" w:rsidRDefault="00E23C80" w:rsidP="00E23C80">
      <w:pPr>
        <w:spacing w:line="360" w:lineRule="auto"/>
        <w:rPr>
          <w:rFonts w:ascii="Times New Roman" w:hAnsi="Times New Roman" w:cs="Times New Roman"/>
          <w:sz w:val="24"/>
          <w:szCs w:val="24"/>
        </w:rPr>
      </w:pPr>
    </w:p>
    <w:p w:rsidR="00E23C80" w:rsidRPr="00E23C80" w:rsidRDefault="00E23C80" w:rsidP="00E23C80">
      <w:pPr>
        <w:spacing w:line="360" w:lineRule="auto"/>
        <w:rPr>
          <w:rFonts w:ascii="Times New Roman" w:hAnsi="Times New Roman" w:cs="Times New Roman"/>
          <w:sz w:val="24"/>
          <w:szCs w:val="24"/>
        </w:rPr>
      </w:pPr>
    </w:p>
    <w:p w:rsidR="00E23C80" w:rsidRPr="00E23C80" w:rsidRDefault="00E23C80" w:rsidP="00E23C80">
      <w:pPr>
        <w:spacing w:line="360" w:lineRule="auto"/>
        <w:rPr>
          <w:rFonts w:ascii="Times New Roman" w:hAnsi="Times New Roman" w:cs="Times New Roman"/>
          <w:sz w:val="24"/>
          <w:szCs w:val="24"/>
        </w:rPr>
      </w:pPr>
    </w:p>
    <w:p w:rsidR="00EA79EF" w:rsidRDefault="00EA79EF" w:rsidP="00810644">
      <w:pPr>
        <w:spacing w:line="360" w:lineRule="auto"/>
        <w:jc w:val="center"/>
        <w:rPr>
          <w:rFonts w:ascii="Times New Roman" w:hAnsi="Times New Roman" w:cs="Times New Roman"/>
          <w:b/>
          <w:bCs/>
          <w:smallCaps/>
          <w:color w:val="538135" w:themeColor="accent6" w:themeShade="BF"/>
          <w:spacing w:val="5"/>
          <w:sz w:val="24"/>
          <w:szCs w:val="24"/>
        </w:rPr>
      </w:pPr>
      <w:r>
        <w:rPr>
          <w:noProof/>
        </w:rPr>
        <w:lastRenderedPageBreak/>
        <w:drawing>
          <wp:anchor distT="0" distB="0" distL="114300" distR="114300" simplePos="0" relativeHeight="251679744" behindDoc="1" locked="0" layoutInCell="1" allowOverlap="1" wp14:anchorId="74F38B07">
            <wp:simplePos x="0" y="0"/>
            <wp:positionH relativeFrom="margin">
              <wp:posOffset>1985010</wp:posOffset>
            </wp:positionH>
            <wp:positionV relativeFrom="paragraph">
              <wp:posOffset>-758825</wp:posOffset>
            </wp:positionV>
            <wp:extent cx="1857375" cy="1392555"/>
            <wp:effectExtent l="0" t="0" r="9525" b="0"/>
            <wp:wrapNone/>
            <wp:docPr id="1" name="Bilde 1" descr="Bildet kan inneholde: en eller flere personer, himmel, hav, snÃ¸, utendÃ¸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t kan inneholde: en eller flere personer, himmel, hav, snÃ¸, utendÃ¸rs og nat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9EF" w:rsidRDefault="00EA79EF" w:rsidP="00810644">
      <w:pPr>
        <w:spacing w:line="360" w:lineRule="auto"/>
        <w:jc w:val="center"/>
        <w:rPr>
          <w:rFonts w:ascii="Times New Roman" w:hAnsi="Times New Roman" w:cs="Times New Roman"/>
          <w:b/>
          <w:bCs/>
          <w:smallCaps/>
          <w:color w:val="538135" w:themeColor="accent6" w:themeShade="BF"/>
          <w:spacing w:val="5"/>
          <w:sz w:val="24"/>
          <w:szCs w:val="24"/>
        </w:rPr>
      </w:pPr>
      <w:r>
        <w:rPr>
          <w:noProof/>
        </w:rPr>
        <mc:AlternateContent>
          <mc:Choice Requires="wps">
            <w:drawing>
              <wp:anchor distT="0" distB="0" distL="114300" distR="114300" simplePos="0" relativeHeight="251681792" behindDoc="0" locked="0" layoutInCell="1" allowOverlap="1" wp14:anchorId="2E82BC42" wp14:editId="687D0D56">
                <wp:simplePos x="0" y="0"/>
                <wp:positionH relativeFrom="column">
                  <wp:posOffset>1976755</wp:posOffset>
                </wp:positionH>
                <wp:positionV relativeFrom="paragraph">
                  <wp:posOffset>259715</wp:posOffset>
                </wp:positionV>
                <wp:extent cx="1857375" cy="361950"/>
                <wp:effectExtent l="0" t="0" r="9525" b="0"/>
                <wp:wrapThrough wrapText="bothSides">
                  <wp:wrapPolygon edited="0">
                    <wp:start x="0" y="0"/>
                    <wp:lineTo x="0" y="20463"/>
                    <wp:lineTo x="21489" y="20463"/>
                    <wp:lineTo x="21489" y="0"/>
                    <wp:lineTo x="0" y="0"/>
                  </wp:wrapPolygon>
                </wp:wrapThrough>
                <wp:docPr id="13" name="Tekstboks 13"/>
                <wp:cNvGraphicFramePr/>
                <a:graphic xmlns:a="http://schemas.openxmlformats.org/drawingml/2006/main">
                  <a:graphicData uri="http://schemas.microsoft.com/office/word/2010/wordprocessingShape">
                    <wps:wsp>
                      <wps:cNvSpPr txBox="1"/>
                      <wps:spPr>
                        <a:xfrm>
                          <a:off x="0" y="0"/>
                          <a:ext cx="1857375" cy="361950"/>
                        </a:xfrm>
                        <a:prstGeom prst="rect">
                          <a:avLst/>
                        </a:prstGeom>
                        <a:noFill/>
                        <a:ln>
                          <a:noFill/>
                        </a:ln>
                      </wps:spPr>
                      <wps:txbx>
                        <w:txbxContent>
                          <w:p w:rsidR="00D26BB1" w:rsidRPr="00EA79EF" w:rsidRDefault="00D26BB1" w:rsidP="00D26BB1">
                            <w:pPr>
                              <w:pStyle w:val="Bildetekst"/>
                              <w:jc w:val="center"/>
                              <w:rPr>
                                <w:b/>
                                <w:i w:val="0"/>
                                <w:noProof/>
                                <w:color w:val="auto"/>
                                <w:sz w:val="22"/>
                                <w:szCs w:val="22"/>
                              </w:rPr>
                            </w:pPr>
                            <w:r w:rsidRPr="00EA79EF">
                              <w:rPr>
                                <w:b/>
                                <w:i w:val="0"/>
                                <w:color w:val="auto"/>
                                <w:sz w:val="22"/>
                                <w:szCs w:val="22"/>
                              </w:rPr>
                              <w:t>Rammeplanens 7 fagområder – mål og metoder: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2BC42" id="Tekstboks 13" o:spid="_x0000_s1029" type="#_x0000_t202" style="position:absolute;left:0;text-align:left;margin-left:155.65pt;margin-top:20.45pt;width:146.25pt;height:2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" filled="f" stroked="f">
                <v:textbox inset="0,0,0,0">
                  <w:txbxContent>
                    <w:p w:rsidR="00D26BB1" w:rsidRPr="00EA79EF" w:rsidRDefault="00D26BB1" w:rsidP="00D26BB1">
                      <w:pPr>
                        <w:pStyle w:val="Bildetekst"/>
                        <w:jc w:val="center"/>
                        <w:rPr>
                          <w:b/>
                          <w:i w:val="0"/>
                          <w:noProof/>
                          <w:color w:val="auto"/>
                          <w:sz w:val="22"/>
                          <w:szCs w:val="22"/>
                        </w:rPr>
                      </w:pPr>
                      <w:r w:rsidRPr="00EA79EF">
                        <w:rPr>
                          <w:b/>
                          <w:i w:val="0"/>
                          <w:color w:val="auto"/>
                          <w:sz w:val="22"/>
                          <w:szCs w:val="22"/>
                        </w:rPr>
                        <w:t>Rammeplanens 7 fagområder – mål og metoder:</w:t>
                      </w:r>
                    </w:p>
                  </w:txbxContent>
                </v:textbox>
                <w10:wrap type="through"/>
              </v:shape>
            </w:pict>
          </mc:Fallback>
        </mc:AlternateContent>
      </w:r>
    </w:p>
    <w:p w:rsidR="00EA79EF" w:rsidRDefault="00EA79EF" w:rsidP="00810644">
      <w:pPr>
        <w:spacing w:line="360" w:lineRule="auto"/>
        <w:jc w:val="center"/>
        <w:rPr>
          <w:rFonts w:ascii="Times New Roman" w:hAnsi="Times New Roman" w:cs="Times New Roman"/>
          <w:b/>
          <w:bCs/>
          <w:smallCaps/>
          <w:color w:val="538135" w:themeColor="accent6" w:themeShade="BF"/>
          <w:spacing w:val="5"/>
          <w:sz w:val="24"/>
          <w:szCs w:val="24"/>
        </w:rPr>
      </w:pPr>
    </w:p>
    <w:p w:rsidR="00810644" w:rsidRDefault="00810644" w:rsidP="00810644">
      <w:pPr>
        <w:spacing w:line="360" w:lineRule="auto"/>
        <w:jc w:val="center"/>
        <w:rPr>
          <w:rFonts w:ascii="Times New Roman" w:hAnsi="Times New Roman" w:cs="Times New Roman"/>
          <w:color w:val="538135" w:themeColor="accent6" w:themeShade="BF"/>
          <w:sz w:val="24"/>
          <w:szCs w:val="24"/>
        </w:rPr>
      </w:pPr>
      <w:r w:rsidRPr="003A0A5F">
        <w:rPr>
          <w:rFonts w:ascii="Times New Roman" w:hAnsi="Times New Roman" w:cs="Times New Roman"/>
          <w:b/>
          <w:bCs/>
          <w:smallCaps/>
          <w:color w:val="538135" w:themeColor="accent6" w:themeShade="BF"/>
          <w:spacing w:val="5"/>
          <w:sz w:val="24"/>
          <w:szCs w:val="24"/>
        </w:rPr>
        <w:t>Kommunikasjon, språk og tekst</w:t>
      </w:r>
      <w:r w:rsidRPr="003A0A5F">
        <w:rPr>
          <w:rFonts w:ascii="Times New Roman" w:hAnsi="Times New Roman" w:cs="Times New Roman"/>
          <w:color w:val="538135" w:themeColor="accent6" w:themeShade="BF"/>
          <w:sz w:val="24"/>
          <w:szCs w:val="24"/>
        </w:rPr>
        <w:t xml:space="preserve"> </w:t>
      </w:r>
    </w:p>
    <w:p w:rsidR="002C29DD" w:rsidRPr="003A0A5F" w:rsidRDefault="002C29DD" w:rsidP="00810644">
      <w:pPr>
        <w:spacing w:line="360" w:lineRule="auto"/>
        <w:jc w:val="center"/>
        <w:rPr>
          <w:rFonts w:ascii="Times New Roman" w:hAnsi="Times New Roman" w:cs="Times New Roman"/>
          <w:color w:val="538135" w:themeColor="accent6" w:themeShade="BF"/>
          <w:sz w:val="24"/>
          <w:szCs w:val="24"/>
        </w:rPr>
      </w:pPr>
      <w:r>
        <w:rPr>
          <w:noProof/>
        </w:rPr>
        <w:drawing>
          <wp:inline distT="0" distB="0" distL="0" distR="0">
            <wp:extent cx="3657600" cy="2744523"/>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0375" cy="2746605"/>
                    </a:xfrm>
                    <a:prstGeom prst="ellipse">
                      <a:avLst/>
                    </a:prstGeom>
                    <a:ln>
                      <a:noFill/>
                    </a:ln>
                    <a:effectLst>
                      <a:softEdge rad="112500"/>
                    </a:effectLst>
                  </pic:spPr>
                </pic:pic>
              </a:graphicData>
            </a:graphic>
          </wp:inline>
        </w:drawing>
      </w:r>
    </w:p>
    <w:p w:rsidR="00E23C80" w:rsidRPr="003A0A5F" w:rsidRDefault="00810644" w:rsidP="00813A67">
      <w:pPr>
        <w:spacing w:line="360" w:lineRule="auto"/>
        <w:jc w:val="center"/>
        <w:rPr>
          <w:rFonts w:ascii="Times New Roman" w:hAnsi="Times New Roman" w:cs="Times New Roman"/>
          <w:b/>
          <w:bCs/>
          <w:smallCaps/>
          <w:color w:val="538135" w:themeColor="accent6" w:themeShade="BF"/>
          <w:spacing w:val="5"/>
          <w:sz w:val="24"/>
          <w:szCs w:val="24"/>
        </w:rPr>
      </w:pPr>
      <w:r w:rsidRPr="003A0A5F">
        <w:rPr>
          <w:rFonts w:ascii="Times New Roman" w:hAnsi="Times New Roman" w:cs="Times New Roman"/>
          <w:b/>
          <w:bCs/>
          <w:smallCaps/>
          <w:color w:val="538135" w:themeColor="accent6" w:themeShade="BF"/>
          <w:spacing w:val="5"/>
          <w:sz w:val="24"/>
          <w:szCs w:val="24"/>
        </w:rPr>
        <w:t>Gjennom arbeidet med natur skal barna få utforske og utvikle sin språkkompetanse og få erfaring med flere kommunikasjonsformer</w:t>
      </w:r>
      <w:r w:rsidR="00DE3E8E" w:rsidRPr="003A0A5F">
        <w:rPr>
          <w:rFonts w:ascii="Times New Roman" w:hAnsi="Times New Roman" w:cs="Times New Roman"/>
          <w:b/>
          <w:bCs/>
          <w:smallCaps/>
          <w:color w:val="538135" w:themeColor="accent6" w:themeShade="BF"/>
          <w:spacing w:val="5"/>
          <w:sz w:val="24"/>
          <w:szCs w:val="24"/>
        </w:rPr>
        <w:t xml:space="preserve"> </w:t>
      </w:r>
    </w:p>
    <w:p w:rsidR="00810644" w:rsidRPr="00810644" w:rsidRDefault="00810644" w:rsidP="00810644">
      <w:pPr>
        <w:spacing w:line="360" w:lineRule="auto"/>
        <w:jc w:val="center"/>
        <w:rPr>
          <w:rFonts w:ascii="Times New Roman" w:hAnsi="Times New Roman" w:cs="Times New Roman"/>
          <w:b/>
          <w:bCs/>
          <w:smallCaps/>
          <w:color w:val="4472C4" w:themeColor="accent1"/>
          <w:spacing w:val="5"/>
          <w:sz w:val="24"/>
          <w:szCs w:val="24"/>
        </w:rPr>
      </w:pPr>
      <w:r w:rsidRPr="00810644">
        <w:rPr>
          <w:noProof/>
        </w:rPr>
        <w:drawing>
          <wp:inline distT="0" distB="0" distL="0" distR="0">
            <wp:extent cx="5760720" cy="285656"/>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85656"/>
                    </a:xfrm>
                    <a:prstGeom prst="rect">
                      <a:avLst/>
                    </a:prstGeom>
                    <a:noFill/>
                    <a:ln>
                      <a:noFill/>
                    </a:ln>
                  </pic:spPr>
                </pic:pic>
              </a:graphicData>
            </a:graphic>
          </wp:inline>
        </w:drawing>
      </w:r>
    </w:p>
    <w:p w:rsidR="00E23C80" w:rsidRPr="00810644" w:rsidRDefault="00EA79EF" w:rsidP="00DE3E8E">
      <w:pPr>
        <w:spacing w:line="360" w:lineRule="auto"/>
        <w:rPr>
          <w:rFonts w:ascii="Times New Roman" w:hAnsi="Times New Roman" w:cs="Times New Roman"/>
          <w:sz w:val="24"/>
          <w:szCs w:val="24"/>
        </w:rPr>
      </w:pPr>
      <w:r>
        <w:rPr>
          <w:noProof/>
        </w:rPr>
        <w:drawing>
          <wp:anchor distT="0" distB="0" distL="114300" distR="114300" simplePos="0" relativeHeight="251666432" behindDoc="0" locked="0" layoutInCell="1" allowOverlap="1">
            <wp:simplePos x="0" y="0"/>
            <wp:positionH relativeFrom="column">
              <wp:posOffset>4719320</wp:posOffset>
            </wp:positionH>
            <wp:positionV relativeFrom="paragraph">
              <wp:posOffset>374650</wp:posOffset>
            </wp:positionV>
            <wp:extent cx="1515110" cy="2019300"/>
            <wp:effectExtent l="0" t="0" r="8890" b="0"/>
            <wp:wrapThrough wrapText="bothSides">
              <wp:wrapPolygon edited="0">
                <wp:start x="0" y="0"/>
                <wp:lineTo x="0" y="21396"/>
                <wp:lineTo x="21455" y="21396"/>
                <wp:lineTo x="21455" y="0"/>
                <wp:lineTo x="0" y="0"/>
              </wp:wrapPolygon>
            </wp:wrapThrough>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511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E8E">
        <w:rPr>
          <w:noProof/>
        </w:rPr>
        <w:drawing>
          <wp:inline distT="0" distB="0" distL="0" distR="0">
            <wp:extent cx="286358" cy="228600"/>
            <wp:effectExtent l="0" t="0" r="0" b="0"/>
            <wp:docPr id="15" name="Bilde 15"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0644">
        <w:rPr>
          <w:rFonts w:ascii="Times New Roman" w:hAnsi="Times New Roman" w:cs="Times New Roman"/>
          <w:sz w:val="24"/>
          <w:szCs w:val="24"/>
        </w:rPr>
        <w:t>Bruke rim, regler sanger, musikk og fortellinger som handler om naturen</w:t>
      </w:r>
    </w:p>
    <w:p w:rsidR="00EA79EF"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16" name="Bilde 16"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0644">
        <w:rPr>
          <w:rFonts w:ascii="Times New Roman" w:hAnsi="Times New Roman" w:cs="Times New Roman"/>
          <w:sz w:val="24"/>
          <w:szCs w:val="24"/>
        </w:rPr>
        <w:t>Bruke naturmaterialer når vi forteller i det pedagogiske arbeidet</w:t>
      </w:r>
    </w:p>
    <w:p w:rsidR="00E23C80" w:rsidRPr="00810644"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17" name="Bilde 17"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0644">
        <w:rPr>
          <w:rFonts w:ascii="Times New Roman" w:hAnsi="Times New Roman" w:cs="Times New Roman"/>
          <w:sz w:val="24"/>
          <w:szCs w:val="24"/>
        </w:rPr>
        <w:t>Dokumentere turer med bilder og tekst, slik at vi kan se på og snakke om seinere</w:t>
      </w:r>
    </w:p>
    <w:p w:rsidR="00E23C80" w:rsidRPr="00810644"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18" name="Bilde 18"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0644">
        <w:rPr>
          <w:rFonts w:ascii="Times New Roman" w:hAnsi="Times New Roman" w:cs="Times New Roman"/>
          <w:sz w:val="24"/>
          <w:szCs w:val="24"/>
        </w:rPr>
        <w:t>Snakke om det vi føler, tenker, mener og opplever</w:t>
      </w:r>
    </w:p>
    <w:p w:rsidR="00E23C80" w:rsidRPr="00810644"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19" name="Bilde 19"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0644">
        <w:rPr>
          <w:rFonts w:ascii="Times New Roman" w:hAnsi="Times New Roman" w:cs="Times New Roman"/>
          <w:sz w:val="24"/>
          <w:szCs w:val="24"/>
        </w:rPr>
        <w:t>Lytte på fuglene og lære oss å kjenne igjen noen</w:t>
      </w:r>
    </w:p>
    <w:p w:rsidR="00E23C80" w:rsidRPr="00810644"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20" name="Bilde 20"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0644">
        <w:rPr>
          <w:rFonts w:ascii="Times New Roman" w:hAnsi="Times New Roman" w:cs="Times New Roman"/>
          <w:sz w:val="24"/>
          <w:szCs w:val="24"/>
        </w:rPr>
        <w:t>Lære oss relevante tegn fra «tegn til tale»</w:t>
      </w:r>
    </w:p>
    <w:p w:rsidR="00E23C80" w:rsidRPr="00810644"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21" name="Bilde 21"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0644">
        <w:rPr>
          <w:rFonts w:ascii="Times New Roman" w:hAnsi="Times New Roman" w:cs="Times New Roman"/>
          <w:sz w:val="24"/>
          <w:szCs w:val="24"/>
        </w:rPr>
        <w:t>Lære ord og begreper som handler om natur, miljøvern og søppelsortering</w:t>
      </w:r>
    </w:p>
    <w:p w:rsidR="00DE3E8E" w:rsidRDefault="00DE3E8E" w:rsidP="00EA79EF">
      <w:pPr>
        <w:spacing w:line="360" w:lineRule="auto"/>
        <w:jc w:val="center"/>
        <w:rPr>
          <w:rFonts w:ascii="Times New Roman" w:hAnsi="Times New Roman" w:cs="Times New Roman"/>
          <w:b/>
          <w:bCs/>
          <w:smallCaps/>
          <w:color w:val="538135" w:themeColor="accent6" w:themeShade="BF"/>
          <w:spacing w:val="5"/>
          <w:sz w:val="24"/>
          <w:szCs w:val="24"/>
        </w:rPr>
      </w:pPr>
      <w:r w:rsidRPr="003A0A5F">
        <w:rPr>
          <w:rFonts w:ascii="Times New Roman" w:hAnsi="Times New Roman" w:cs="Times New Roman"/>
          <w:b/>
          <w:bCs/>
          <w:smallCaps/>
          <w:color w:val="538135" w:themeColor="accent6" w:themeShade="BF"/>
          <w:spacing w:val="5"/>
          <w:sz w:val="24"/>
          <w:szCs w:val="24"/>
        </w:rPr>
        <w:lastRenderedPageBreak/>
        <w:t>Kropp, bevegelse, mat og helse</w:t>
      </w:r>
    </w:p>
    <w:p w:rsidR="00902024" w:rsidRDefault="00902024" w:rsidP="004D7BA0">
      <w:pPr>
        <w:spacing w:line="360" w:lineRule="auto"/>
        <w:jc w:val="center"/>
        <w:rPr>
          <w:rFonts w:ascii="Times New Roman" w:hAnsi="Times New Roman" w:cs="Times New Roman"/>
          <w:b/>
          <w:bCs/>
          <w:smallCaps/>
          <w:color w:val="538135" w:themeColor="accent6" w:themeShade="BF"/>
          <w:spacing w:val="5"/>
          <w:sz w:val="24"/>
          <w:szCs w:val="24"/>
        </w:rPr>
      </w:pPr>
      <w:r>
        <w:rPr>
          <w:noProof/>
        </w:rPr>
        <w:drawing>
          <wp:anchor distT="0" distB="0" distL="114300" distR="114300" simplePos="0" relativeHeight="251674624" behindDoc="0" locked="0" layoutInCell="1" allowOverlap="1" wp14:anchorId="6C74596F">
            <wp:simplePos x="0" y="0"/>
            <wp:positionH relativeFrom="column">
              <wp:posOffset>546100</wp:posOffset>
            </wp:positionH>
            <wp:positionV relativeFrom="paragraph">
              <wp:posOffset>170815</wp:posOffset>
            </wp:positionV>
            <wp:extent cx="2190115" cy="2920365"/>
            <wp:effectExtent l="114300" t="76200" r="57785" b="127635"/>
            <wp:wrapThrough wrapText="bothSides">
              <wp:wrapPolygon edited="0">
                <wp:start x="2630" y="-564"/>
                <wp:lineTo x="-1127" y="-282"/>
                <wp:lineTo x="-1127" y="20853"/>
                <wp:lineTo x="2067" y="22403"/>
                <wp:lineTo x="18976" y="22403"/>
                <wp:lineTo x="19164" y="22121"/>
                <wp:lineTo x="21982" y="20149"/>
                <wp:lineTo x="21982" y="1691"/>
                <wp:lineTo x="18976" y="-282"/>
                <wp:lineTo x="18412" y="-564"/>
                <wp:lineTo x="2630" y="-564"/>
              </wp:wrapPolygon>
            </wp:wrapThrough>
            <wp:docPr id="237" name="Bilde 237" descr="https://scontent.fosl2-1.fna.fbcdn.net/v/t1.0-9/49561079_2300025273349091_1772366259543867392_n.jpg?_nc_cat=103&amp;_nc_ht=scontent.fosl2-1.fna&amp;oh=c9781608b1c2cf692faa7892f3493b36&amp;oe=5D6BE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osl2-1.fna.fbcdn.net/v/t1.0-9/49561079_2300025273349091_1772366259543867392_n.jpg?_nc_cat=103&amp;_nc_ht=scontent.fosl2-1.fna&amp;oh=c9781608b1c2cf692faa7892f3493b36&amp;oe=5D6BE0C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115" cy="2920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55E2785F">
            <wp:simplePos x="0" y="0"/>
            <wp:positionH relativeFrom="margin">
              <wp:posOffset>2881069</wp:posOffset>
            </wp:positionH>
            <wp:positionV relativeFrom="paragraph">
              <wp:posOffset>149018</wp:posOffset>
            </wp:positionV>
            <wp:extent cx="2232660" cy="2976880"/>
            <wp:effectExtent l="133350" t="76200" r="72390" b="128270"/>
            <wp:wrapThrough wrapText="bothSides">
              <wp:wrapPolygon edited="0">
                <wp:start x="2580" y="-553"/>
                <wp:lineTo x="-1106" y="-276"/>
                <wp:lineTo x="-1290" y="20734"/>
                <wp:lineTo x="2212" y="22392"/>
                <wp:lineTo x="18614" y="22392"/>
                <wp:lineTo x="20089" y="21840"/>
                <wp:lineTo x="22116" y="19766"/>
                <wp:lineTo x="21932" y="1520"/>
                <wp:lineTo x="18983" y="-276"/>
                <wp:lineTo x="18246" y="-553"/>
                <wp:lineTo x="2580" y="-553"/>
              </wp:wrapPolygon>
            </wp:wrapThrough>
            <wp:docPr id="27" name="Bilde 27"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gen bildebeskrivelse er tilgjengel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2660" cy="29768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5015B0" w:rsidRPr="003A0A5F" w:rsidRDefault="005015B0" w:rsidP="00DE3E8E">
      <w:pPr>
        <w:spacing w:line="360" w:lineRule="auto"/>
        <w:jc w:val="center"/>
        <w:rPr>
          <w:rFonts w:ascii="Times New Roman" w:hAnsi="Times New Roman" w:cs="Times New Roman"/>
          <w:b/>
          <w:bCs/>
          <w:smallCaps/>
          <w:color w:val="538135" w:themeColor="accent6" w:themeShade="BF"/>
          <w:spacing w:val="5"/>
          <w:sz w:val="24"/>
          <w:szCs w:val="24"/>
        </w:rPr>
      </w:pPr>
    </w:p>
    <w:p w:rsidR="00902024" w:rsidRDefault="00902024" w:rsidP="00813A67">
      <w:pPr>
        <w:jc w:val="center"/>
        <w:rPr>
          <w:rFonts w:ascii="Times New Roman" w:hAnsi="Times New Roman" w:cs="Times New Roman"/>
          <w:b/>
          <w:bCs/>
          <w:smallCaps/>
          <w:color w:val="538135" w:themeColor="accent6" w:themeShade="BF"/>
          <w:spacing w:val="5"/>
          <w:sz w:val="24"/>
          <w:szCs w:val="24"/>
        </w:rPr>
      </w:pPr>
    </w:p>
    <w:p w:rsidR="00902024" w:rsidRDefault="00902024" w:rsidP="00813A67">
      <w:pPr>
        <w:jc w:val="center"/>
        <w:rPr>
          <w:rFonts w:ascii="Times New Roman" w:hAnsi="Times New Roman" w:cs="Times New Roman"/>
          <w:b/>
          <w:bCs/>
          <w:smallCaps/>
          <w:color w:val="538135" w:themeColor="accent6" w:themeShade="BF"/>
          <w:spacing w:val="5"/>
          <w:sz w:val="24"/>
          <w:szCs w:val="24"/>
        </w:rPr>
      </w:pPr>
    </w:p>
    <w:p w:rsidR="00902024" w:rsidRDefault="00902024" w:rsidP="00813A67">
      <w:pPr>
        <w:jc w:val="center"/>
        <w:rPr>
          <w:rFonts w:ascii="Times New Roman" w:hAnsi="Times New Roman" w:cs="Times New Roman"/>
          <w:b/>
          <w:bCs/>
          <w:smallCaps/>
          <w:color w:val="538135" w:themeColor="accent6" w:themeShade="BF"/>
          <w:spacing w:val="5"/>
          <w:sz w:val="24"/>
          <w:szCs w:val="24"/>
        </w:rPr>
      </w:pPr>
    </w:p>
    <w:p w:rsidR="00902024" w:rsidRDefault="00902024" w:rsidP="00813A67">
      <w:pPr>
        <w:jc w:val="center"/>
        <w:rPr>
          <w:rFonts w:ascii="Times New Roman" w:hAnsi="Times New Roman" w:cs="Times New Roman"/>
          <w:b/>
          <w:bCs/>
          <w:smallCaps/>
          <w:color w:val="538135" w:themeColor="accent6" w:themeShade="BF"/>
          <w:spacing w:val="5"/>
          <w:sz w:val="24"/>
          <w:szCs w:val="24"/>
        </w:rPr>
      </w:pPr>
    </w:p>
    <w:p w:rsidR="00902024" w:rsidRDefault="00902024" w:rsidP="00813A67">
      <w:pPr>
        <w:jc w:val="center"/>
        <w:rPr>
          <w:rFonts w:ascii="Times New Roman" w:hAnsi="Times New Roman" w:cs="Times New Roman"/>
          <w:b/>
          <w:bCs/>
          <w:smallCaps/>
          <w:color w:val="538135" w:themeColor="accent6" w:themeShade="BF"/>
          <w:spacing w:val="5"/>
          <w:sz w:val="24"/>
          <w:szCs w:val="24"/>
        </w:rPr>
      </w:pPr>
    </w:p>
    <w:p w:rsidR="00902024" w:rsidRDefault="00902024" w:rsidP="00813A67">
      <w:pPr>
        <w:jc w:val="center"/>
        <w:rPr>
          <w:rFonts w:ascii="Times New Roman" w:hAnsi="Times New Roman" w:cs="Times New Roman"/>
          <w:b/>
          <w:bCs/>
          <w:smallCaps/>
          <w:color w:val="538135" w:themeColor="accent6" w:themeShade="BF"/>
          <w:spacing w:val="5"/>
          <w:sz w:val="24"/>
          <w:szCs w:val="24"/>
        </w:rPr>
      </w:pPr>
    </w:p>
    <w:p w:rsidR="00902024" w:rsidRDefault="00902024" w:rsidP="00813A67">
      <w:pPr>
        <w:jc w:val="center"/>
        <w:rPr>
          <w:rFonts w:ascii="Times New Roman" w:hAnsi="Times New Roman" w:cs="Times New Roman"/>
          <w:b/>
          <w:bCs/>
          <w:smallCaps/>
          <w:color w:val="538135" w:themeColor="accent6" w:themeShade="BF"/>
          <w:spacing w:val="5"/>
          <w:sz w:val="24"/>
          <w:szCs w:val="24"/>
        </w:rPr>
      </w:pPr>
    </w:p>
    <w:p w:rsidR="00902024" w:rsidRDefault="00902024" w:rsidP="00813A67">
      <w:pPr>
        <w:jc w:val="center"/>
        <w:rPr>
          <w:rFonts w:ascii="Times New Roman" w:hAnsi="Times New Roman" w:cs="Times New Roman"/>
          <w:b/>
          <w:bCs/>
          <w:smallCaps/>
          <w:color w:val="538135" w:themeColor="accent6" w:themeShade="BF"/>
          <w:spacing w:val="5"/>
          <w:sz w:val="24"/>
          <w:szCs w:val="24"/>
        </w:rPr>
      </w:pPr>
    </w:p>
    <w:p w:rsidR="00902024" w:rsidRDefault="00902024" w:rsidP="00813A67">
      <w:pPr>
        <w:jc w:val="center"/>
        <w:rPr>
          <w:rFonts w:ascii="Times New Roman" w:hAnsi="Times New Roman" w:cs="Times New Roman"/>
          <w:b/>
          <w:bCs/>
          <w:smallCaps/>
          <w:color w:val="538135" w:themeColor="accent6" w:themeShade="BF"/>
          <w:spacing w:val="5"/>
          <w:sz w:val="24"/>
          <w:szCs w:val="24"/>
        </w:rPr>
      </w:pPr>
    </w:p>
    <w:p w:rsidR="00813A67" w:rsidRPr="003A0A5F" w:rsidRDefault="00DE3E8E" w:rsidP="00813A67">
      <w:pPr>
        <w:jc w:val="center"/>
        <w:rPr>
          <w:rFonts w:ascii="Times New Roman" w:hAnsi="Times New Roman" w:cs="Times New Roman"/>
          <w:b/>
          <w:bCs/>
          <w:smallCaps/>
          <w:color w:val="538135" w:themeColor="accent6" w:themeShade="BF"/>
          <w:spacing w:val="5"/>
          <w:sz w:val="24"/>
          <w:szCs w:val="24"/>
        </w:rPr>
      </w:pPr>
      <w:r w:rsidRPr="003A0A5F">
        <w:rPr>
          <w:rFonts w:ascii="Times New Roman" w:hAnsi="Times New Roman" w:cs="Times New Roman"/>
          <w:b/>
          <w:bCs/>
          <w:smallCaps/>
          <w:color w:val="538135" w:themeColor="accent6" w:themeShade="BF"/>
          <w:spacing w:val="5"/>
          <w:sz w:val="24"/>
          <w:szCs w:val="24"/>
        </w:rPr>
        <w:t xml:space="preserve">Barna skal få mulighet til å sanse, oppleve mestring, leke og lære med kroppen i naturen. Barna skal få oppleve matlaging og måltidsglede i fellesskap med andre og se på naturen som en ressurs </w:t>
      </w:r>
    </w:p>
    <w:p w:rsidR="00DE3E8E" w:rsidRPr="00DE3E8E" w:rsidRDefault="00DE3E8E" w:rsidP="00DE3E8E">
      <w:pPr>
        <w:spacing w:line="360" w:lineRule="auto"/>
        <w:jc w:val="center"/>
        <w:rPr>
          <w:rFonts w:ascii="Times New Roman" w:hAnsi="Times New Roman" w:cs="Times New Roman"/>
          <w:b/>
          <w:bCs/>
          <w:smallCaps/>
          <w:color w:val="4472C4" w:themeColor="accent1"/>
          <w:spacing w:val="5"/>
          <w:sz w:val="24"/>
          <w:szCs w:val="24"/>
        </w:rPr>
      </w:pPr>
    </w:p>
    <w:p w:rsidR="00DE3E8E" w:rsidRPr="00DE3E8E" w:rsidRDefault="00DE3E8E" w:rsidP="00E23C80">
      <w:pPr>
        <w:spacing w:line="360" w:lineRule="auto"/>
        <w:rPr>
          <w:rFonts w:ascii="Times New Roman" w:eastAsiaTheme="minorEastAsia" w:hAnsi="Times New Roman" w:cs="Times New Roman"/>
          <w:smallCaps/>
          <w:color w:val="5A5A5A" w:themeColor="text1" w:themeTint="A5"/>
          <w:spacing w:val="15"/>
          <w:sz w:val="24"/>
          <w:szCs w:val="24"/>
        </w:rPr>
      </w:pPr>
      <w:r w:rsidRPr="00810644">
        <w:rPr>
          <w:rFonts w:ascii="Times New Roman" w:eastAsiaTheme="minorEastAsia" w:hAnsi="Times New Roman" w:cs="Times New Roman"/>
          <w:smallCaps/>
          <w:color w:val="5A5A5A" w:themeColor="text1" w:themeTint="A5"/>
          <w:spacing w:val="15"/>
          <w:sz w:val="24"/>
          <w:szCs w:val="24"/>
        </w:rPr>
        <w:t>Derfor vil vi:</w:t>
      </w:r>
      <w:r w:rsidR="0026462A" w:rsidRPr="0026462A">
        <w:rPr>
          <w:noProof/>
        </w:rPr>
        <w:t xml:space="preserve"> </w:t>
      </w:r>
    </w:p>
    <w:p w:rsidR="00E23C80" w:rsidRPr="00DE3E8E"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31" name="Bilde 31"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Bruke naturen/skogen som lekearena, ved å oppsøke steder som gir bevegelsesglede og motoriske utfordringer</w:t>
      </w:r>
    </w:p>
    <w:p w:rsidR="00E23C80" w:rsidRPr="00DE3E8E" w:rsidRDefault="00B53F4F" w:rsidP="00DE3E8E">
      <w:pPr>
        <w:spacing w:line="360" w:lineRule="auto"/>
        <w:rPr>
          <w:rFonts w:ascii="Times New Roman" w:hAnsi="Times New Roman" w:cs="Times New Roman"/>
          <w:sz w:val="24"/>
          <w:szCs w:val="24"/>
        </w:rPr>
      </w:pPr>
      <w:r>
        <w:rPr>
          <w:noProof/>
        </w:rPr>
        <w:drawing>
          <wp:anchor distT="0" distB="0" distL="114300" distR="114300" simplePos="0" relativeHeight="251671552" behindDoc="0" locked="0" layoutInCell="1" allowOverlap="1" wp14:anchorId="1B09156C">
            <wp:simplePos x="0" y="0"/>
            <wp:positionH relativeFrom="column">
              <wp:posOffset>3691255</wp:posOffset>
            </wp:positionH>
            <wp:positionV relativeFrom="paragraph">
              <wp:posOffset>37465</wp:posOffset>
            </wp:positionV>
            <wp:extent cx="2628900" cy="1412240"/>
            <wp:effectExtent l="0" t="0" r="0" b="0"/>
            <wp:wrapThrough wrapText="bothSides">
              <wp:wrapPolygon edited="0">
                <wp:start x="0" y="0"/>
                <wp:lineTo x="0" y="21270"/>
                <wp:lineTo x="21443" y="21270"/>
                <wp:lineTo x="21443" y="0"/>
                <wp:lineTo x="0" y="0"/>
              </wp:wrapPolygon>
            </wp:wrapThrough>
            <wp:docPr id="30" name="Bilde 30" descr="Bildet kan inneholde: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t kan inneholde: m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E8E">
        <w:rPr>
          <w:noProof/>
        </w:rPr>
        <w:drawing>
          <wp:inline distT="0" distB="0" distL="0" distR="0" wp14:anchorId="7316C785" wp14:editId="4BF12896">
            <wp:extent cx="286358" cy="228600"/>
            <wp:effectExtent l="0" t="0" r="0" b="0"/>
            <wp:docPr id="192" name="Bilde 192"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Lage naturlekeplass</w:t>
      </w:r>
    </w:p>
    <w:p w:rsidR="00E23C80" w:rsidRPr="00DE3E8E"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193" name="Bilde 193"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 xml:space="preserve">Bli kjent med hva som er spiselig i skogen og hva som kan brukes til matlaging </w:t>
      </w:r>
    </w:p>
    <w:p w:rsidR="00E23C80" w:rsidRPr="00DE3E8E"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194" name="Bilde 194"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Gi barna innsikt i hvor maten kommer fra (matens opprinnelse og veien fra mat til måltid)</w:t>
      </w:r>
      <w:r w:rsidR="00B53F4F" w:rsidRPr="00B53F4F">
        <w:rPr>
          <w:noProof/>
        </w:rPr>
        <w:t xml:space="preserve"> </w:t>
      </w:r>
    </w:p>
    <w:p w:rsidR="00E23C80" w:rsidRPr="00DE3E8E"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195" name="Bilde 195"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Lage ulike matretter ute (for eksempel bål/bruke gapahuken vår i barnehagen)</w:t>
      </w:r>
    </w:p>
    <w:p w:rsidR="00E23C80" w:rsidRPr="00DE3E8E"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196" name="Bilde 196"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 xml:space="preserve">Bruke kjøkkenhagen i barnehagen og følge med på hele prosessen med å så-stelle-høste </w:t>
      </w:r>
    </w:p>
    <w:p w:rsidR="00EA79EF" w:rsidRDefault="00DE3E8E" w:rsidP="00EA79EF">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197" name="Bilde 197"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 xml:space="preserve">Legge til rette for varierte turer som passer for alle </w:t>
      </w:r>
    </w:p>
    <w:p w:rsidR="00813A67" w:rsidRPr="00EA79EF" w:rsidRDefault="00D26BB1" w:rsidP="00EA79EF">
      <w:pPr>
        <w:spacing w:line="360" w:lineRule="auto"/>
        <w:jc w:val="center"/>
        <w:rPr>
          <w:rFonts w:ascii="Times New Roman" w:hAnsi="Times New Roman" w:cs="Times New Roman"/>
          <w:sz w:val="24"/>
          <w:szCs w:val="24"/>
        </w:rPr>
      </w:pPr>
      <w:r>
        <w:rPr>
          <w:noProof/>
        </w:rPr>
        <w:lastRenderedPageBreak/>
        <w:drawing>
          <wp:anchor distT="0" distB="0" distL="114300" distR="114300" simplePos="0" relativeHeight="251682816" behindDoc="0" locked="0" layoutInCell="1" allowOverlap="1">
            <wp:simplePos x="0" y="0"/>
            <wp:positionH relativeFrom="column">
              <wp:posOffset>1233805</wp:posOffset>
            </wp:positionH>
            <wp:positionV relativeFrom="paragraph">
              <wp:posOffset>252730</wp:posOffset>
            </wp:positionV>
            <wp:extent cx="3490595" cy="2619375"/>
            <wp:effectExtent l="0" t="0" r="0" b="9525"/>
            <wp:wrapTopAndBottom/>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0595" cy="26193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13A67" w:rsidRPr="003A0A5F">
        <w:rPr>
          <w:rFonts w:ascii="Times New Roman" w:hAnsi="Times New Roman" w:cs="Times New Roman"/>
          <w:b/>
          <w:bCs/>
          <w:smallCaps/>
          <w:color w:val="538135" w:themeColor="accent6" w:themeShade="BF"/>
          <w:spacing w:val="5"/>
          <w:sz w:val="24"/>
          <w:szCs w:val="24"/>
        </w:rPr>
        <w:t>KUNST, KULTUR, KREATIVITET</w:t>
      </w:r>
    </w:p>
    <w:p w:rsidR="005015B0" w:rsidRPr="003A0A5F" w:rsidRDefault="005015B0" w:rsidP="00813A67">
      <w:pPr>
        <w:spacing w:line="360" w:lineRule="auto"/>
        <w:jc w:val="center"/>
        <w:rPr>
          <w:rFonts w:ascii="Times New Roman" w:hAnsi="Times New Roman" w:cs="Times New Roman"/>
          <w:b/>
          <w:bCs/>
          <w:smallCaps/>
          <w:color w:val="538135" w:themeColor="accent6" w:themeShade="BF"/>
          <w:spacing w:val="5"/>
          <w:sz w:val="24"/>
          <w:szCs w:val="24"/>
        </w:rPr>
      </w:pPr>
    </w:p>
    <w:p w:rsidR="00E23C80" w:rsidRPr="003A0A5F" w:rsidRDefault="00813A67" w:rsidP="00813A67">
      <w:pPr>
        <w:spacing w:line="360" w:lineRule="auto"/>
        <w:jc w:val="center"/>
        <w:rPr>
          <w:rFonts w:ascii="Times New Roman" w:hAnsi="Times New Roman" w:cs="Times New Roman"/>
          <w:b/>
          <w:bCs/>
          <w:smallCaps/>
          <w:color w:val="538135" w:themeColor="accent6" w:themeShade="BF"/>
          <w:spacing w:val="5"/>
          <w:sz w:val="24"/>
          <w:szCs w:val="24"/>
        </w:rPr>
      </w:pPr>
      <w:r w:rsidRPr="003A0A5F">
        <w:rPr>
          <w:rFonts w:ascii="Times New Roman" w:hAnsi="Times New Roman" w:cs="Times New Roman"/>
          <w:b/>
          <w:bCs/>
          <w:smallCaps/>
          <w:color w:val="538135" w:themeColor="accent6" w:themeShade="BF"/>
          <w:spacing w:val="5"/>
          <w:sz w:val="24"/>
          <w:szCs w:val="24"/>
        </w:rPr>
        <w:t>Gjennom skapende virksomhet i barnehagens inne -og uterom, skal barna få ta i bruk fantasi, kreativ tenkning og skaperglede</w:t>
      </w:r>
    </w:p>
    <w:p w:rsidR="00813A67" w:rsidRPr="00813A67" w:rsidRDefault="00813A67" w:rsidP="00813A67">
      <w:pPr>
        <w:spacing w:line="360" w:lineRule="auto"/>
        <w:rPr>
          <w:rFonts w:ascii="Times New Roman" w:eastAsiaTheme="minorEastAsia" w:hAnsi="Times New Roman" w:cs="Times New Roman"/>
          <w:smallCaps/>
          <w:color w:val="5A5A5A" w:themeColor="text1" w:themeTint="A5"/>
          <w:spacing w:val="15"/>
          <w:sz w:val="24"/>
          <w:szCs w:val="24"/>
        </w:rPr>
      </w:pPr>
      <w:r w:rsidRPr="00810644">
        <w:rPr>
          <w:rFonts w:ascii="Times New Roman" w:eastAsiaTheme="minorEastAsia" w:hAnsi="Times New Roman" w:cs="Times New Roman"/>
          <w:smallCaps/>
          <w:color w:val="5A5A5A" w:themeColor="text1" w:themeTint="A5"/>
          <w:spacing w:val="15"/>
          <w:sz w:val="24"/>
          <w:szCs w:val="24"/>
        </w:rPr>
        <w:t>Derfor vil vi:</w:t>
      </w:r>
    </w:p>
    <w:p w:rsidR="00E23C80" w:rsidRPr="00DE3E8E" w:rsidRDefault="00DE3E8E" w:rsidP="00DE3E8E">
      <w:pPr>
        <w:shd w:val="clear" w:color="auto" w:fill="FFFFFF"/>
        <w:spacing w:before="48" w:after="0" w:line="360" w:lineRule="auto"/>
        <w:rPr>
          <w:rFonts w:ascii="Times New Roman" w:eastAsia="Times New Roman" w:hAnsi="Times New Roman" w:cs="Times New Roman"/>
          <w:color w:val="000000" w:themeColor="text1"/>
          <w:sz w:val="24"/>
          <w:szCs w:val="24"/>
          <w:lang w:eastAsia="nb-NO"/>
        </w:rPr>
      </w:pPr>
      <w:r>
        <w:rPr>
          <w:noProof/>
        </w:rPr>
        <w:drawing>
          <wp:inline distT="0" distB="0" distL="0" distR="0" wp14:anchorId="7316C785" wp14:editId="4BF12896">
            <wp:extent cx="286358" cy="228600"/>
            <wp:effectExtent l="0" t="0" r="0" b="0"/>
            <wp:docPr id="198" name="Bilde 198"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eastAsia="Times New Roman" w:hAnsi="Times New Roman" w:cs="Times New Roman"/>
          <w:color w:val="000000" w:themeColor="text1"/>
          <w:sz w:val="24"/>
          <w:szCs w:val="24"/>
          <w:lang w:eastAsia="nb-NO"/>
        </w:rPr>
        <w:t>La barna bli kjent med naturen og bruke naturmaterialer. Barna skal få bruke ulike teknikker, materialer, verktøy, og teknologi til å uttrykke seg estetisk</w:t>
      </w:r>
    </w:p>
    <w:p w:rsidR="00E23C80" w:rsidRPr="00DE3E8E" w:rsidRDefault="00DE3E8E" w:rsidP="00DE3E8E">
      <w:pPr>
        <w:shd w:val="clear" w:color="auto" w:fill="FFFFFF"/>
        <w:spacing w:before="48" w:after="0" w:line="360" w:lineRule="auto"/>
        <w:rPr>
          <w:rFonts w:ascii="Times New Roman" w:eastAsia="Times New Roman" w:hAnsi="Times New Roman" w:cs="Times New Roman"/>
          <w:color w:val="000000" w:themeColor="text1"/>
          <w:sz w:val="24"/>
          <w:szCs w:val="24"/>
          <w:lang w:eastAsia="nb-NO"/>
        </w:rPr>
      </w:pPr>
      <w:r>
        <w:rPr>
          <w:noProof/>
        </w:rPr>
        <w:drawing>
          <wp:inline distT="0" distB="0" distL="0" distR="0" wp14:anchorId="7316C785" wp14:editId="4BF12896">
            <wp:extent cx="286358" cy="228600"/>
            <wp:effectExtent l="0" t="0" r="0" b="0"/>
            <wp:docPr id="199" name="Bilde 199"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eastAsia="Times New Roman" w:hAnsi="Times New Roman" w:cs="Times New Roman"/>
          <w:color w:val="000000" w:themeColor="text1"/>
          <w:sz w:val="24"/>
          <w:szCs w:val="24"/>
          <w:lang w:eastAsia="nb-NO"/>
        </w:rPr>
        <w:t>Følge med på endringene i naturen igjennom årstidene og inntrykkene barna opplever skal komme til uttrykk igjennom skapende virksomhet</w:t>
      </w:r>
    </w:p>
    <w:p w:rsidR="00E23C80" w:rsidRPr="00DE3E8E" w:rsidRDefault="00DE3E8E" w:rsidP="00DE3E8E">
      <w:pPr>
        <w:shd w:val="clear" w:color="auto" w:fill="FFFFFF"/>
        <w:spacing w:before="48" w:after="0" w:line="360" w:lineRule="auto"/>
        <w:rPr>
          <w:rFonts w:ascii="Times New Roman" w:eastAsia="Times New Roman" w:hAnsi="Times New Roman" w:cs="Times New Roman"/>
          <w:color w:val="000000" w:themeColor="text1"/>
          <w:sz w:val="24"/>
          <w:szCs w:val="24"/>
          <w:lang w:eastAsia="nb-NO"/>
        </w:rPr>
      </w:pPr>
      <w:r>
        <w:rPr>
          <w:noProof/>
        </w:rPr>
        <w:drawing>
          <wp:inline distT="0" distB="0" distL="0" distR="0" wp14:anchorId="7316C785" wp14:editId="4BF12896">
            <wp:extent cx="286358" cy="228600"/>
            <wp:effectExtent l="0" t="0" r="0" b="0"/>
            <wp:docPr id="200" name="Bilde 200"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eastAsia="Times New Roman" w:hAnsi="Times New Roman" w:cs="Times New Roman"/>
          <w:color w:val="000000" w:themeColor="text1"/>
          <w:sz w:val="24"/>
          <w:szCs w:val="24"/>
          <w:lang w:eastAsia="nb-NO"/>
        </w:rPr>
        <w:t>Barna skal oppleve dans, musikk, drama</w:t>
      </w:r>
      <w:r w:rsidR="005C62CC">
        <w:rPr>
          <w:rFonts w:ascii="Times New Roman" w:eastAsia="Times New Roman" w:hAnsi="Times New Roman" w:cs="Times New Roman"/>
          <w:color w:val="000000" w:themeColor="text1"/>
          <w:sz w:val="24"/>
          <w:szCs w:val="24"/>
          <w:lang w:eastAsia="nb-NO"/>
        </w:rPr>
        <w:t xml:space="preserve"> - </w:t>
      </w:r>
      <w:r w:rsidR="00E23C80" w:rsidRPr="00DE3E8E">
        <w:rPr>
          <w:rFonts w:ascii="Times New Roman" w:eastAsia="Times New Roman" w:hAnsi="Times New Roman" w:cs="Times New Roman"/>
          <w:color w:val="000000" w:themeColor="text1"/>
          <w:sz w:val="24"/>
          <w:szCs w:val="24"/>
          <w:lang w:eastAsia="nb-NO"/>
        </w:rPr>
        <w:t>formidling og bli kjent med et mangfold av tradisjoner og kunst- og kulturuttrykk fra fortid og samtid</w:t>
      </w:r>
    </w:p>
    <w:p w:rsidR="00E23C80" w:rsidRPr="00DE3E8E" w:rsidRDefault="00DE3E8E" w:rsidP="00DE3E8E">
      <w:pPr>
        <w:shd w:val="clear" w:color="auto" w:fill="FFFFFF"/>
        <w:spacing w:before="48" w:after="0" w:line="360" w:lineRule="auto"/>
        <w:rPr>
          <w:rFonts w:ascii="Times New Roman" w:eastAsia="Times New Roman" w:hAnsi="Times New Roman" w:cs="Times New Roman"/>
          <w:color w:val="000000" w:themeColor="text1"/>
          <w:sz w:val="24"/>
          <w:szCs w:val="24"/>
          <w:lang w:eastAsia="nb-NO"/>
        </w:rPr>
      </w:pPr>
      <w:r>
        <w:rPr>
          <w:noProof/>
        </w:rPr>
        <w:drawing>
          <wp:inline distT="0" distB="0" distL="0" distR="0" wp14:anchorId="7316C785" wp14:editId="4BF12896">
            <wp:extent cx="286358" cy="228600"/>
            <wp:effectExtent l="0" t="0" r="0" b="0"/>
            <wp:docPr id="201" name="Bilde 201"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eastAsia="Times New Roman" w:hAnsi="Times New Roman" w:cs="Times New Roman"/>
          <w:color w:val="000000" w:themeColor="text1"/>
          <w:sz w:val="24"/>
          <w:szCs w:val="24"/>
          <w:lang w:eastAsia="nb-NO"/>
        </w:rPr>
        <w:t>Barnets 100 språk skal komme til uttrykk og barna skal gis anledning til utforskning, fordypning og progresjon</w:t>
      </w:r>
    </w:p>
    <w:p w:rsidR="00D26BB1" w:rsidRDefault="00D26BB1" w:rsidP="00D26BB1">
      <w:pPr>
        <w:rPr>
          <w:rFonts w:ascii="Times New Roman" w:hAnsi="Times New Roman" w:cs="Times New Roman"/>
          <w:b/>
          <w:bCs/>
          <w:smallCaps/>
          <w:color w:val="538135" w:themeColor="accent6" w:themeShade="BF"/>
          <w:spacing w:val="5"/>
          <w:sz w:val="24"/>
          <w:szCs w:val="24"/>
        </w:rPr>
      </w:pPr>
      <w:r>
        <w:rPr>
          <w:noProof/>
        </w:rPr>
        <w:drawing>
          <wp:anchor distT="0" distB="0" distL="114300" distR="114300" simplePos="0" relativeHeight="251665408" behindDoc="1" locked="0" layoutInCell="1" allowOverlap="1" wp14:anchorId="71FFEF1E">
            <wp:simplePos x="0" y="0"/>
            <wp:positionH relativeFrom="margin">
              <wp:posOffset>2110104</wp:posOffset>
            </wp:positionH>
            <wp:positionV relativeFrom="paragraph">
              <wp:posOffset>28574</wp:posOffset>
            </wp:positionV>
            <wp:extent cx="1914525" cy="1914525"/>
            <wp:effectExtent l="0" t="0" r="9525" b="9525"/>
            <wp:wrapNone/>
            <wp:docPr id="4" name="Bilde 4" descr="Bildet kan inneholde: en eller flere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t kan inneholde: en eller flere persone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551" t="34581" b="8833"/>
                    <a:stretch/>
                  </pic:blipFill>
                  <pic:spPr bwMode="auto">
                    <a:xfrm>
                      <a:off x="0" y="0"/>
                      <a:ext cx="191452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6BB1" w:rsidRDefault="00D26BB1" w:rsidP="00D26BB1">
      <w:pPr>
        <w:jc w:val="center"/>
        <w:rPr>
          <w:rFonts w:ascii="Times New Roman" w:hAnsi="Times New Roman" w:cs="Times New Roman"/>
          <w:b/>
          <w:bCs/>
          <w:smallCaps/>
          <w:color w:val="538135" w:themeColor="accent6" w:themeShade="BF"/>
          <w:spacing w:val="5"/>
          <w:sz w:val="24"/>
          <w:szCs w:val="24"/>
        </w:rPr>
      </w:pPr>
    </w:p>
    <w:p w:rsidR="00D26BB1" w:rsidRDefault="00D26BB1" w:rsidP="00D26BB1">
      <w:pPr>
        <w:jc w:val="center"/>
        <w:rPr>
          <w:rFonts w:ascii="Times New Roman" w:hAnsi="Times New Roman" w:cs="Times New Roman"/>
          <w:b/>
          <w:bCs/>
          <w:smallCaps/>
          <w:color w:val="538135" w:themeColor="accent6" w:themeShade="BF"/>
          <w:spacing w:val="5"/>
          <w:sz w:val="24"/>
          <w:szCs w:val="24"/>
        </w:rPr>
      </w:pPr>
    </w:p>
    <w:p w:rsidR="00EA79EF" w:rsidRDefault="00EA79EF" w:rsidP="00D26BB1">
      <w:pPr>
        <w:jc w:val="center"/>
        <w:rPr>
          <w:rFonts w:ascii="Times New Roman" w:hAnsi="Times New Roman" w:cs="Times New Roman"/>
          <w:b/>
          <w:bCs/>
          <w:smallCaps/>
          <w:color w:val="538135" w:themeColor="accent6" w:themeShade="BF"/>
          <w:spacing w:val="5"/>
          <w:sz w:val="24"/>
          <w:szCs w:val="24"/>
        </w:rPr>
      </w:pPr>
    </w:p>
    <w:p w:rsidR="00EA79EF" w:rsidRDefault="00EA79EF" w:rsidP="00D26BB1">
      <w:pPr>
        <w:jc w:val="center"/>
        <w:rPr>
          <w:rFonts w:ascii="Times New Roman" w:hAnsi="Times New Roman" w:cs="Times New Roman"/>
          <w:b/>
          <w:bCs/>
          <w:smallCaps/>
          <w:color w:val="538135" w:themeColor="accent6" w:themeShade="BF"/>
          <w:spacing w:val="5"/>
          <w:sz w:val="24"/>
          <w:szCs w:val="24"/>
        </w:rPr>
      </w:pPr>
    </w:p>
    <w:p w:rsidR="00EA79EF" w:rsidRDefault="00EA79EF" w:rsidP="00D26BB1">
      <w:pPr>
        <w:jc w:val="center"/>
        <w:rPr>
          <w:rFonts w:ascii="Times New Roman" w:hAnsi="Times New Roman" w:cs="Times New Roman"/>
          <w:b/>
          <w:bCs/>
          <w:smallCaps/>
          <w:color w:val="538135" w:themeColor="accent6" w:themeShade="BF"/>
          <w:spacing w:val="5"/>
          <w:sz w:val="24"/>
          <w:szCs w:val="24"/>
        </w:rPr>
      </w:pPr>
    </w:p>
    <w:p w:rsidR="00EA79EF" w:rsidRDefault="00EA79EF" w:rsidP="00D26BB1">
      <w:pPr>
        <w:jc w:val="center"/>
        <w:rPr>
          <w:rFonts w:ascii="Times New Roman" w:hAnsi="Times New Roman" w:cs="Times New Roman"/>
          <w:b/>
          <w:bCs/>
          <w:smallCaps/>
          <w:color w:val="538135" w:themeColor="accent6" w:themeShade="BF"/>
          <w:spacing w:val="5"/>
          <w:sz w:val="24"/>
          <w:szCs w:val="24"/>
        </w:rPr>
      </w:pPr>
    </w:p>
    <w:p w:rsidR="00813A67" w:rsidRDefault="00813A67" w:rsidP="00D26BB1">
      <w:pPr>
        <w:jc w:val="center"/>
        <w:rPr>
          <w:rFonts w:ascii="Times New Roman" w:hAnsi="Times New Roman" w:cs="Times New Roman"/>
          <w:b/>
          <w:bCs/>
          <w:smallCaps/>
          <w:color w:val="538135" w:themeColor="accent6" w:themeShade="BF"/>
          <w:spacing w:val="5"/>
          <w:sz w:val="24"/>
          <w:szCs w:val="24"/>
        </w:rPr>
      </w:pPr>
      <w:r w:rsidRPr="003A0A5F">
        <w:rPr>
          <w:rFonts w:ascii="Times New Roman" w:hAnsi="Times New Roman" w:cs="Times New Roman"/>
          <w:b/>
          <w:bCs/>
          <w:smallCaps/>
          <w:color w:val="538135" w:themeColor="accent6" w:themeShade="BF"/>
          <w:spacing w:val="5"/>
          <w:sz w:val="24"/>
          <w:szCs w:val="24"/>
        </w:rPr>
        <w:lastRenderedPageBreak/>
        <w:t>Natur, miljø og teknologi</w:t>
      </w:r>
    </w:p>
    <w:p w:rsidR="005015B0" w:rsidRPr="003A0A5F" w:rsidRDefault="005015B0" w:rsidP="00813A67">
      <w:pPr>
        <w:jc w:val="center"/>
        <w:rPr>
          <w:rFonts w:ascii="Times New Roman" w:hAnsi="Times New Roman" w:cs="Times New Roman"/>
          <w:b/>
          <w:bCs/>
          <w:smallCaps/>
          <w:color w:val="538135" w:themeColor="accent6" w:themeShade="BF"/>
          <w:spacing w:val="5"/>
          <w:sz w:val="24"/>
          <w:szCs w:val="24"/>
        </w:rPr>
      </w:pPr>
      <w:r>
        <w:rPr>
          <w:noProof/>
        </w:rPr>
        <w:drawing>
          <wp:inline distT="0" distB="0" distL="0" distR="0">
            <wp:extent cx="4676775" cy="3509272"/>
            <wp:effectExtent l="133350" t="76200" r="85725" b="12954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5299" cy="35231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13A67" w:rsidRPr="003A0A5F" w:rsidRDefault="00813A67" w:rsidP="00813A67">
      <w:pPr>
        <w:spacing w:line="360" w:lineRule="auto"/>
        <w:jc w:val="center"/>
        <w:rPr>
          <w:rFonts w:ascii="Times New Roman" w:hAnsi="Times New Roman" w:cs="Times New Roman"/>
          <w:b/>
          <w:bCs/>
          <w:smallCaps/>
          <w:color w:val="538135" w:themeColor="accent6" w:themeShade="BF"/>
          <w:spacing w:val="5"/>
          <w:sz w:val="24"/>
          <w:szCs w:val="24"/>
        </w:rPr>
      </w:pPr>
    </w:p>
    <w:p w:rsidR="00813A67" w:rsidRPr="003A0A5F" w:rsidRDefault="00813A67" w:rsidP="00813A67">
      <w:pPr>
        <w:spacing w:line="360" w:lineRule="auto"/>
        <w:jc w:val="center"/>
        <w:rPr>
          <w:rFonts w:ascii="Times New Roman" w:hAnsi="Times New Roman" w:cs="Times New Roman"/>
          <w:b/>
          <w:bCs/>
          <w:smallCaps/>
          <w:color w:val="538135" w:themeColor="accent6" w:themeShade="BF"/>
          <w:spacing w:val="5"/>
          <w:sz w:val="24"/>
          <w:szCs w:val="24"/>
        </w:rPr>
      </w:pPr>
      <w:r w:rsidRPr="003A0A5F">
        <w:rPr>
          <w:rFonts w:ascii="Times New Roman" w:hAnsi="Times New Roman" w:cs="Times New Roman"/>
          <w:b/>
          <w:bCs/>
          <w:smallCaps/>
          <w:color w:val="538135" w:themeColor="accent6" w:themeShade="BF"/>
          <w:spacing w:val="5"/>
          <w:sz w:val="24"/>
          <w:szCs w:val="24"/>
        </w:rPr>
        <w:t>Barnehagen skal gi barna et mangfold av opplevelser og erfaringer med naturen til ulike årstider som kan bidra til at barna blir glade i naturen</w:t>
      </w:r>
      <w:r w:rsidR="005C62CC">
        <w:rPr>
          <w:rFonts w:ascii="Times New Roman" w:hAnsi="Times New Roman" w:cs="Times New Roman"/>
          <w:b/>
          <w:bCs/>
          <w:smallCaps/>
          <w:color w:val="538135" w:themeColor="accent6" w:themeShade="BF"/>
          <w:spacing w:val="5"/>
          <w:sz w:val="24"/>
          <w:szCs w:val="24"/>
        </w:rPr>
        <w:t>. De f</w:t>
      </w:r>
      <w:r w:rsidRPr="003A0A5F">
        <w:rPr>
          <w:rFonts w:ascii="Times New Roman" w:hAnsi="Times New Roman" w:cs="Times New Roman"/>
          <w:b/>
          <w:bCs/>
          <w:smallCaps/>
          <w:color w:val="538135" w:themeColor="accent6" w:themeShade="BF"/>
          <w:spacing w:val="5"/>
          <w:sz w:val="24"/>
          <w:szCs w:val="24"/>
        </w:rPr>
        <w:t>år en forståelse for dens egenart og gir barna vilje til å verne om naturressurser, naturens mangfold og bidra til en bærekraftig utvikling</w:t>
      </w:r>
    </w:p>
    <w:p w:rsidR="00813A67" w:rsidRPr="00813A67" w:rsidRDefault="00813A67" w:rsidP="00813A67">
      <w:pPr>
        <w:spacing w:line="360" w:lineRule="auto"/>
        <w:rPr>
          <w:rFonts w:ascii="Times New Roman" w:eastAsiaTheme="minorEastAsia" w:hAnsi="Times New Roman" w:cs="Times New Roman"/>
          <w:smallCaps/>
          <w:color w:val="5A5A5A" w:themeColor="text1" w:themeTint="A5"/>
          <w:spacing w:val="15"/>
          <w:sz w:val="24"/>
          <w:szCs w:val="24"/>
        </w:rPr>
      </w:pPr>
      <w:r w:rsidRPr="00810644">
        <w:rPr>
          <w:rFonts w:ascii="Times New Roman" w:eastAsiaTheme="minorEastAsia" w:hAnsi="Times New Roman" w:cs="Times New Roman"/>
          <w:smallCaps/>
          <w:color w:val="5A5A5A" w:themeColor="text1" w:themeTint="A5"/>
          <w:spacing w:val="15"/>
          <w:sz w:val="24"/>
          <w:szCs w:val="24"/>
        </w:rPr>
        <w:t>Derfor vil vi:</w:t>
      </w:r>
    </w:p>
    <w:p w:rsidR="00DE3E8E"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202" name="Bilde 202"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Bruke naturen rundt oss og se på hvordan naturen og dyrelivet forandrer seg med årstidene</w:t>
      </w:r>
    </w:p>
    <w:p w:rsidR="00E23C80" w:rsidRPr="00DE3E8E"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203" name="Bilde 203"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 xml:space="preserve">Undre oss </w:t>
      </w:r>
      <w:proofErr w:type="gramStart"/>
      <w:r w:rsidR="00E23C80" w:rsidRPr="00DE3E8E">
        <w:rPr>
          <w:rFonts w:ascii="Times New Roman" w:hAnsi="Times New Roman" w:cs="Times New Roman"/>
          <w:sz w:val="24"/>
          <w:szCs w:val="24"/>
        </w:rPr>
        <w:t>og reflektere</w:t>
      </w:r>
      <w:proofErr w:type="gramEnd"/>
      <w:r w:rsidR="00E23C80" w:rsidRPr="00DE3E8E">
        <w:rPr>
          <w:rFonts w:ascii="Times New Roman" w:hAnsi="Times New Roman" w:cs="Times New Roman"/>
          <w:sz w:val="24"/>
          <w:szCs w:val="24"/>
        </w:rPr>
        <w:t xml:space="preserve"> sammen med barna over små og store naturfenomener som skjer rundt oss</w:t>
      </w:r>
    </w:p>
    <w:p w:rsidR="00E23C80" w:rsidRPr="00DE3E8E"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204" name="Bilde 204"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 xml:space="preserve">Bruke naturen aktivt for å se menneskeskapte og naturskapte forandringer </w:t>
      </w:r>
    </w:p>
    <w:p w:rsidR="00E23C80" w:rsidRPr="00DE3E8E"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205" name="Bilde 205"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Følge dyr og/eller planter fra ute i naturen og frem til matbordet (for å se sammenhenger, og hvor maten vår kommer fra)</w:t>
      </w:r>
    </w:p>
    <w:p w:rsidR="00E23C80" w:rsidRPr="00DE3E8E"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206" name="Bilde 206"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Bruke naturen aktivt for å fremme lek, uteglede, undring, utforskning og læring</w:t>
      </w:r>
    </w:p>
    <w:p w:rsidR="00E23C80" w:rsidRPr="00DE3E8E" w:rsidRDefault="00DE3E8E" w:rsidP="00DE3E8E">
      <w:pPr>
        <w:spacing w:line="360" w:lineRule="auto"/>
        <w:rPr>
          <w:rFonts w:ascii="Times New Roman" w:hAnsi="Times New Roman" w:cs="Times New Roman"/>
          <w:sz w:val="24"/>
          <w:szCs w:val="24"/>
        </w:rPr>
      </w:pPr>
      <w:r>
        <w:rPr>
          <w:noProof/>
        </w:rPr>
        <w:lastRenderedPageBreak/>
        <w:drawing>
          <wp:inline distT="0" distB="0" distL="0" distR="0" wp14:anchorId="7316C785" wp14:editId="4BF12896">
            <wp:extent cx="286358" cy="228600"/>
            <wp:effectExtent l="0" t="0" r="0" b="0"/>
            <wp:docPr id="207" name="Bilde 207"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Ha «sporløs ferdsel» ute, det vi har med oss, tar vi med oss hjem. Lære om hvordan vi tar vare på nærnaturen, miljøet og jordkloden</w:t>
      </w:r>
    </w:p>
    <w:p w:rsidR="00E23C80" w:rsidRPr="00DE3E8E"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208" name="Bilde 208"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Bruke teknologi og redskaper sammen med barna for å fange opp ulike naturfenomener og naturens gang</w:t>
      </w:r>
    </w:p>
    <w:p w:rsidR="00E23C80" w:rsidRPr="00DE3E8E"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209" name="Bilde 209"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Bli kjent med det mangfoldet vi har av dyr og planter rundt oss i naturen her på Vidarheim</w:t>
      </w:r>
    </w:p>
    <w:p w:rsidR="00E23C80" w:rsidRPr="00DE3E8E"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210" name="Bilde 210"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Gi barna positive opplevelser i naturen</w:t>
      </w:r>
    </w:p>
    <w:p w:rsidR="00E23C80" w:rsidRPr="00DE3E8E" w:rsidRDefault="00DE3E8E" w:rsidP="00DE3E8E">
      <w:pPr>
        <w:spacing w:line="360" w:lineRule="auto"/>
        <w:rPr>
          <w:rFonts w:ascii="Times New Roman" w:hAnsi="Times New Roman" w:cs="Times New Roman"/>
          <w:sz w:val="24"/>
          <w:szCs w:val="24"/>
        </w:rPr>
      </w:pPr>
      <w:r>
        <w:rPr>
          <w:noProof/>
        </w:rPr>
        <w:drawing>
          <wp:inline distT="0" distB="0" distL="0" distR="0" wp14:anchorId="7316C785" wp14:editId="4BF12896">
            <wp:extent cx="286358" cy="228600"/>
            <wp:effectExtent l="0" t="0" r="0" b="0"/>
            <wp:docPr id="212" name="Bilde 212"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DE3E8E">
        <w:rPr>
          <w:rFonts w:ascii="Times New Roman" w:hAnsi="Times New Roman" w:cs="Times New Roman"/>
          <w:sz w:val="24"/>
          <w:szCs w:val="24"/>
        </w:rPr>
        <w:t>Lage oss systemer for sortering av søppel på hver avdeling</w:t>
      </w:r>
    </w:p>
    <w:p w:rsidR="000A3A62" w:rsidRDefault="000A3A62" w:rsidP="00B023C8">
      <w:pPr>
        <w:spacing w:line="360" w:lineRule="auto"/>
        <w:jc w:val="center"/>
        <w:rPr>
          <w:rStyle w:val="Sterkreferanse"/>
          <w:rFonts w:ascii="Times New Roman" w:hAnsi="Times New Roman" w:cs="Times New Roman"/>
          <w:color w:val="538135" w:themeColor="accent6" w:themeShade="BF"/>
          <w:sz w:val="24"/>
          <w:szCs w:val="24"/>
        </w:rPr>
      </w:pPr>
    </w:p>
    <w:p w:rsidR="0026462A" w:rsidRDefault="00FF2353" w:rsidP="0026462A">
      <w:pPr>
        <w:spacing w:line="360" w:lineRule="auto"/>
        <w:jc w:val="center"/>
        <w:rPr>
          <w:rStyle w:val="Sterkreferanse"/>
          <w:rFonts w:ascii="Times New Roman" w:hAnsi="Times New Roman" w:cs="Times New Roman"/>
          <w:color w:val="538135" w:themeColor="accent6" w:themeShade="BF"/>
          <w:sz w:val="24"/>
          <w:szCs w:val="24"/>
        </w:rPr>
      </w:pPr>
      <w:r>
        <w:rPr>
          <w:noProof/>
        </w:rPr>
        <w:drawing>
          <wp:inline distT="0" distB="0" distL="0" distR="0" wp14:anchorId="07768128" wp14:editId="6C38E094">
            <wp:extent cx="2828925" cy="3771900"/>
            <wp:effectExtent l="0" t="0" r="9525" b="0"/>
            <wp:docPr id="235" name="Bilde 235" descr="Bildet kan inneholde: plante, sko, tre, utendÃ¸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t kan inneholde: plante, sko, tre, utendÃ¸rs og natu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8925" cy="3771900"/>
                    </a:xfrm>
                    <a:prstGeom prst="rect">
                      <a:avLst/>
                    </a:prstGeom>
                    <a:noFill/>
                    <a:ln>
                      <a:noFill/>
                    </a:ln>
                  </pic:spPr>
                </pic:pic>
              </a:graphicData>
            </a:graphic>
          </wp:inline>
        </w:drawing>
      </w:r>
    </w:p>
    <w:p w:rsidR="00FF2353" w:rsidRDefault="00FF2353" w:rsidP="0026462A">
      <w:pPr>
        <w:spacing w:line="360" w:lineRule="auto"/>
        <w:jc w:val="center"/>
        <w:rPr>
          <w:rStyle w:val="Sterkreferanse"/>
          <w:rFonts w:ascii="Times New Roman" w:hAnsi="Times New Roman" w:cs="Times New Roman"/>
          <w:color w:val="538135" w:themeColor="accent6" w:themeShade="BF"/>
          <w:sz w:val="24"/>
          <w:szCs w:val="24"/>
        </w:rPr>
      </w:pPr>
    </w:p>
    <w:p w:rsidR="00FF2353" w:rsidRDefault="00FF2353" w:rsidP="0026462A">
      <w:pPr>
        <w:spacing w:line="360" w:lineRule="auto"/>
        <w:jc w:val="center"/>
        <w:rPr>
          <w:rStyle w:val="Sterkreferanse"/>
          <w:rFonts w:ascii="Times New Roman" w:hAnsi="Times New Roman" w:cs="Times New Roman"/>
          <w:color w:val="538135" w:themeColor="accent6" w:themeShade="BF"/>
          <w:sz w:val="24"/>
          <w:szCs w:val="24"/>
        </w:rPr>
      </w:pPr>
    </w:p>
    <w:p w:rsidR="00FF2353" w:rsidRDefault="00FF2353" w:rsidP="0026462A">
      <w:pPr>
        <w:spacing w:line="360" w:lineRule="auto"/>
        <w:jc w:val="center"/>
        <w:rPr>
          <w:rStyle w:val="Sterkreferanse"/>
          <w:rFonts w:ascii="Times New Roman" w:hAnsi="Times New Roman" w:cs="Times New Roman"/>
          <w:color w:val="538135" w:themeColor="accent6" w:themeShade="BF"/>
          <w:sz w:val="24"/>
          <w:szCs w:val="24"/>
        </w:rPr>
      </w:pPr>
    </w:p>
    <w:p w:rsidR="00FF2353" w:rsidRDefault="00FF2353" w:rsidP="0026462A">
      <w:pPr>
        <w:spacing w:line="360" w:lineRule="auto"/>
        <w:jc w:val="center"/>
        <w:rPr>
          <w:rStyle w:val="Sterkreferanse"/>
          <w:rFonts w:ascii="Times New Roman" w:hAnsi="Times New Roman" w:cs="Times New Roman"/>
          <w:color w:val="538135" w:themeColor="accent6" w:themeShade="BF"/>
          <w:sz w:val="24"/>
          <w:szCs w:val="24"/>
        </w:rPr>
      </w:pPr>
    </w:p>
    <w:p w:rsidR="00E23C80" w:rsidRPr="0026462A" w:rsidRDefault="00E23C80" w:rsidP="0026462A">
      <w:pPr>
        <w:spacing w:line="360" w:lineRule="auto"/>
        <w:jc w:val="center"/>
        <w:rPr>
          <w:rFonts w:ascii="Times New Roman" w:hAnsi="Times New Roman" w:cs="Times New Roman"/>
          <w:b/>
          <w:bCs/>
          <w:smallCaps/>
          <w:color w:val="538135" w:themeColor="accent6" w:themeShade="BF"/>
          <w:spacing w:val="5"/>
          <w:sz w:val="24"/>
          <w:szCs w:val="24"/>
        </w:rPr>
      </w:pPr>
      <w:r w:rsidRPr="003A0A5F">
        <w:rPr>
          <w:rStyle w:val="Sterkreferanse"/>
          <w:rFonts w:ascii="Times New Roman" w:hAnsi="Times New Roman" w:cs="Times New Roman"/>
          <w:color w:val="538135" w:themeColor="accent6" w:themeShade="BF"/>
          <w:sz w:val="24"/>
          <w:szCs w:val="24"/>
        </w:rPr>
        <w:lastRenderedPageBreak/>
        <w:t>Antall, rom og form</w:t>
      </w:r>
    </w:p>
    <w:p w:rsidR="002C29DD" w:rsidRPr="003A0A5F" w:rsidRDefault="002C29DD" w:rsidP="00B023C8">
      <w:pPr>
        <w:spacing w:line="360" w:lineRule="auto"/>
        <w:jc w:val="center"/>
        <w:rPr>
          <w:rStyle w:val="Sterkreferanse"/>
          <w:rFonts w:ascii="Times New Roman" w:hAnsi="Times New Roman" w:cs="Times New Roman"/>
          <w:color w:val="538135" w:themeColor="accent6" w:themeShade="BF"/>
          <w:sz w:val="24"/>
          <w:szCs w:val="24"/>
        </w:rPr>
      </w:pPr>
      <w:r>
        <w:rPr>
          <w:noProof/>
        </w:rPr>
        <w:drawing>
          <wp:inline distT="0" distB="0" distL="0" distR="0" wp14:anchorId="52CCF4A3" wp14:editId="1D9F25A3">
            <wp:extent cx="3571875" cy="2678906"/>
            <wp:effectExtent l="0" t="0" r="0" b="7620"/>
            <wp:docPr id="23" name="Bilde 23" descr="Bildet kan inneholde: en eller flere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t kan inneholde: en eller flere person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1434" cy="2686075"/>
                    </a:xfrm>
                    <a:prstGeom prst="ellipse">
                      <a:avLst/>
                    </a:prstGeom>
                    <a:ln>
                      <a:noFill/>
                    </a:ln>
                    <a:effectLst>
                      <a:softEdge rad="112500"/>
                    </a:effectLst>
                  </pic:spPr>
                </pic:pic>
              </a:graphicData>
            </a:graphic>
          </wp:inline>
        </w:drawing>
      </w:r>
    </w:p>
    <w:p w:rsidR="00E23C80" w:rsidRPr="003A0A5F" w:rsidRDefault="00E23C80" w:rsidP="00810644">
      <w:pPr>
        <w:spacing w:line="360" w:lineRule="auto"/>
        <w:rPr>
          <w:rFonts w:ascii="Times New Roman" w:hAnsi="Times New Roman" w:cs="Times New Roman"/>
          <w:b/>
          <w:bCs/>
          <w:smallCaps/>
          <w:color w:val="538135" w:themeColor="accent6" w:themeShade="BF"/>
          <w:spacing w:val="5"/>
          <w:sz w:val="24"/>
          <w:szCs w:val="24"/>
        </w:rPr>
      </w:pPr>
      <w:r w:rsidRPr="003A0A5F">
        <w:rPr>
          <w:rStyle w:val="Sterkreferanse"/>
          <w:rFonts w:ascii="Times New Roman" w:hAnsi="Times New Roman" w:cs="Times New Roman"/>
          <w:color w:val="538135" w:themeColor="accent6" w:themeShade="BF"/>
          <w:sz w:val="24"/>
          <w:szCs w:val="24"/>
        </w:rPr>
        <w:t>Barna skal få mulighet til å utvikle sin matematiske kompetanse</w:t>
      </w:r>
      <w:r w:rsidR="00DB5303">
        <w:rPr>
          <w:rStyle w:val="Sterkreferanse"/>
          <w:rFonts w:ascii="Times New Roman" w:hAnsi="Times New Roman" w:cs="Times New Roman"/>
          <w:color w:val="538135" w:themeColor="accent6" w:themeShade="BF"/>
          <w:sz w:val="24"/>
          <w:szCs w:val="24"/>
        </w:rPr>
        <w:t xml:space="preserve"> </w:t>
      </w:r>
      <w:r w:rsidRPr="003A0A5F">
        <w:rPr>
          <w:rStyle w:val="Sterkreferanse"/>
          <w:rFonts w:ascii="Times New Roman" w:hAnsi="Times New Roman" w:cs="Times New Roman"/>
          <w:color w:val="538135" w:themeColor="accent6" w:themeShade="BF"/>
          <w:sz w:val="24"/>
          <w:szCs w:val="24"/>
        </w:rPr>
        <w:t>gjennom variert arbeid med ulike verktøy</w:t>
      </w:r>
      <w:r w:rsidR="00DB5303">
        <w:rPr>
          <w:rStyle w:val="Sterkreferanse"/>
          <w:rFonts w:ascii="Times New Roman" w:hAnsi="Times New Roman" w:cs="Times New Roman"/>
          <w:color w:val="538135" w:themeColor="accent6" w:themeShade="BF"/>
          <w:sz w:val="24"/>
          <w:szCs w:val="24"/>
        </w:rPr>
        <w:t xml:space="preserve"> og</w:t>
      </w:r>
      <w:r w:rsidRPr="003A0A5F">
        <w:rPr>
          <w:rStyle w:val="Sterkreferanse"/>
          <w:rFonts w:ascii="Times New Roman" w:hAnsi="Times New Roman" w:cs="Times New Roman"/>
          <w:color w:val="538135" w:themeColor="accent6" w:themeShade="BF"/>
          <w:sz w:val="24"/>
          <w:szCs w:val="24"/>
        </w:rPr>
        <w:t xml:space="preserve"> i forskjellige miljøer. barnehagen skal legge til rette for at barna får utforske, oppdage, finne løsninger og får forståelse for sammenhenger i naturen, samfunnet og universet</w:t>
      </w:r>
    </w:p>
    <w:p w:rsidR="00E23C80" w:rsidRPr="00E23C80" w:rsidRDefault="00E23C80" w:rsidP="00E23C80">
      <w:pPr>
        <w:spacing w:line="360" w:lineRule="auto"/>
        <w:rPr>
          <w:rStyle w:val="Sterkreferanse"/>
          <w:rFonts w:ascii="Times New Roman" w:hAnsi="Times New Roman" w:cs="Times New Roman"/>
          <w:sz w:val="24"/>
          <w:szCs w:val="24"/>
        </w:rPr>
      </w:pPr>
    </w:p>
    <w:p w:rsidR="00E23C80" w:rsidRPr="00810644" w:rsidRDefault="00E23C80" w:rsidP="00810644">
      <w:pPr>
        <w:pStyle w:val="Undertittel"/>
        <w:rPr>
          <w:rFonts w:ascii="Times New Roman" w:hAnsi="Times New Roman" w:cs="Times New Roman"/>
          <w:smallCaps/>
          <w:sz w:val="24"/>
          <w:szCs w:val="24"/>
        </w:rPr>
      </w:pPr>
      <w:r w:rsidRPr="00E23C80">
        <w:rPr>
          <w:rStyle w:val="Svakreferanse"/>
          <w:rFonts w:ascii="Times New Roman" w:hAnsi="Times New Roman" w:cs="Times New Roman"/>
          <w:sz w:val="24"/>
          <w:szCs w:val="24"/>
        </w:rPr>
        <w:t>Derfor vil vi:</w:t>
      </w:r>
      <w:r w:rsidR="00810644" w:rsidRPr="00810644">
        <w:rPr>
          <w:rFonts w:ascii="Times New Roman" w:hAnsi="Times New Roman" w:cs="Times New Roman"/>
          <w:sz w:val="24"/>
          <w:szCs w:val="24"/>
        </w:rPr>
        <w:t xml:space="preserve"> </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13" name="Bilde 213"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Bruke matematiske begreper reflektert og aktivt i barnehagehverdagen</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14" name="Bilde 214"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Legge til rette for lekende og undersøkende arbeid ute i naturen</w:t>
      </w:r>
    </w:p>
    <w:p w:rsidR="00E23C80" w:rsidRPr="00813A67" w:rsidRDefault="0026462A" w:rsidP="00813A67">
      <w:pPr>
        <w:spacing w:line="360" w:lineRule="auto"/>
        <w:rPr>
          <w:rFonts w:ascii="Times New Roman" w:hAnsi="Times New Roman" w:cs="Times New Roman"/>
          <w:sz w:val="24"/>
          <w:szCs w:val="24"/>
        </w:rPr>
      </w:pPr>
      <w:r>
        <w:rPr>
          <w:noProof/>
        </w:rPr>
        <w:drawing>
          <wp:anchor distT="0" distB="0" distL="114300" distR="114300" simplePos="0" relativeHeight="251669504" behindDoc="0" locked="0" layoutInCell="1" allowOverlap="1">
            <wp:simplePos x="0" y="0"/>
            <wp:positionH relativeFrom="margin">
              <wp:posOffset>4619625</wp:posOffset>
            </wp:positionH>
            <wp:positionV relativeFrom="paragraph">
              <wp:posOffset>13335</wp:posOffset>
            </wp:positionV>
            <wp:extent cx="1662430" cy="1247775"/>
            <wp:effectExtent l="0" t="2223" r="0" b="0"/>
            <wp:wrapThrough wrapText="bothSides">
              <wp:wrapPolygon edited="0">
                <wp:start x="-29" y="21562"/>
                <wp:lineTo x="21258" y="21562"/>
                <wp:lineTo x="21258" y="456"/>
                <wp:lineTo x="-29" y="456"/>
                <wp:lineTo x="-29" y="21562"/>
              </wp:wrapPolygon>
            </wp:wrapThrough>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66243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A67">
        <w:rPr>
          <w:noProof/>
        </w:rPr>
        <w:drawing>
          <wp:inline distT="0" distB="0" distL="0" distR="0" wp14:anchorId="46570A97" wp14:editId="143E1EB8">
            <wp:extent cx="286358" cy="228600"/>
            <wp:effectExtent l="0" t="0" r="0" b="0"/>
            <wp:docPr id="215" name="Bilde 215"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 xml:space="preserve">Undre oss, stille spørsmål og være aktive voksne </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16" name="Bilde 216"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Stimulere og støtte barnas evne og utholdenhet i problemløsing</w:t>
      </w:r>
      <w:r w:rsidR="0026462A" w:rsidRPr="0026462A">
        <w:t xml:space="preserve"> </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18" name="Bilde 218"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Bruke bøker, spill, musikk, digitale verktøy, leker og naturmaterialer som inspirasjonskilde til matematisk tenkning og utførelse</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19" name="Bilde 219"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Ta utgangspunkt i barnas interesser i lek med matematikk – skape nysgjerrighet, interesse og glede for matematiske sammenhenger, inne og ute</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20" name="Bilde 220"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 xml:space="preserve">Gi barna romforståelse – inne i barnehagen, på uteområdet vårt og på tur </w:t>
      </w:r>
    </w:p>
    <w:p w:rsidR="00810644" w:rsidRDefault="00810644" w:rsidP="002C29DD">
      <w:pPr>
        <w:spacing w:line="360" w:lineRule="auto"/>
        <w:jc w:val="center"/>
        <w:rPr>
          <w:rFonts w:ascii="Times New Roman" w:hAnsi="Times New Roman" w:cs="Times New Roman"/>
          <w:b/>
          <w:bCs/>
          <w:smallCaps/>
          <w:color w:val="538135" w:themeColor="accent6" w:themeShade="BF"/>
          <w:spacing w:val="5"/>
          <w:sz w:val="24"/>
          <w:szCs w:val="24"/>
        </w:rPr>
      </w:pPr>
      <w:r w:rsidRPr="003A0A5F">
        <w:rPr>
          <w:rFonts w:ascii="Times New Roman" w:hAnsi="Times New Roman" w:cs="Times New Roman"/>
          <w:b/>
          <w:bCs/>
          <w:smallCaps/>
          <w:color w:val="538135" w:themeColor="accent6" w:themeShade="BF"/>
          <w:spacing w:val="5"/>
          <w:sz w:val="24"/>
          <w:szCs w:val="24"/>
        </w:rPr>
        <w:lastRenderedPageBreak/>
        <w:t>Etikk, religion og filosofi</w:t>
      </w:r>
    </w:p>
    <w:p w:rsidR="000A3A62" w:rsidRPr="003A0A5F" w:rsidRDefault="00BF11E9" w:rsidP="00810644">
      <w:pPr>
        <w:spacing w:line="360" w:lineRule="auto"/>
        <w:jc w:val="center"/>
        <w:rPr>
          <w:rFonts w:ascii="Times New Roman" w:hAnsi="Times New Roman" w:cs="Times New Roman"/>
          <w:b/>
          <w:bCs/>
          <w:smallCaps/>
          <w:color w:val="538135" w:themeColor="accent6" w:themeShade="BF"/>
          <w:spacing w:val="5"/>
          <w:sz w:val="24"/>
          <w:szCs w:val="24"/>
        </w:rPr>
      </w:pPr>
      <w:r>
        <w:rPr>
          <w:noProof/>
        </w:rPr>
        <w:drawing>
          <wp:inline distT="0" distB="0" distL="0" distR="0" wp14:anchorId="342E6A12" wp14:editId="4E774D03">
            <wp:extent cx="4678326" cy="3508745"/>
            <wp:effectExtent l="133350" t="76200" r="84455" b="130175"/>
            <wp:docPr id="5" name="Bilde 5" descr="Bildet kan inneholde: en eller flere personer og utendÃ¸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t kan inneholde: en eller flere personer og utendÃ¸rs"/>
                    <pic:cNvPicPr>
                      <a:picLocks noChangeAspect="1" noChangeArrowheads="1"/>
                    </pic:cNvPicPr>
                  </pic:nvPicPr>
                  <pic:blipFill>
                    <a:blip r:embed="rId23">
                      <a:extLst>
                        <a:ext uri="{BEBA8EAE-BF5A-486C-A8C5-ECC9F3942E4B}">
                          <a14:imgProps xmlns:a14="http://schemas.microsoft.com/office/drawing/2010/main">
                            <a14:imgLayer r:embed="rId2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4684764" cy="35135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A3A62" w:rsidRPr="003A0A5F" w:rsidRDefault="00810644" w:rsidP="00813A67">
      <w:pPr>
        <w:spacing w:line="360" w:lineRule="auto"/>
        <w:rPr>
          <w:rFonts w:ascii="Times New Roman" w:hAnsi="Times New Roman" w:cs="Times New Roman"/>
          <w:b/>
          <w:bCs/>
          <w:smallCaps/>
          <w:color w:val="538135" w:themeColor="accent6" w:themeShade="BF"/>
          <w:spacing w:val="5"/>
          <w:sz w:val="24"/>
          <w:szCs w:val="24"/>
        </w:rPr>
      </w:pPr>
      <w:r w:rsidRPr="003A0A5F">
        <w:rPr>
          <w:rFonts w:ascii="Times New Roman" w:hAnsi="Times New Roman" w:cs="Times New Roman"/>
          <w:b/>
          <w:bCs/>
          <w:smallCaps/>
          <w:color w:val="538135" w:themeColor="accent6" w:themeShade="BF"/>
          <w:spacing w:val="5"/>
          <w:sz w:val="24"/>
          <w:szCs w:val="24"/>
        </w:rPr>
        <w:t>Barna skal få kjennskap til naturens betydning i ulike kulturer og lære seg å ferdes på en god og respektfull måte i naturen</w:t>
      </w:r>
    </w:p>
    <w:p w:rsidR="00810644" w:rsidRPr="00810644" w:rsidRDefault="00810644" w:rsidP="00810644">
      <w:pPr>
        <w:spacing w:line="360" w:lineRule="auto"/>
        <w:rPr>
          <w:rFonts w:ascii="Times New Roman" w:eastAsiaTheme="minorEastAsia" w:hAnsi="Times New Roman" w:cs="Times New Roman"/>
          <w:smallCaps/>
          <w:color w:val="5A5A5A" w:themeColor="text1" w:themeTint="A5"/>
          <w:spacing w:val="15"/>
          <w:sz w:val="24"/>
          <w:szCs w:val="24"/>
        </w:rPr>
      </w:pPr>
      <w:r w:rsidRPr="00810644">
        <w:rPr>
          <w:rFonts w:ascii="Times New Roman" w:eastAsiaTheme="minorEastAsia" w:hAnsi="Times New Roman" w:cs="Times New Roman"/>
          <w:smallCaps/>
          <w:color w:val="5A5A5A" w:themeColor="text1" w:themeTint="A5"/>
          <w:spacing w:val="15"/>
          <w:sz w:val="24"/>
          <w:szCs w:val="24"/>
        </w:rPr>
        <w:t>Derfor vil vi:</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21" name="Bilde 221"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Bli kjent med andre relevante kulturer og religioners forhold til natur</w:t>
      </w:r>
    </w:p>
    <w:p w:rsidR="00E23C80" w:rsidRPr="00813A67" w:rsidRDefault="00B53F4F" w:rsidP="00813A67">
      <w:pPr>
        <w:spacing w:line="360" w:lineRule="auto"/>
        <w:rPr>
          <w:rFonts w:ascii="Times New Roman" w:hAnsi="Times New Roman" w:cs="Times New Roman"/>
          <w:sz w:val="24"/>
          <w:szCs w:val="24"/>
        </w:rPr>
      </w:pPr>
      <w:r>
        <w:rPr>
          <w:noProof/>
        </w:rPr>
        <w:drawing>
          <wp:anchor distT="0" distB="0" distL="114300" distR="114300" simplePos="0" relativeHeight="251670528" behindDoc="0" locked="0" layoutInCell="1" allowOverlap="1" wp14:anchorId="12A0EF20">
            <wp:simplePos x="0" y="0"/>
            <wp:positionH relativeFrom="column">
              <wp:posOffset>5129530</wp:posOffset>
            </wp:positionH>
            <wp:positionV relativeFrom="paragraph">
              <wp:posOffset>687705</wp:posOffset>
            </wp:positionV>
            <wp:extent cx="1141730" cy="1524000"/>
            <wp:effectExtent l="0" t="0" r="1270" b="0"/>
            <wp:wrapThrough wrapText="bothSides">
              <wp:wrapPolygon edited="0">
                <wp:start x="0" y="0"/>
                <wp:lineTo x="0" y="21330"/>
                <wp:lineTo x="21264" y="21330"/>
                <wp:lineTo x="21264" y="0"/>
                <wp:lineTo x="0" y="0"/>
              </wp:wrapPolygon>
            </wp:wrapThrough>
            <wp:docPr id="29" name="Bilde 29" descr="Bildet kan inneholde: en eller flere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t kan inneholde: en eller flere person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173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A67">
        <w:rPr>
          <w:noProof/>
        </w:rPr>
        <w:drawing>
          <wp:inline distT="0" distB="0" distL="0" distR="0" wp14:anchorId="46570A97" wp14:editId="143E1EB8">
            <wp:extent cx="286358" cy="228600"/>
            <wp:effectExtent l="0" t="0" r="0" b="0"/>
            <wp:docPr id="222" name="Bilde 222"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Skape interesse og respekt for hverandre og forstå verdien av likheter og ulikheter i et fellesskap</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23" name="Bilde 223"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Legge grunnlag for barnas evne til å tenke kritisk, handle etisk og vise solidaritet</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24" name="Bilde 224"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Ha respekt for alt liv, og få en begynnende forståelse for at mennesket har et særskilt ansvar for naturen og alt som eksisterer og utvikler seg der</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25" name="Bilde 225"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Bidra til at barn opplever tilhørighet til naturen</w:t>
      </w:r>
      <w:r w:rsidR="00B53F4F" w:rsidRPr="00B53F4F">
        <w:rPr>
          <w:noProof/>
        </w:rPr>
        <w:t xml:space="preserve"> </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26" name="Bilde 226"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Samtale om og under oss over eksistensielle, etiske og filosofiske spørsmål der barn skal få anledning til selv å formulere spørsmål, lytte til andre, reflektere og finne svar</w:t>
      </w:r>
    </w:p>
    <w:p w:rsidR="00813A67" w:rsidRPr="003A0A5F" w:rsidRDefault="0026462A" w:rsidP="00B53F4F">
      <w:pPr>
        <w:spacing w:line="360" w:lineRule="auto"/>
        <w:jc w:val="center"/>
        <w:rPr>
          <w:rFonts w:ascii="Times New Roman" w:hAnsi="Times New Roman" w:cs="Times New Roman"/>
          <w:b/>
          <w:bCs/>
          <w:smallCaps/>
          <w:color w:val="538135" w:themeColor="accent6" w:themeShade="BF"/>
          <w:spacing w:val="5"/>
          <w:sz w:val="24"/>
          <w:szCs w:val="24"/>
        </w:rPr>
      </w:pPr>
      <w:r>
        <w:rPr>
          <w:noProof/>
        </w:rPr>
        <w:lastRenderedPageBreak/>
        <w:drawing>
          <wp:anchor distT="0" distB="0" distL="114300" distR="114300" simplePos="0" relativeHeight="251664384" behindDoc="0" locked="0" layoutInCell="1" allowOverlap="1" wp14:anchorId="4BEC894C">
            <wp:simplePos x="0" y="0"/>
            <wp:positionH relativeFrom="column">
              <wp:posOffset>605155</wp:posOffset>
            </wp:positionH>
            <wp:positionV relativeFrom="paragraph">
              <wp:posOffset>338455</wp:posOffset>
            </wp:positionV>
            <wp:extent cx="3905250" cy="3100705"/>
            <wp:effectExtent l="0" t="0" r="0" b="4445"/>
            <wp:wrapTopAndBottom/>
            <wp:docPr id="14" name="Bilde 14" descr="Bildet kan inneholde: en eller flere personer, tre, barn, utendÃ¸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t kan inneholde: en eller flere personer, tre, barn, utendÃ¸rs og natu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250" cy="31007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13A67" w:rsidRPr="003A0A5F">
        <w:rPr>
          <w:rFonts w:ascii="Times New Roman" w:hAnsi="Times New Roman" w:cs="Times New Roman"/>
          <w:b/>
          <w:bCs/>
          <w:smallCaps/>
          <w:color w:val="538135" w:themeColor="accent6" w:themeShade="BF"/>
          <w:spacing w:val="5"/>
          <w:sz w:val="24"/>
          <w:szCs w:val="24"/>
        </w:rPr>
        <w:t>Nærmiljø og samfunn</w:t>
      </w:r>
    </w:p>
    <w:p w:rsidR="00813A67" w:rsidRDefault="00813A67" w:rsidP="00813A67">
      <w:pPr>
        <w:spacing w:line="360" w:lineRule="auto"/>
        <w:rPr>
          <w:rFonts w:ascii="Times New Roman" w:hAnsi="Times New Roman" w:cs="Times New Roman"/>
          <w:b/>
          <w:bCs/>
          <w:smallCaps/>
          <w:color w:val="538135" w:themeColor="accent6" w:themeShade="BF"/>
          <w:spacing w:val="5"/>
          <w:sz w:val="24"/>
          <w:szCs w:val="24"/>
        </w:rPr>
      </w:pPr>
      <w:r w:rsidRPr="003A0A5F">
        <w:rPr>
          <w:rFonts w:ascii="Times New Roman" w:hAnsi="Times New Roman" w:cs="Times New Roman"/>
          <w:b/>
          <w:bCs/>
          <w:smallCaps/>
          <w:color w:val="538135" w:themeColor="accent6" w:themeShade="BF"/>
          <w:spacing w:val="5"/>
          <w:sz w:val="24"/>
          <w:szCs w:val="24"/>
        </w:rPr>
        <w:t>Barnehagen skal bidra til at barna får opplevelser og erfaringer med det som skjer i naturen som vi har i nærmiljøet vårt</w:t>
      </w:r>
    </w:p>
    <w:p w:rsidR="000A3A62" w:rsidRPr="003A0A5F" w:rsidRDefault="000A3A62" w:rsidP="00813A67">
      <w:pPr>
        <w:spacing w:line="360" w:lineRule="auto"/>
        <w:rPr>
          <w:rFonts w:ascii="Times New Roman" w:hAnsi="Times New Roman" w:cs="Times New Roman"/>
          <w:b/>
          <w:bCs/>
          <w:smallCaps/>
          <w:color w:val="538135" w:themeColor="accent6" w:themeShade="BF"/>
          <w:spacing w:val="5"/>
          <w:sz w:val="24"/>
          <w:szCs w:val="24"/>
        </w:rPr>
      </w:pPr>
    </w:p>
    <w:p w:rsidR="00813A67" w:rsidRPr="00813A67" w:rsidRDefault="00813A67" w:rsidP="00813A67">
      <w:pPr>
        <w:spacing w:line="360" w:lineRule="auto"/>
        <w:rPr>
          <w:rFonts w:ascii="Times New Roman" w:eastAsiaTheme="minorEastAsia" w:hAnsi="Times New Roman" w:cs="Times New Roman"/>
          <w:smallCaps/>
          <w:color w:val="5A5A5A" w:themeColor="text1" w:themeTint="A5"/>
          <w:spacing w:val="15"/>
          <w:sz w:val="24"/>
          <w:szCs w:val="24"/>
        </w:rPr>
      </w:pPr>
      <w:r w:rsidRPr="00813A67">
        <w:rPr>
          <w:rFonts w:ascii="Times New Roman" w:eastAsiaTheme="minorEastAsia" w:hAnsi="Times New Roman" w:cs="Times New Roman"/>
          <w:smallCaps/>
          <w:color w:val="5A5A5A" w:themeColor="text1" w:themeTint="A5"/>
          <w:spacing w:val="15"/>
          <w:sz w:val="24"/>
          <w:szCs w:val="24"/>
        </w:rPr>
        <w:t>Derfor vil vi:</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27" name="Bilde 227"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 xml:space="preserve">Følge med på det som skjer med naturen rundt oss, gjennom de ulike årstidene </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28" name="Bilde 228"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 xml:space="preserve">Utforske Lågen og strandpromenaden i Øyer </w:t>
      </w:r>
    </w:p>
    <w:p w:rsidR="00E23C80" w:rsidRPr="00813A67" w:rsidRDefault="0026462A" w:rsidP="00813A67">
      <w:pPr>
        <w:spacing w:line="360" w:lineRule="auto"/>
        <w:rPr>
          <w:rFonts w:ascii="Times New Roman" w:hAnsi="Times New Roman" w:cs="Times New Roman"/>
          <w:sz w:val="24"/>
          <w:szCs w:val="24"/>
        </w:rPr>
      </w:pPr>
      <w:r>
        <w:rPr>
          <w:noProof/>
        </w:rPr>
        <w:drawing>
          <wp:anchor distT="0" distB="0" distL="114300" distR="114300" simplePos="0" relativeHeight="251667456" behindDoc="0" locked="0" layoutInCell="1" allowOverlap="1" wp14:anchorId="78814C55">
            <wp:simplePos x="0" y="0"/>
            <wp:positionH relativeFrom="margin">
              <wp:posOffset>4027170</wp:posOffset>
            </wp:positionH>
            <wp:positionV relativeFrom="paragraph">
              <wp:posOffset>160020</wp:posOffset>
            </wp:positionV>
            <wp:extent cx="2219325" cy="2092960"/>
            <wp:effectExtent l="0" t="0" r="9525" b="2540"/>
            <wp:wrapThrough wrapText="bothSides">
              <wp:wrapPolygon edited="0">
                <wp:start x="0" y="0"/>
                <wp:lineTo x="0" y="21430"/>
                <wp:lineTo x="21507" y="21430"/>
                <wp:lineTo x="21507" y="0"/>
                <wp:lineTo x="0" y="0"/>
              </wp:wrapPolygon>
            </wp:wrapThrough>
            <wp:docPr id="26" name="Bilde 26" descr="Bildet kan inneholde: en eller flere personer, himmel, tre, utendÃ¸rs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t kan inneholde: en eller flere personer, himmel, tre, utendÃ¸rs og natu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9266"/>
                    <a:stretch/>
                  </pic:blipFill>
                  <pic:spPr bwMode="auto">
                    <a:xfrm>
                      <a:off x="0" y="0"/>
                      <a:ext cx="2219325" cy="209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3A67">
        <w:rPr>
          <w:noProof/>
        </w:rPr>
        <w:drawing>
          <wp:inline distT="0" distB="0" distL="0" distR="0" wp14:anchorId="46570A97" wp14:editId="143E1EB8">
            <wp:extent cx="286358" cy="228600"/>
            <wp:effectExtent l="0" t="0" r="0" b="0"/>
            <wp:docPr id="229" name="Bilde 229"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 xml:space="preserve">Finne ut hvordan vi orienterer oss og ferdes trygt på tur </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30" name="Bilde 230"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Oppdage nye turmål sammen</w:t>
      </w:r>
      <w:r w:rsidR="004D7BA0" w:rsidRPr="004D7BA0">
        <w:rPr>
          <w:noProof/>
        </w:rPr>
        <w:t xml:space="preserve"> </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31" name="Bilde 231"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Utforske Åa</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32" name="Bilde 232"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Bli kjent med</w:t>
      </w:r>
      <w:r w:rsidR="00B023C8">
        <w:rPr>
          <w:rFonts w:ascii="Times New Roman" w:hAnsi="Times New Roman" w:cs="Times New Roman"/>
          <w:sz w:val="24"/>
          <w:szCs w:val="24"/>
        </w:rPr>
        <w:t>,</w:t>
      </w:r>
      <w:r w:rsidR="00E23C80" w:rsidRPr="00813A67">
        <w:rPr>
          <w:rFonts w:ascii="Times New Roman" w:hAnsi="Times New Roman" w:cs="Times New Roman"/>
          <w:sz w:val="24"/>
          <w:szCs w:val="24"/>
        </w:rPr>
        <w:t xml:space="preserve"> og sette navn på steder og turmål vi har rundt oss </w:t>
      </w:r>
    </w:p>
    <w:p w:rsidR="00E23C80" w:rsidRPr="00813A67" w:rsidRDefault="00813A67" w:rsidP="00813A67">
      <w:pPr>
        <w:spacing w:line="360" w:lineRule="auto"/>
        <w:rPr>
          <w:rFonts w:ascii="Times New Roman" w:hAnsi="Times New Roman" w:cs="Times New Roman"/>
          <w:sz w:val="24"/>
          <w:szCs w:val="24"/>
        </w:rPr>
      </w:pPr>
      <w:r>
        <w:rPr>
          <w:noProof/>
        </w:rPr>
        <w:drawing>
          <wp:inline distT="0" distB="0" distL="0" distR="0" wp14:anchorId="46570A97" wp14:editId="143E1EB8">
            <wp:extent cx="286358" cy="228600"/>
            <wp:effectExtent l="0" t="0" r="0" b="0"/>
            <wp:docPr id="233" name="Bilde 233"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Oppsøke</w:t>
      </w:r>
      <w:r w:rsidR="00B023C8">
        <w:rPr>
          <w:rFonts w:ascii="Times New Roman" w:hAnsi="Times New Roman" w:cs="Times New Roman"/>
          <w:sz w:val="24"/>
          <w:szCs w:val="24"/>
        </w:rPr>
        <w:t>,</w:t>
      </w:r>
      <w:r w:rsidR="00E23C80" w:rsidRPr="00813A67">
        <w:rPr>
          <w:rFonts w:ascii="Times New Roman" w:hAnsi="Times New Roman" w:cs="Times New Roman"/>
          <w:sz w:val="24"/>
          <w:szCs w:val="24"/>
        </w:rPr>
        <w:t xml:space="preserve"> og bli kjent med dyrelivet rundt oss </w:t>
      </w:r>
    </w:p>
    <w:p w:rsidR="00B023C8" w:rsidRPr="00B53F4F" w:rsidRDefault="00813A67" w:rsidP="00B53F4F">
      <w:pPr>
        <w:spacing w:line="360" w:lineRule="auto"/>
        <w:rPr>
          <w:rFonts w:ascii="Times New Roman" w:hAnsi="Times New Roman" w:cs="Times New Roman"/>
          <w:sz w:val="24"/>
          <w:szCs w:val="24"/>
        </w:rPr>
        <w:sectPr w:rsidR="00B023C8" w:rsidRPr="00B53F4F" w:rsidSect="003A0A5F">
          <w:footerReference w:type="default" r:id="rId28"/>
          <w:pgSz w:w="11906" w:h="16838"/>
          <w:pgMar w:top="1417" w:right="1417" w:bottom="1417" w:left="1417" w:header="708" w:footer="708" w:gutter="0"/>
          <w:pgNumType w:start="0"/>
          <w:cols w:space="708"/>
          <w:titlePg/>
          <w:docGrid w:linePitch="360"/>
        </w:sectPr>
      </w:pPr>
      <w:r>
        <w:rPr>
          <w:noProof/>
        </w:rPr>
        <w:drawing>
          <wp:inline distT="0" distB="0" distL="0" distR="0" wp14:anchorId="46570A97" wp14:editId="143E1EB8">
            <wp:extent cx="286358" cy="228600"/>
            <wp:effectExtent l="0" t="0" r="0" b="0"/>
            <wp:docPr id="234" name="Bilde 234" descr="Bilderesultat for natur te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atur tegn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052"/>
                    <a:stretch/>
                  </pic:blipFill>
                  <pic:spPr bwMode="auto">
                    <a:xfrm>
                      <a:off x="0" y="0"/>
                      <a:ext cx="298567" cy="238346"/>
                    </a:xfrm>
                    <a:prstGeom prst="rect">
                      <a:avLst/>
                    </a:prstGeom>
                    <a:noFill/>
                    <a:ln>
                      <a:noFill/>
                    </a:ln>
                    <a:extLst>
                      <a:ext uri="{53640926-AAD7-44D8-BBD7-CCE9431645EC}">
                        <a14:shadowObscured xmlns:a14="http://schemas.microsoft.com/office/drawing/2010/main"/>
                      </a:ext>
                    </a:extLst>
                  </pic:spPr>
                </pic:pic>
              </a:graphicData>
            </a:graphic>
          </wp:inline>
        </w:drawing>
      </w:r>
      <w:r w:rsidR="00E23C80" w:rsidRPr="00813A67">
        <w:rPr>
          <w:rFonts w:ascii="Times New Roman" w:hAnsi="Times New Roman" w:cs="Times New Roman"/>
          <w:sz w:val="24"/>
          <w:szCs w:val="24"/>
        </w:rPr>
        <w:t xml:space="preserve">Ta del i det som skjer i nærmiljøet vårt her og nå  </w:t>
      </w:r>
    </w:p>
    <w:p w:rsidR="003A0A5F" w:rsidRPr="00AE6123" w:rsidRDefault="003A0A5F" w:rsidP="00B53F4F">
      <w:pPr>
        <w:spacing w:line="240" w:lineRule="auto"/>
        <w:jc w:val="center"/>
        <w:rPr>
          <w:rFonts w:asciiTheme="majorHAnsi" w:eastAsia="Times New Roman" w:hAnsiTheme="majorHAnsi" w:cs="Times New Roman"/>
          <w:b/>
          <w:bCs/>
          <w:i/>
          <w:sz w:val="28"/>
          <w:szCs w:val="28"/>
        </w:rPr>
      </w:pPr>
      <w:proofErr w:type="spellStart"/>
      <w:r w:rsidRPr="00AE6123">
        <w:rPr>
          <w:rFonts w:asciiTheme="majorHAnsi" w:eastAsia="Times New Roman" w:hAnsiTheme="majorHAnsi" w:cs="Times New Roman"/>
          <w:b/>
          <w:bCs/>
          <w:i/>
          <w:sz w:val="28"/>
          <w:szCs w:val="28"/>
        </w:rPr>
        <w:lastRenderedPageBreak/>
        <w:t>Årshjul</w:t>
      </w:r>
      <w:proofErr w:type="spellEnd"/>
      <w:r w:rsidRPr="00AE6123">
        <w:rPr>
          <w:rFonts w:asciiTheme="majorHAnsi" w:eastAsia="Times New Roman" w:hAnsiTheme="majorHAnsi" w:cs="Times New Roman"/>
          <w:b/>
          <w:bCs/>
          <w:i/>
          <w:sz w:val="28"/>
          <w:szCs w:val="28"/>
        </w:rPr>
        <w:t xml:space="preserve"> for </w:t>
      </w:r>
      <w:proofErr w:type="spellStart"/>
      <w:r w:rsidRPr="00AE6123">
        <w:rPr>
          <w:rFonts w:asciiTheme="majorHAnsi" w:eastAsia="Times New Roman" w:hAnsiTheme="majorHAnsi" w:cs="Times New Roman"/>
          <w:b/>
          <w:bCs/>
          <w:i/>
          <w:sz w:val="28"/>
          <w:szCs w:val="28"/>
        </w:rPr>
        <w:t>Vidarheim</w:t>
      </w:r>
      <w:proofErr w:type="spellEnd"/>
      <w:r w:rsidRPr="00AE6123">
        <w:rPr>
          <w:rFonts w:asciiTheme="majorHAnsi" w:eastAsia="Times New Roman" w:hAnsiTheme="majorHAnsi" w:cs="Times New Roman"/>
          <w:b/>
          <w:bCs/>
          <w:i/>
          <w:sz w:val="28"/>
          <w:szCs w:val="28"/>
        </w:rPr>
        <w:t xml:space="preserve"> barnehage 201</w:t>
      </w:r>
      <w:r>
        <w:rPr>
          <w:rFonts w:asciiTheme="majorHAnsi" w:eastAsia="Times New Roman" w:hAnsiTheme="majorHAnsi" w:cs="Times New Roman"/>
          <w:b/>
          <w:bCs/>
          <w:i/>
          <w:sz w:val="28"/>
          <w:szCs w:val="28"/>
        </w:rPr>
        <w:t>9-2020</w:t>
      </w:r>
    </w:p>
    <w:tbl>
      <w:tblPr>
        <w:tblStyle w:val="Tabellrutenett1"/>
        <w:tblW w:w="14993" w:type="dxa"/>
        <w:tblLayout w:type="fixed"/>
        <w:tblLook w:val="04A0" w:firstRow="1" w:lastRow="0" w:firstColumn="1" w:lastColumn="0" w:noHBand="0" w:noVBand="1"/>
      </w:tblPr>
      <w:tblGrid>
        <w:gridCol w:w="1384"/>
        <w:gridCol w:w="1985"/>
        <w:gridCol w:w="1559"/>
        <w:gridCol w:w="1417"/>
        <w:gridCol w:w="1134"/>
        <w:gridCol w:w="1560"/>
        <w:gridCol w:w="1588"/>
        <w:gridCol w:w="3515"/>
        <w:gridCol w:w="851"/>
      </w:tblGrid>
      <w:tr w:rsidR="003A0A5F" w:rsidRPr="00AE6123" w:rsidTr="00275BB8">
        <w:tc>
          <w:tcPr>
            <w:tcW w:w="1384" w:type="dxa"/>
          </w:tcPr>
          <w:p w:rsidR="003A0A5F" w:rsidRPr="00AE6123" w:rsidRDefault="003A0A5F" w:rsidP="00F24708">
            <w:pPr>
              <w:jc w:val="center"/>
              <w:rPr>
                <w:rFonts w:asciiTheme="minorHAnsi" w:hAnsiTheme="minorHAnsi"/>
                <w:b/>
                <w:sz w:val="24"/>
                <w:szCs w:val="24"/>
              </w:rPr>
            </w:pPr>
            <w:r w:rsidRPr="00AE6123">
              <w:rPr>
                <w:rFonts w:asciiTheme="minorHAnsi" w:hAnsiTheme="minorHAnsi"/>
                <w:b/>
                <w:sz w:val="24"/>
                <w:szCs w:val="24"/>
              </w:rPr>
              <w:t>Måned:</w:t>
            </w:r>
          </w:p>
        </w:tc>
        <w:tc>
          <w:tcPr>
            <w:tcW w:w="1985" w:type="dxa"/>
          </w:tcPr>
          <w:p w:rsidR="003A0A5F" w:rsidRPr="00AE6123" w:rsidRDefault="003A0A5F" w:rsidP="00F24708">
            <w:pPr>
              <w:jc w:val="center"/>
              <w:rPr>
                <w:rFonts w:asciiTheme="minorHAnsi" w:hAnsiTheme="minorHAnsi"/>
                <w:b/>
                <w:i/>
                <w:sz w:val="24"/>
                <w:szCs w:val="24"/>
              </w:rPr>
            </w:pPr>
            <w:r>
              <w:rPr>
                <w:rFonts w:asciiTheme="minorHAnsi" w:hAnsiTheme="minorHAnsi"/>
                <w:b/>
                <w:i/>
                <w:sz w:val="24"/>
                <w:szCs w:val="24"/>
              </w:rPr>
              <w:t>Aktiviteter</w:t>
            </w:r>
          </w:p>
        </w:tc>
        <w:tc>
          <w:tcPr>
            <w:tcW w:w="1559" w:type="dxa"/>
          </w:tcPr>
          <w:p w:rsidR="003A0A5F" w:rsidRPr="00AE6123" w:rsidRDefault="003A0A5F" w:rsidP="00F24708">
            <w:pPr>
              <w:jc w:val="center"/>
              <w:rPr>
                <w:rFonts w:asciiTheme="minorHAnsi" w:hAnsiTheme="minorHAnsi"/>
                <w:b/>
                <w:i/>
                <w:sz w:val="24"/>
                <w:szCs w:val="24"/>
              </w:rPr>
            </w:pPr>
            <w:r w:rsidRPr="00AE6123">
              <w:rPr>
                <w:rFonts w:asciiTheme="minorHAnsi" w:hAnsiTheme="minorHAnsi"/>
                <w:b/>
                <w:i/>
                <w:sz w:val="24"/>
                <w:szCs w:val="24"/>
              </w:rPr>
              <w:t>Månedens tegn</w:t>
            </w:r>
          </w:p>
        </w:tc>
        <w:tc>
          <w:tcPr>
            <w:tcW w:w="1417" w:type="dxa"/>
          </w:tcPr>
          <w:p w:rsidR="003A0A5F" w:rsidRPr="00AE6123" w:rsidRDefault="003A0A5F" w:rsidP="00F24708">
            <w:pPr>
              <w:jc w:val="center"/>
              <w:rPr>
                <w:rFonts w:asciiTheme="minorHAnsi" w:hAnsiTheme="minorHAnsi"/>
                <w:b/>
                <w:i/>
                <w:sz w:val="24"/>
                <w:szCs w:val="24"/>
              </w:rPr>
            </w:pPr>
            <w:r>
              <w:rPr>
                <w:rFonts w:asciiTheme="minorHAnsi" w:hAnsiTheme="minorHAnsi"/>
                <w:b/>
                <w:i/>
                <w:sz w:val="24"/>
                <w:szCs w:val="24"/>
              </w:rPr>
              <w:t xml:space="preserve">Tema fra </w:t>
            </w:r>
            <w:r w:rsidRPr="00AE6123">
              <w:rPr>
                <w:rFonts w:asciiTheme="minorHAnsi" w:hAnsiTheme="minorHAnsi"/>
                <w:b/>
                <w:i/>
                <w:sz w:val="24"/>
                <w:szCs w:val="24"/>
              </w:rPr>
              <w:t>Pedagogisk plattform</w:t>
            </w:r>
          </w:p>
        </w:tc>
        <w:tc>
          <w:tcPr>
            <w:tcW w:w="1134" w:type="dxa"/>
          </w:tcPr>
          <w:p w:rsidR="003A0A5F" w:rsidRDefault="003A0A5F" w:rsidP="00F24708">
            <w:pPr>
              <w:jc w:val="center"/>
              <w:rPr>
                <w:rFonts w:asciiTheme="minorHAnsi" w:hAnsiTheme="minorHAnsi"/>
                <w:b/>
                <w:i/>
                <w:sz w:val="24"/>
                <w:szCs w:val="24"/>
              </w:rPr>
            </w:pPr>
            <w:r w:rsidRPr="00AE6123">
              <w:rPr>
                <w:rFonts w:asciiTheme="minorHAnsi" w:hAnsiTheme="minorHAnsi"/>
                <w:b/>
                <w:i/>
                <w:sz w:val="24"/>
                <w:szCs w:val="24"/>
              </w:rPr>
              <w:t>Åpen dag</w:t>
            </w:r>
          </w:p>
          <w:p w:rsidR="003A0A5F" w:rsidRPr="00AE6123" w:rsidRDefault="003A0A5F" w:rsidP="00F24708">
            <w:pPr>
              <w:jc w:val="center"/>
              <w:rPr>
                <w:b/>
                <w:i/>
                <w:sz w:val="24"/>
                <w:szCs w:val="24"/>
              </w:rPr>
            </w:pPr>
            <w:r>
              <w:rPr>
                <w:rFonts w:asciiTheme="minorHAnsi" w:hAnsiTheme="minorHAnsi"/>
                <w:b/>
                <w:i/>
                <w:sz w:val="24"/>
                <w:szCs w:val="24"/>
              </w:rPr>
              <w:t>Kl.9-11.30</w:t>
            </w:r>
          </w:p>
        </w:tc>
        <w:tc>
          <w:tcPr>
            <w:tcW w:w="1560" w:type="dxa"/>
          </w:tcPr>
          <w:p w:rsidR="003A0A5F" w:rsidRDefault="003A0A5F" w:rsidP="00F24708">
            <w:pPr>
              <w:jc w:val="center"/>
              <w:rPr>
                <w:b/>
                <w:i/>
                <w:sz w:val="24"/>
                <w:szCs w:val="24"/>
              </w:rPr>
            </w:pPr>
            <w:r>
              <w:rPr>
                <w:b/>
                <w:i/>
                <w:sz w:val="24"/>
                <w:szCs w:val="24"/>
              </w:rPr>
              <w:t>Tema</w:t>
            </w:r>
          </w:p>
          <w:p w:rsidR="003A0A5F" w:rsidRPr="00AE6123" w:rsidRDefault="003A0A5F" w:rsidP="00F24708">
            <w:pPr>
              <w:jc w:val="center"/>
              <w:rPr>
                <w:b/>
                <w:i/>
                <w:sz w:val="24"/>
                <w:szCs w:val="24"/>
              </w:rPr>
            </w:pPr>
            <w:r>
              <w:rPr>
                <w:b/>
                <w:i/>
                <w:sz w:val="24"/>
                <w:szCs w:val="24"/>
              </w:rPr>
              <w:t>uker</w:t>
            </w:r>
          </w:p>
        </w:tc>
        <w:tc>
          <w:tcPr>
            <w:tcW w:w="1588" w:type="dxa"/>
          </w:tcPr>
          <w:p w:rsidR="003A0A5F" w:rsidRDefault="003A0A5F" w:rsidP="00F24708">
            <w:pPr>
              <w:jc w:val="center"/>
              <w:rPr>
                <w:b/>
                <w:i/>
                <w:sz w:val="24"/>
                <w:szCs w:val="24"/>
              </w:rPr>
            </w:pPr>
            <w:r w:rsidRPr="00AE6123">
              <w:rPr>
                <w:rFonts w:asciiTheme="minorHAnsi" w:hAnsiTheme="minorHAnsi"/>
                <w:b/>
                <w:i/>
                <w:sz w:val="24"/>
                <w:szCs w:val="24"/>
              </w:rPr>
              <w:t>Felles</w:t>
            </w:r>
            <w:r w:rsidRPr="00AE6123">
              <w:rPr>
                <w:b/>
                <w:i/>
                <w:sz w:val="24"/>
                <w:szCs w:val="24"/>
              </w:rPr>
              <w:t xml:space="preserve"> sangstunder</w:t>
            </w:r>
          </w:p>
          <w:p w:rsidR="003A0A5F" w:rsidRPr="00AE6123" w:rsidRDefault="003A0A5F" w:rsidP="00F24708">
            <w:pPr>
              <w:jc w:val="center"/>
              <w:rPr>
                <w:b/>
                <w:i/>
                <w:sz w:val="24"/>
                <w:szCs w:val="24"/>
              </w:rPr>
            </w:pPr>
            <w:r>
              <w:rPr>
                <w:b/>
                <w:i/>
                <w:sz w:val="24"/>
                <w:szCs w:val="24"/>
              </w:rPr>
              <w:t>Kl.9.30</w:t>
            </w:r>
          </w:p>
        </w:tc>
        <w:tc>
          <w:tcPr>
            <w:tcW w:w="3515" w:type="dxa"/>
          </w:tcPr>
          <w:p w:rsidR="003A0A5F" w:rsidRPr="00AE6123" w:rsidRDefault="003A0A5F" w:rsidP="00F24708">
            <w:pPr>
              <w:jc w:val="center"/>
              <w:rPr>
                <w:rFonts w:asciiTheme="minorHAnsi" w:hAnsiTheme="minorHAnsi"/>
                <w:b/>
                <w:i/>
                <w:sz w:val="24"/>
                <w:szCs w:val="24"/>
              </w:rPr>
            </w:pPr>
            <w:r w:rsidRPr="00AE6123">
              <w:rPr>
                <w:rFonts w:asciiTheme="minorHAnsi" w:hAnsiTheme="minorHAnsi"/>
                <w:b/>
                <w:i/>
                <w:sz w:val="24"/>
                <w:szCs w:val="24"/>
              </w:rPr>
              <w:t>Organisatorisk:</w:t>
            </w:r>
          </w:p>
        </w:tc>
        <w:tc>
          <w:tcPr>
            <w:tcW w:w="851" w:type="dxa"/>
          </w:tcPr>
          <w:p w:rsidR="003A0A5F" w:rsidRPr="00AE6123" w:rsidRDefault="003A0A5F" w:rsidP="00F24708">
            <w:pPr>
              <w:jc w:val="center"/>
              <w:rPr>
                <w:rFonts w:asciiTheme="minorHAnsi" w:hAnsiTheme="minorHAnsi"/>
                <w:b/>
                <w:i/>
                <w:sz w:val="24"/>
                <w:szCs w:val="24"/>
              </w:rPr>
            </w:pPr>
            <w:r w:rsidRPr="00AE6123">
              <w:rPr>
                <w:rFonts w:asciiTheme="minorHAnsi" w:hAnsiTheme="minorHAnsi"/>
                <w:b/>
                <w:i/>
                <w:sz w:val="24"/>
                <w:szCs w:val="24"/>
              </w:rPr>
              <w:t xml:space="preserve">Samarbeidsutvalg </w:t>
            </w:r>
          </w:p>
        </w:tc>
      </w:tr>
      <w:tr w:rsidR="003A0A5F" w:rsidRPr="00DC065D" w:rsidTr="00275BB8">
        <w:tc>
          <w:tcPr>
            <w:tcW w:w="1384" w:type="dxa"/>
          </w:tcPr>
          <w:p w:rsidR="003A0A5F" w:rsidRPr="00AE6123" w:rsidRDefault="003A0A5F" w:rsidP="00F24708">
            <w:pPr>
              <w:jc w:val="center"/>
              <w:rPr>
                <w:rFonts w:asciiTheme="minorHAnsi" w:hAnsiTheme="minorHAnsi"/>
                <w:b/>
                <w:sz w:val="24"/>
                <w:szCs w:val="24"/>
              </w:rPr>
            </w:pPr>
            <w:r w:rsidRPr="00AE6123">
              <w:rPr>
                <w:rFonts w:asciiTheme="minorHAnsi" w:hAnsiTheme="minorHAnsi"/>
                <w:b/>
                <w:sz w:val="24"/>
                <w:szCs w:val="24"/>
              </w:rPr>
              <w:t>August:</w:t>
            </w:r>
          </w:p>
        </w:tc>
        <w:tc>
          <w:tcPr>
            <w:tcW w:w="198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Ferieavvikling.</w:t>
            </w: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Tilvenning for nye barn.</w:t>
            </w:r>
          </w:p>
          <w:p w:rsidR="003A0A5F" w:rsidRDefault="003A0A5F" w:rsidP="00F24708">
            <w:pPr>
              <w:rPr>
                <w:rFonts w:asciiTheme="minorHAnsi" w:hAnsiTheme="minorHAnsi"/>
                <w:sz w:val="24"/>
                <w:szCs w:val="24"/>
              </w:rPr>
            </w:pPr>
            <w:r w:rsidRPr="00AE6123">
              <w:rPr>
                <w:rFonts w:asciiTheme="minorHAnsi" w:hAnsiTheme="minorHAnsi"/>
                <w:sz w:val="24"/>
                <w:szCs w:val="24"/>
              </w:rPr>
              <w:t xml:space="preserve">Planleggingsdag: </w:t>
            </w:r>
            <w:r>
              <w:rPr>
                <w:rFonts w:asciiTheme="minorHAnsi" w:hAnsiTheme="minorHAnsi"/>
                <w:sz w:val="24"/>
                <w:szCs w:val="24"/>
              </w:rPr>
              <w:t>21/8</w:t>
            </w:r>
          </w:p>
          <w:p w:rsidR="003A0A5F" w:rsidRPr="00AE6123" w:rsidRDefault="003A0A5F" w:rsidP="00F24708">
            <w:pPr>
              <w:rPr>
                <w:rFonts w:asciiTheme="minorHAnsi" w:hAnsiTheme="minorHAnsi"/>
                <w:sz w:val="24"/>
                <w:szCs w:val="24"/>
              </w:rPr>
            </w:pPr>
          </w:p>
        </w:tc>
        <w:tc>
          <w:tcPr>
            <w:tcW w:w="1559" w:type="dxa"/>
          </w:tcPr>
          <w:p w:rsidR="003A0A5F" w:rsidRPr="00AE6123" w:rsidRDefault="003A0A5F" w:rsidP="00275BB8">
            <w:pPr>
              <w:rPr>
                <w:rFonts w:asciiTheme="minorHAnsi" w:hAnsiTheme="minorHAnsi"/>
                <w:sz w:val="24"/>
                <w:szCs w:val="24"/>
              </w:rPr>
            </w:pPr>
            <w:r>
              <w:rPr>
                <w:rFonts w:asciiTheme="minorHAnsi" w:hAnsiTheme="minorHAnsi"/>
                <w:sz w:val="24"/>
                <w:szCs w:val="24"/>
              </w:rPr>
              <w:t xml:space="preserve">Sulten, </w:t>
            </w:r>
            <w:r w:rsidR="005F4C78">
              <w:rPr>
                <w:rFonts w:asciiTheme="minorHAnsi" w:hAnsiTheme="minorHAnsi"/>
                <w:sz w:val="24"/>
                <w:szCs w:val="24"/>
              </w:rPr>
              <w:t>t</w:t>
            </w:r>
            <w:r>
              <w:rPr>
                <w:rFonts w:asciiTheme="minorHAnsi" w:hAnsiTheme="minorHAnsi"/>
                <w:sz w:val="24"/>
                <w:szCs w:val="24"/>
              </w:rPr>
              <w:t xml:space="preserve">ørst, </w:t>
            </w:r>
            <w:r w:rsidR="005F4C78">
              <w:rPr>
                <w:rFonts w:asciiTheme="minorHAnsi" w:hAnsiTheme="minorHAnsi"/>
                <w:sz w:val="24"/>
                <w:szCs w:val="24"/>
              </w:rPr>
              <w:t>m</w:t>
            </w:r>
            <w:r>
              <w:rPr>
                <w:rFonts w:asciiTheme="minorHAnsi" w:hAnsiTheme="minorHAnsi"/>
                <w:sz w:val="24"/>
                <w:szCs w:val="24"/>
              </w:rPr>
              <w:t xml:space="preserve">elk, </w:t>
            </w:r>
            <w:r w:rsidR="005F4C78">
              <w:rPr>
                <w:rFonts w:asciiTheme="minorHAnsi" w:hAnsiTheme="minorHAnsi"/>
                <w:sz w:val="24"/>
                <w:szCs w:val="24"/>
              </w:rPr>
              <w:t>v</w:t>
            </w:r>
            <w:r>
              <w:rPr>
                <w:rFonts w:asciiTheme="minorHAnsi" w:hAnsiTheme="minorHAnsi"/>
                <w:sz w:val="24"/>
                <w:szCs w:val="24"/>
              </w:rPr>
              <w:t xml:space="preserve">ann, </w:t>
            </w:r>
            <w:r w:rsidR="005F4C78">
              <w:rPr>
                <w:rFonts w:asciiTheme="minorHAnsi" w:hAnsiTheme="minorHAnsi"/>
                <w:sz w:val="24"/>
                <w:szCs w:val="24"/>
              </w:rPr>
              <w:t>sp</w:t>
            </w:r>
            <w:r>
              <w:rPr>
                <w:rFonts w:asciiTheme="minorHAnsi" w:hAnsiTheme="minorHAnsi"/>
                <w:sz w:val="24"/>
                <w:szCs w:val="24"/>
              </w:rPr>
              <w:t xml:space="preserve">ise, </w:t>
            </w:r>
            <w:r w:rsidR="005F4C78">
              <w:rPr>
                <w:rFonts w:asciiTheme="minorHAnsi" w:hAnsiTheme="minorHAnsi"/>
                <w:sz w:val="24"/>
                <w:szCs w:val="24"/>
              </w:rPr>
              <w:t>s</w:t>
            </w:r>
            <w:r>
              <w:rPr>
                <w:rFonts w:asciiTheme="minorHAnsi" w:hAnsiTheme="minorHAnsi"/>
                <w:sz w:val="24"/>
                <w:szCs w:val="24"/>
              </w:rPr>
              <w:t xml:space="preserve">ynge, </w:t>
            </w:r>
            <w:r w:rsidR="005F4C78">
              <w:rPr>
                <w:rFonts w:asciiTheme="minorHAnsi" w:hAnsiTheme="minorHAnsi"/>
                <w:sz w:val="24"/>
                <w:szCs w:val="24"/>
              </w:rPr>
              <w:t>b</w:t>
            </w:r>
            <w:r>
              <w:rPr>
                <w:rFonts w:asciiTheme="minorHAnsi" w:hAnsiTheme="minorHAnsi"/>
                <w:sz w:val="24"/>
                <w:szCs w:val="24"/>
              </w:rPr>
              <w:t xml:space="preserve">leie, </w:t>
            </w:r>
            <w:r w:rsidR="005F4C78">
              <w:rPr>
                <w:rFonts w:asciiTheme="minorHAnsi" w:hAnsiTheme="minorHAnsi"/>
                <w:sz w:val="24"/>
                <w:szCs w:val="24"/>
              </w:rPr>
              <w:t>f</w:t>
            </w:r>
            <w:r>
              <w:rPr>
                <w:rFonts w:asciiTheme="minorHAnsi" w:hAnsiTheme="minorHAnsi"/>
                <w:sz w:val="24"/>
                <w:szCs w:val="24"/>
              </w:rPr>
              <w:t>erdig</w:t>
            </w:r>
            <w:r w:rsidR="00275BB8">
              <w:rPr>
                <w:rFonts w:asciiTheme="minorHAnsi" w:hAnsiTheme="minorHAnsi"/>
                <w:sz w:val="24"/>
                <w:szCs w:val="24"/>
              </w:rPr>
              <w:t>,</w:t>
            </w:r>
            <w:r>
              <w:rPr>
                <w:rFonts w:asciiTheme="minorHAnsi" w:hAnsiTheme="minorHAnsi"/>
                <w:sz w:val="24"/>
                <w:szCs w:val="24"/>
              </w:rPr>
              <w:t xml:space="preserve"> </w:t>
            </w:r>
            <w:r w:rsidR="005F4C78">
              <w:rPr>
                <w:rFonts w:asciiTheme="minorHAnsi" w:hAnsiTheme="minorHAnsi"/>
                <w:sz w:val="24"/>
                <w:szCs w:val="24"/>
              </w:rPr>
              <w:t>s</w:t>
            </w:r>
            <w:r>
              <w:rPr>
                <w:rFonts w:asciiTheme="minorHAnsi" w:hAnsiTheme="minorHAnsi"/>
                <w:sz w:val="24"/>
                <w:szCs w:val="24"/>
              </w:rPr>
              <w:t>ove</w:t>
            </w:r>
            <w:r w:rsidR="00275BB8">
              <w:rPr>
                <w:rFonts w:asciiTheme="minorHAnsi" w:hAnsiTheme="minorHAnsi"/>
                <w:sz w:val="24"/>
                <w:szCs w:val="24"/>
              </w:rPr>
              <w:t xml:space="preserve"> og </w:t>
            </w:r>
            <w:r w:rsidR="005F4C78">
              <w:rPr>
                <w:rFonts w:asciiTheme="minorHAnsi" w:hAnsiTheme="minorHAnsi"/>
                <w:sz w:val="24"/>
                <w:szCs w:val="24"/>
              </w:rPr>
              <w:t>v</w:t>
            </w:r>
            <w:r w:rsidRPr="00275BB8">
              <w:rPr>
                <w:rFonts w:asciiTheme="minorHAnsi" w:hAnsiTheme="minorHAnsi"/>
                <w:sz w:val="24"/>
                <w:szCs w:val="24"/>
              </w:rPr>
              <w:t>ennskap</w:t>
            </w:r>
          </w:p>
        </w:tc>
        <w:tc>
          <w:tcPr>
            <w:tcW w:w="1417" w:type="dxa"/>
            <w:shd w:val="clear" w:color="auto" w:fill="C45911" w:themeFill="accent2" w:themeFillShade="BF"/>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Vennskap</w:t>
            </w:r>
          </w:p>
        </w:tc>
        <w:tc>
          <w:tcPr>
            <w:tcW w:w="1134" w:type="dxa"/>
          </w:tcPr>
          <w:p w:rsidR="003A0A5F" w:rsidRPr="00AE6123" w:rsidRDefault="003A0A5F" w:rsidP="00F24708">
            <w:pPr>
              <w:rPr>
                <w:rFonts w:asciiTheme="minorHAnsi" w:hAnsiTheme="minorHAnsi"/>
                <w:sz w:val="24"/>
                <w:szCs w:val="24"/>
              </w:rPr>
            </w:pPr>
          </w:p>
        </w:tc>
        <w:tc>
          <w:tcPr>
            <w:tcW w:w="1560" w:type="dxa"/>
          </w:tcPr>
          <w:p w:rsidR="003A0A5F" w:rsidRPr="00AE6123" w:rsidRDefault="003A0A5F" w:rsidP="00F24708">
            <w:pPr>
              <w:rPr>
                <w:sz w:val="24"/>
                <w:szCs w:val="24"/>
              </w:rPr>
            </w:pPr>
          </w:p>
        </w:tc>
        <w:tc>
          <w:tcPr>
            <w:tcW w:w="1588" w:type="dxa"/>
          </w:tcPr>
          <w:p w:rsidR="003A0A5F" w:rsidRPr="00AE6123" w:rsidRDefault="003A0A5F" w:rsidP="00F24708">
            <w:pPr>
              <w:rPr>
                <w:rFonts w:asciiTheme="minorHAnsi" w:hAnsiTheme="minorHAnsi"/>
                <w:sz w:val="24"/>
                <w:szCs w:val="24"/>
              </w:rPr>
            </w:pPr>
          </w:p>
        </w:tc>
        <w:tc>
          <w:tcPr>
            <w:tcW w:w="3515" w:type="dxa"/>
          </w:tcPr>
          <w:p w:rsidR="003A0A5F" w:rsidRPr="00AE6123" w:rsidRDefault="003A0A5F" w:rsidP="00F24708">
            <w:pPr>
              <w:rPr>
                <w:rFonts w:asciiTheme="minorHAnsi" w:hAnsiTheme="minorHAnsi"/>
                <w:sz w:val="24"/>
                <w:szCs w:val="24"/>
              </w:rPr>
            </w:pPr>
            <w:r>
              <w:rPr>
                <w:rFonts w:asciiTheme="minorHAnsi" w:hAnsiTheme="minorHAnsi"/>
                <w:sz w:val="24"/>
                <w:szCs w:val="24"/>
              </w:rPr>
              <w:t>Månedsbrev sendes ut på mail hver måned.</w:t>
            </w:r>
          </w:p>
        </w:tc>
        <w:tc>
          <w:tcPr>
            <w:tcW w:w="851" w:type="dxa"/>
          </w:tcPr>
          <w:p w:rsidR="003A0A5F" w:rsidRDefault="003A0A5F" w:rsidP="00F24708">
            <w:pPr>
              <w:rPr>
                <w:rFonts w:asciiTheme="minorHAnsi" w:hAnsiTheme="minorHAnsi"/>
                <w:sz w:val="24"/>
                <w:szCs w:val="24"/>
              </w:rPr>
            </w:pPr>
            <w:r>
              <w:rPr>
                <w:rFonts w:asciiTheme="minorHAnsi" w:hAnsiTheme="minorHAnsi"/>
                <w:sz w:val="24"/>
                <w:szCs w:val="24"/>
              </w:rPr>
              <w:t>1</w:t>
            </w:r>
            <w:r w:rsidRPr="00AE6123">
              <w:rPr>
                <w:rFonts w:asciiTheme="minorHAnsi" w:hAnsiTheme="minorHAnsi"/>
                <w:sz w:val="24"/>
                <w:szCs w:val="24"/>
              </w:rPr>
              <w:t>.</w:t>
            </w:r>
          </w:p>
          <w:p w:rsidR="003A0A5F" w:rsidRDefault="003A0A5F" w:rsidP="00F24708">
            <w:pPr>
              <w:rPr>
                <w:rFonts w:asciiTheme="minorHAnsi" w:hAnsiTheme="minorHAnsi"/>
                <w:sz w:val="24"/>
                <w:szCs w:val="24"/>
              </w:rPr>
            </w:pPr>
            <w:r w:rsidRPr="00AE6123">
              <w:rPr>
                <w:rFonts w:asciiTheme="minorHAnsi" w:hAnsiTheme="minorHAnsi"/>
                <w:sz w:val="24"/>
                <w:szCs w:val="24"/>
              </w:rPr>
              <w:t>møte:</w:t>
            </w:r>
          </w:p>
          <w:p w:rsidR="003A0A5F" w:rsidRPr="00AE6123" w:rsidRDefault="00B17EC7" w:rsidP="00F24708">
            <w:pPr>
              <w:rPr>
                <w:rFonts w:asciiTheme="minorHAnsi" w:hAnsiTheme="minorHAnsi"/>
                <w:sz w:val="24"/>
                <w:szCs w:val="24"/>
              </w:rPr>
            </w:pPr>
            <w:r>
              <w:rPr>
                <w:rFonts w:asciiTheme="minorHAnsi" w:hAnsiTheme="minorHAnsi"/>
                <w:sz w:val="24"/>
                <w:szCs w:val="24"/>
              </w:rPr>
              <w:t>26/8</w:t>
            </w:r>
          </w:p>
        </w:tc>
      </w:tr>
      <w:tr w:rsidR="003A0A5F" w:rsidRPr="00DC065D" w:rsidTr="00275BB8">
        <w:tc>
          <w:tcPr>
            <w:tcW w:w="1384" w:type="dxa"/>
          </w:tcPr>
          <w:p w:rsidR="003A0A5F" w:rsidRPr="00AE6123" w:rsidRDefault="003A0A5F" w:rsidP="00F24708">
            <w:pPr>
              <w:jc w:val="center"/>
              <w:rPr>
                <w:rFonts w:asciiTheme="minorHAnsi" w:hAnsiTheme="minorHAnsi"/>
                <w:b/>
                <w:sz w:val="24"/>
                <w:szCs w:val="24"/>
              </w:rPr>
            </w:pPr>
            <w:r w:rsidRPr="00AE6123">
              <w:rPr>
                <w:rFonts w:asciiTheme="minorHAnsi" w:hAnsiTheme="minorHAnsi"/>
                <w:b/>
                <w:sz w:val="24"/>
                <w:szCs w:val="24"/>
              </w:rPr>
              <w:t>September:</w:t>
            </w:r>
          </w:p>
        </w:tc>
        <w:tc>
          <w:tcPr>
            <w:tcW w:w="198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Grønnsakssuppe:</w:t>
            </w:r>
            <w:r>
              <w:rPr>
                <w:rFonts w:asciiTheme="minorHAnsi" w:hAnsiTheme="minorHAnsi"/>
                <w:sz w:val="24"/>
                <w:szCs w:val="24"/>
              </w:rPr>
              <w:t xml:space="preserve"> 12/9</w:t>
            </w: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 xml:space="preserve">Foreldremøte: </w:t>
            </w:r>
            <w:r>
              <w:rPr>
                <w:rFonts w:asciiTheme="minorHAnsi" w:hAnsiTheme="minorHAnsi"/>
                <w:sz w:val="24"/>
                <w:szCs w:val="24"/>
              </w:rPr>
              <w:t>24/9</w:t>
            </w:r>
          </w:p>
          <w:p w:rsidR="003A0A5F" w:rsidRPr="00AE6123" w:rsidRDefault="003A0A5F" w:rsidP="00F24708">
            <w:pPr>
              <w:rPr>
                <w:rFonts w:asciiTheme="minorHAnsi" w:hAnsiTheme="minorHAnsi"/>
                <w:sz w:val="24"/>
                <w:szCs w:val="24"/>
              </w:rPr>
            </w:pP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Brannøvelse når det er nasjonal brannvernuke.</w:t>
            </w:r>
          </w:p>
        </w:tc>
        <w:tc>
          <w:tcPr>
            <w:tcW w:w="1559" w:type="dxa"/>
          </w:tcPr>
          <w:p w:rsidR="003A0A5F" w:rsidRPr="00275BB8" w:rsidRDefault="003A0A5F" w:rsidP="00F24708">
            <w:pPr>
              <w:rPr>
                <w:rFonts w:asciiTheme="minorHAnsi" w:hAnsiTheme="minorHAnsi"/>
                <w:sz w:val="24"/>
                <w:szCs w:val="24"/>
              </w:rPr>
            </w:pPr>
            <w:r w:rsidRPr="00275BB8">
              <w:rPr>
                <w:rFonts w:asciiTheme="minorHAnsi" w:hAnsiTheme="minorHAnsi"/>
                <w:sz w:val="24"/>
                <w:szCs w:val="24"/>
              </w:rPr>
              <w:t>Gulrot</w:t>
            </w:r>
          </w:p>
          <w:p w:rsidR="003A0A5F" w:rsidRPr="00275BB8" w:rsidRDefault="003A0A5F" w:rsidP="00F24708">
            <w:pPr>
              <w:rPr>
                <w:rFonts w:asciiTheme="minorHAnsi" w:hAnsiTheme="minorHAnsi"/>
                <w:sz w:val="24"/>
                <w:szCs w:val="24"/>
              </w:rPr>
            </w:pPr>
            <w:r w:rsidRPr="00275BB8">
              <w:rPr>
                <w:rFonts w:asciiTheme="minorHAnsi" w:hAnsiTheme="minorHAnsi"/>
                <w:sz w:val="24"/>
                <w:szCs w:val="24"/>
              </w:rPr>
              <w:t>Kålrot</w:t>
            </w:r>
          </w:p>
          <w:p w:rsidR="003A0A5F" w:rsidRPr="00275BB8" w:rsidRDefault="003A0A5F" w:rsidP="00F24708">
            <w:pPr>
              <w:rPr>
                <w:rFonts w:asciiTheme="minorHAnsi" w:hAnsiTheme="minorHAnsi"/>
                <w:sz w:val="24"/>
                <w:szCs w:val="24"/>
              </w:rPr>
            </w:pPr>
            <w:r w:rsidRPr="00275BB8">
              <w:rPr>
                <w:rFonts w:asciiTheme="minorHAnsi" w:hAnsiTheme="minorHAnsi"/>
                <w:sz w:val="24"/>
                <w:szCs w:val="24"/>
              </w:rPr>
              <w:t>Potet</w:t>
            </w:r>
          </w:p>
          <w:p w:rsidR="003A0A5F" w:rsidRPr="00275BB8" w:rsidRDefault="003A0A5F" w:rsidP="00F24708">
            <w:pPr>
              <w:rPr>
                <w:rFonts w:asciiTheme="minorHAnsi" w:hAnsiTheme="minorHAnsi"/>
                <w:sz w:val="24"/>
                <w:szCs w:val="24"/>
              </w:rPr>
            </w:pPr>
            <w:r w:rsidRPr="00275BB8">
              <w:rPr>
                <w:rFonts w:asciiTheme="minorHAnsi" w:hAnsiTheme="minorHAnsi"/>
                <w:sz w:val="24"/>
                <w:szCs w:val="24"/>
              </w:rPr>
              <w:t>Brannmann</w:t>
            </w:r>
          </w:p>
          <w:p w:rsidR="003A0A5F" w:rsidRPr="00275BB8" w:rsidRDefault="003A0A5F" w:rsidP="00F24708">
            <w:pPr>
              <w:rPr>
                <w:rFonts w:asciiTheme="minorHAnsi" w:hAnsiTheme="minorHAnsi"/>
                <w:sz w:val="24"/>
                <w:szCs w:val="24"/>
              </w:rPr>
            </w:pPr>
            <w:r w:rsidRPr="00275BB8">
              <w:rPr>
                <w:rFonts w:asciiTheme="minorHAnsi" w:hAnsiTheme="minorHAnsi"/>
                <w:sz w:val="24"/>
                <w:szCs w:val="24"/>
              </w:rPr>
              <w:t>Brannøvelse</w:t>
            </w:r>
          </w:p>
          <w:p w:rsidR="003A0A5F" w:rsidRPr="00275BB8" w:rsidRDefault="003A0A5F" w:rsidP="00AC246C">
            <w:pPr>
              <w:rPr>
                <w:rFonts w:asciiTheme="minorHAnsi" w:hAnsiTheme="minorHAnsi"/>
                <w:sz w:val="24"/>
                <w:szCs w:val="24"/>
              </w:rPr>
            </w:pPr>
            <w:r w:rsidRPr="00275BB8">
              <w:rPr>
                <w:rFonts w:asciiTheme="minorHAnsi" w:hAnsiTheme="minorHAnsi"/>
                <w:sz w:val="24"/>
                <w:szCs w:val="24"/>
              </w:rPr>
              <w:t>Inkludering</w:t>
            </w:r>
            <w:r w:rsidR="00275BB8" w:rsidRPr="00275BB8">
              <w:rPr>
                <w:rFonts w:asciiTheme="minorHAnsi" w:hAnsiTheme="minorHAnsi"/>
                <w:sz w:val="24"/>
                <w:szCs w:val="24"/>
              </w:rPr>
              <w:t>/</w:t>
            </w:r>
            <w:r w:rsidR="00896638" w:rsidRPr="00275BB8">
              <w:rPr>
                <w:rFonts w:asciiTheme="minorHAnsi" w:hAnsiTheme="minorHAnsi"/>
                <w:sz w:val="24"/>
                <w:szCs w:val="24"/>
              </w:rPr>
              <w:t xml:space="preserve"> </w:t>
            </w:r>
            <w:r w:rsidR="005F4C78">
              <w:rPr>
                <w:rFonts w:asciiTheme="minorHAnsi" w:hAnsiTheme="minorHAnsi"/>
                <w:sz w:val="24"/>
                <w:szCs w:val="24"/>
              </w:rPr>
              <w:t>I</w:t>
            </w:r>
            <w:r w:rsidR="00896638" w:rsidRPr="00275BB8">
              <w:rPr>
                <w:rFonts w:asciiTheme="minorHAnsi" w:hAnsiTheme="minorHAnsi"/>
                <w:sz w:val="24"/>
                <w:szCs w:val="24"/>
              </w:rPr>
              <w:t>nkludere</w:t>
            </w:r>
          </w:p>
        </w:tc>
        <w:tc>
          <w:tcPr>
            <w:tcW w:w="1417" w:type="dxa"/>
            <w:shd w:val="clear" w:color="auto" w:fill="323E4F" w:themeFill="text2" w:themeFillShade="BF"/>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Inkludering</w:t>
            </w:r>
          </w:p>
        </w:tc>
        <w:tc>
          <w:tcPr>
            <w:tcW w:w="1134" w:type="dxa"/>
          </w:tcPr>
          <w:p w:rsidR="003A0A5F" w:rsidRPr="00AE6123" w:rsidRDefault="00AC246C" w:rsidP="00F24708">
            <w:pPr>
              <w:rPr>
                <w:rFonts w:asciiTheme="minorHAnsi" w:hAnsiTheme="minorHAnsi"/>
                <w:sz w:val="24"/>
                <w:szCs w:val="24"/>
              </w:rPr>
            </w:pPr>
            <w:r>
              <w:rPr>
                <w:rFonts w:asciiTheme="minorHAnsi" w:hAnsiTheme="minorHAnsi"/>
                <w:sz w:val="24"/>
                <w:szCs w:val="24"/>
              </w:rPr>
              <w:t>5/9</w:t>
            </w:r>
          </w:p>
        </w:tc>
        <w:tc>
          <w:tcPr>
            <w:tcW w:w="1560" w:type="dxa"/>
            <w:shd w:val="clear" w:color="auto" w:fill="FFFF00"/>
          </w:tcPr>
          <w:p w:rsidR="003A0A5F" w:rsidRDefault="003A0A5F" w:rsidP="00F24708">
            <w:pPr>
              <w:rPr>
                <w:sz w:val="24"/>
                <w:szCs w:val="24"/>
              </w:rPr>
            </w:pPr>
            <w:r>
              <w:rPr>
                <w:sz w:val="24"/>
                <w:szCs w:val="24"/>
              </w:rPr>
              <w:t>Uke:37</w:t>
            </w:r>
          </w:p>
          <w:p w:rsidR="003A0A5F" w:rsidRDefault="003A0A5F" w:rsidP="00F24708">
            <w:pPr>
              <w:rPr>
                <w:sz w:val="24"/>
                <w:szCs w:val="24"/>
              </w:rPr>
            </w:pPr>
            <w:r>
              <w:rPr>
                <w:sz w:val="24"/>
                <w:szCs w:val="24"/>
              </w:rPr>
              <w:t>Grønnsaker</w:t>
            </w:r>
          </w:p>
          <w:p w:rsidR="003A0A5F" w:rsidRDefault="003A0A5F" w:rsidP="00F24708">
            <w:pPr>
              <w:rPr>
                <w:sz w:val="24"/>
                <w:szCs w:val="24"/>
              </w:rPr>
            </w:pPr>
          </w:p>
          <w:p w:rsidR="003A0A5F" w:rsidRDefault="003A0A5F" w:rsidP="00F24708">
            <w:pPr>
              <w:rPr>
                <w:sz w:val="24"/>
                <w:szCs w:val="24"/>
              </w:rPr>
            </w:pPr>
            <w:r>
              <w:rPr>
                <w:sz w:val="24"/>
                <w:szCs w:val="24"/>
              </w:rPr>
              <w:t>Uke:38</w:t>
            </w:r>
          </w:p>
          <w:p w:rsidR="003A0A5F" w:rsidRPr="00AE6123" w:rsidRDefault="003A0A5F" w:rsidP="00F24708">
            <w:pPr>
              <w:rPr>
                <w:sz w:val="24"/>
                <w:szCs w:val="24"/>
              </w:rPr>
            </w:pPr>
            <w:r>
              <w:rPr>
                <w:sz w:val="24"/>
                <w:szCs w:val="24"/>
              </w:rPr>
              <w:t xml:space="preserve">Brannvern </w:t>
            </w:r>
          </w:p>
        </w:tc>
        <w:tc>
          <w:tcPr>
            <w:tcW w:w="1588" w:type="dxa"/>
          </w:tcPr>
          <w:p w:rsidR="003A0A5F" w:rsidRDefault="00AC246C" w:rsidP="00F24708">
            <w:pPr>
              <w:rPr>
                <w:rFonts w:asciiTheme="minorHAnsi" w:hAnsiTheme="minorHAnsi"/>
                <w:sz w:val="24"/>
                <w:szCs w:val="24"/>
              </w:rPr>
            </w:pPr>
            <w:r>
              <w:rPr>
                <w:rFonts w:asciiTheme="minorHAnsi" w:hAnsiTheme="minorHAnsi"/>
                <w:sz w:val="24"/>
                <w:szCs w:val="24"/>
              </w:rPr>
              <w:t>19/9</w:t>
            </w:r>
          </w:p>
          <w:p w:rsidR="003A0A5F" w:rsidRPr="00AE6123" w:rsidRDefault="003A0A5F" w:rsidP="00F24708">
            <w:pPr>
              <w:rPr>
                <w:rFonts w:asciiTheme="minorHAnsi" w:hAnsiTheme="minorHAnsi"/>
                <w:sz w:val="24"/>
                <w:szCs w:val="24"/>
              </w:rPr>
            </w:pPr>
            <w:r>
              <w:rPr>
                <w:rFonts w:asciiTheme="minorHAnsi" w:hAnsiTheme="minorHAnsi"/>
                <w:sz w:val="24"/>
                <w:szCs w:val="24"/>
              </w:rPr>
              <w:t>Ansvar: Fossekallen</w:t>
            </w:r>
          </w:p>
        </w:tc>
        <w:tc>
          <w:tcPr>
            <w:tcW w:w="351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Foreldresamtaler for de nye barna</w:t>
            </w:r>
            <w:r w:rsidRPr="00275BB8">
              <w:rPr>
                <w:rFonts w:asciiTheme="minorHAnsi" w:hAnsiTheme="minorHAnsi"/>
                <w:sz w:val="24"/>
                <w:szCs w:val="24"/>
              </w:rPr>
              <w:t xml:space="preserve">, men det er mulig for alle å gi beskjed hvis en ønsker en </w:t>
            </w:r>
            <w:r w:rsidRPr="00AE6123">
              <w:rPr>
                <w:rFonts w:asciiTheme="minorHAnsi" w:hAnsiTheme="minorHAnsi"/>
                <w:sz w:val="24"/>
                <w:szCs w:val="24"/>
              </w:rPr>
              <w:t>samtale så tas de fortløpende.</w:t>
            </w:r>
          </w:p>
          <w:p w:rsidR="003A0A5F" w:rsidRPr="00AE6123" w:rsidRDefault="003A0A5F" w:rsidP="00F24708">
            <w:pPr>
              <w:rPr>
                <w:rFonts w:asciiTheme="minorHAnsi" w:hAnsiTheme="minorHAnsi"/>
                <w:sz w:val="24"/>
                <w:szCs w:val="24"/>
              </w:rPr>
            </w:pPr>
          </w:p>
          <w:p w:rsidR="003A0A5F" w:rsidRPr="00AE6123" w:rsidRDefault="003A0A5F" w:rsidP="00AC246C">
            <w:pPr>
              <w:rPr>
                <w:rFonts w:asciiTheme="minorHAnsi" w:hAnsiTheme="minorHAnsi"/>
                <w:sz w:val="24"/>
                <w:szCs w:val="24"/>
              </w:rPr>
            </w:pPr>
            <w:r w:rsidRPr="00AE6123">
              <w:rPr>
                <w:rFonts w:asciiTheme="minorHAnsi" w:hAnsiTheme="minorHAnsi"/>
                <w:sz w:val="24"/>
                <w:szCs w:val="24"/>
              </w:rPr>
              <w:t xml:space="preserve">Gjennomføring av kartlegging av 5 – åringene v/ kommune-fysioterapeuten. </w:t>
            </w:r>
          </w:p>
        </w:tc>
        <w:tc>
          <w:tcPr>
            <w:tcW w:w="851"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 xml:space="preserve"> </w:t>
            </w:r>
          </w:p>
        </w:tc>
      </w:tr>
      <w:tr w:rsidR="003A0A5F" w:rsidRPr="00DC065D" w:rsidTr="00275BB8">
        <w:tc>
          <w:tcPr>
            <w:tcW w:w="1384" w:type="dxa"/>
          </w:tcPr>
          <w:p w:rsidR="003A0A5F" w:rsidRPr="00AE6123" w:rsidRDefault="003A0A5F" w:rsidP="00F24708">
            <w:pPr>
              <w:jc w:val="center"/>
              <w:rPr>
                <w:rFonts w:asciiTheme="minorHAnsi" w:hAnsiTheme="minorHAnsi"/>
                <w:b/>
                <w:sz w:val="24"/>
                <w:szCs w:val="24"/>
              </w:rPr>
            </w:pPr>
            <w:r w:rsidRPr="00AE6123">
              <w:rPr>
                <w:rFonts w:asciiTheme="minorHAnsi" w:hAnsiTheme="minorHAnsi"/>
                <w:b/>
                <w:sz w:val="24"/>
                <w:szCs w:val="24"/>
              </w:rPr>
              <w:t>Oktober:</w:t>
            </w:r>
          </w:p>
        </w:tc>
        <w:tc>
          <w:tcPr>
            <w:tcW w:w="1985" w:type="dxa"/>
          </w:tcPr>
          <w:p w:rsidR="003A0A5F" w:rsidRDefault="003A0A5F" w:rsidP="00F24708">
            <w:pPr>
              <w:rPr>
                <w:rFonts w:asciiTheme="minorHAnsi" w:hAnsiTheme="minorHAnsi"/>
                <w:sz w:val="24"/>
                <w:szCs w:val="24"/>
              </w:rPr>
            </w:pPr>
            <w:r w:rsidRPr="00AE6123">
              <w:rPr>
                <w:rFonts w:asciiTheme="minorHAnsi" w:hAnsiTheme="minorHAnsi"/>
                <w:sz w:val="24"/>
                <w:szCs w:val="24"/>
              </w:rPr>
              <w:t xml:space="preserve">Planleggingsdag: </w:t>
            </w:r>
            <w:r>
              <w:rPr>
                <w:rFonts w:asciiTheme="minorHAnsi" w:hAnsiTheme="minorHAnsi"/>
                <w:sz w:val="24"/>
                <w:szCs w:val="24"/>
              </w:rPr>
              <w:t>2</w:t>
            </w:r>
            <w:r w:rsidR="00EC5CD9">
              <w:rPr>
                <w:rFonts w:asciiTheme="minorHAnsi" w:hAnsiTheme="minorHAnsi"/>
                <w:sz w:val="24"/>
                <w:szCs w:val="24"/>
              </w:rPr>
              <w:t>4</w:t>
            </w:r>
            <w:r>
              <w:rPr>
                <w:rFonts w:asciiTheme="minorHAnsi" w:hAnsiTheme="minorHAnsi"/>
                <w:sz w:val="24"/>
                <w:szCs w:val="24"/>
              </w:rPr>
              <w:t>/10</w:t>
            </w:r>
            <w:bookmarkStart w:id="23" w:name="_GoBack"/>
            <w:bookmarkEnd w:id="23"/>
          </w:p>
          <w:p w:rsidR="003A0A5F" w:rsidRPr="00AE6123" w:rsidRDefault="003A0A5F" w:rsidP="00F24708">
            <w:pPr>
              <w:rPr>
                <w:rFonts w:asciiTheme="minorHAnsi" w:hAnsiTheme="minorHAnsi"/>
                <w:sz w:val="24"/>
                <w:szCs w:val="24"/>
              </w:rPr>
            </w:pP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Høstferie på skolene i uke 40.</w:t>
            </w:r>
          </w:p>
          <w:p w:rsidR="003A0A5F" w:rsidRPr="00AE6123" w:rsidRDefault="003A0A5F" w:rsidP="00F24708">
            <w:pPr>
              <w:rPr>
                <w:rFonts w:asciiTheme="minorHAnsi" w:hAnsiTheme="minorHAnsi"/>
                <w:sz w:val="24"/>
                <w:szCs w:val="24"/>
              </w:rPr>
            </w:pPr>
            <w:proofErr w:type="spellStart"/>
            <w:r w:rsidRPr="00AE6123">
              <w:rPr>
                <w:rFonts w:asciiTheme="minorHAnsi" w:hAnsiTheme="minorHAnsi"/>
                <w:sz w:val="24"/>
                <w:szCs w:val="24"/>
              </w:rPr>
              <w:t>Stavsmartn</w:t>
            </w:r>
            <w:proofErr w:type="spellEnd"/>
            <w:r w:rsidRPr="00AE6123">
              <w:rPr>
                <w:rFonts w:asciiTheme="minorHAnsi" w:hAnsiTheme="minorHAnsi"/>
                <w:sz w:val="24"/>
                <w:szCs w:val="24"/>
              </w:rPr>
              <w:t xml:space="preserve"> for </w:t>
            </w: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5-åringene.</w:t>
            </w: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 xml:space="preserve">Høstfest: </w:t>
            </w:r>
            <w:r>
              <w:rPr>
                <w:rFonts w:asciiTheme="minorHAnsi" w:hAnsiTheme="minorHAnsi"/>
                <w:sz w:val="24"/>
                <w:szCs w:val="24"/>
              </w:rPr>
              <w:t>30/10</w:t>
            </w:r>
          </w:p>
        </w:tc>
        <w:tc>
          <w:tcPr>
            <w:tcW w:w="1559" w:type="dxa"/>
          </w:tcPr>
          <w:p w:rsidR="003A0A5F" w:rsidRDefault="003A0A5F" w:rsidP="00F24708">
            <w:pPr>
              <w:rPr>
                <w:rFonts w:asciiTheme="minorHAnsi" w:hAnsiTheme="minorHAnsi"/>
                <w:sz w:val="24"/>
                <w:szCs w:val="24"/>
              </w:rPr>
            </w:pPr>
            <w:r>
              <w:rPr>
                <w:rFonts w:asciiTheme="minorHAnsi" w:hAnsiTheme="minorHAnsi"/>
                <w:sz w:val="24"/>
                <w:szCs w:val="24"/>
              </w:rPr>
              <w:t>Banan</w:t>
            </w:r>
          </w:p>
          <w:p w:rsidR="003A0A5F" w:rsidRDefault="003A0A5F" w:rsidP="00F24708">
            <w:pPr>
              <w:rPr>
                <w:rFonts w:asciiTheme="minorHAnsi" w:hAnsiTheme="minorHAnsi"/>
                <w:sz w:val="24"/>
                <w:szCs w:val="24"/>
              </w:rPr>
            </w:pPr>
            <w:r>
              <w:rPr>
                <w:rFonts w:asciiTheme="minorHAnsi" w:hAnsiTheme="minorHAnsi"/>
                <w:sz w:val="24"/>
                <w:szCs w:val="24"/>
              </w:rPr>
              <w:t>Eple</w:t>
            </w:r>
          </w:p>
          <w:p w:rsidR="003A0A5F" w:rsidRDefault="003A0A5F" w:rsidP="00F24708">
            <w:pPr>
              <w:rPr>
                <w:rFonts w:asciiTheme="minorHAnsi" w:hAnsiTheme="minorHAnsi"/>
                <w:sz w:val="24"/>
                <w:szCs w:val="24"/>
              </w:rPr>
            </w:pPr>
            <w:r>
              <w:rPr>
                <w:rFonts w:asciiTheme="minorHAnsi" w:hAnsiTheme="minorHAnsi"/>
                <w:sz w:val="24"/>
                <w:szCs w:val="24"/>
              </w:rPr>
              <w:t>Appelsin</w:t>
            </w:r>
          </w:p>
          <w:p w:rsidR="003A0A5F" w:rsidRDefault="003A0A5F" w:rsidP="00F24708">
            <w:pPr>
              <w:rPr>
                <w:rFonts w:asciiTheme="minorHAnsi" w:hAnsiTheme="minorHAnsi"/>
                <w:sz w:val="24"/>
                <w:szCs w:val="24"/>
              </w:rPr>
            </w:pPr>
            <w:r>
              <w:rPr>
                <w:rFonts w:asciiTheme="minorHAnsi" w:hAnsiTheme="minorHAnsi"/>
                <w:sz w:val="24"/>
                <w:szCs w:val="24"/>
              </w:rPr>
              <w:t>Høst</w:t>
            </w:r>
          </w:p>
          <w:p w:rsidR="003A0A5F" w:rsidRDefault="003A0A5F" w:rsidP="00F24708">
            <w:pPr>
              <w:rPr>
                <w:rFonts w:asciiTheme="minorHAnsi" w:hAnsiTheme="minorHAnsi"/>
                <w:sz w:val="24"/>
                <w:szCs w:val="24"/>
              </w:rPr>
            </w:pPr>
            <w:r>
              <w:rPr>
                <w:rFonts w:asciiTheme="minorHAnsi" w:hAnsiTheme="minorHAnsi"/>
                <w:sz w:val="24"/>
                <w:szCs w:val="24"/>
              </w:rPr>
              <w:t>Regn</w:t>
            </w:r>
          </w:p>
          <w:p w:rsidR="003A0A5F" w:rsidRPr="00275BB8" w:rsidRDefault="00275BB8" w:rsidP="00F24708">
            <w:pPr>
              <w:rPr>
                <w:rFonts w:asciiTheme="minorHAnsi" w:hAnsiTheme="minorHAnsi"/>
                <w:sz w:val="24"/>
                <w:szCs w:val="24"/>
                <w:vertAlign w:val="subscript"/>
              </w:rPr>
            </w:pPr>
            <w:r w:rsidRPr="00275BB8">
              <w:rPr>
                <w:rFonts w:asciiTheme="minorHAnsi" w:hAnsiTheme="minorHAnsi"/>
                <w:sz w:val="24"/>
                <w:szCs w:val="24"/>
              </w:rPr>
              <w:t xml:space="preserve">Danning / </w:t>
            </w:r>
            <w:r w:rsidR="005F4C78">
              <w:rPr>
                <w:rFonts w:asciiTheme="minorHAnsi" w:hAnsiTheme="minorHAnsi"/>
                <w:sz w:val="24"/>
                <w:szCs w:val="24"/>
              </w:rPr>
              <w:t>D</w:t>
            </w:r>
            <w:r w:rsidR="002A72C4" w:rsidRPr="00275BB8">
              <w:rPr>
                <w:rFonts w:asciiTheme="minorHAnsi" w:hAnsiTheme="minorHAnsi"/>
                <w:sz w:val="24"/>
                <w:szCs w:val="24"/>
              </w:rPr>
              <w:t>emokrati</w:t>
            </w:r>
          </w:p>
          <w:p w:rsidR="003A0A5F" w:rsidRPr="00AE6123" w:rsidRDefault="003A0A5F" w:rsidP="00F24708">
            <w:pPr>
              <w:rPr>
                <w:rFonts w:asciiTheme="minorHAnsi" w:hAnsiTheme="minorHAnsi"/>
                <w:sz w:val="24"/>
                <w:szCs w:val="24"/>
              </w:rPr>
            </w:pPr>
          </w:p>
        </w:tc>
        <w:tc>
          <w:tcPr>
            <w:tcW w:w="1417" w:type="dxa"/>
            <w:shd w:val="clear" w:color="auto" w:fill="7B7B7B" w:themeFill="accent3" w:themeFillShade="BF"/>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Danning</w:t>
            </w:r>
          </w:p>
        </w:tc>
        <w:tc>
          <w:tcPr>
            <w:tcW w:w="1134" w:type="dxa"/>
          </w:tcPr>
          <w:p w:rsidR="003A0A5F" w:rsidRPr="00AE6123" w:rsidRDefault="00AC246C" w:rsidP="00F24708">
            <w:pPr>
              <w:rPr>
                <w:rFonts w:asciiTheme="minorHAnsi" w:hAnsiTheme="minorHAnsi"/>
                <w:sz w:val="24"/>
                <w:szCs w:val="24"/>
              </w:rPr>
            </w:pPr>
            <w:r>
              <w:rPr>
                <w:rFonts w:asciiTheme="minorHAnsi" w:hAnsiTheme="minorHAnsi"/>
                <w:sz w:val="24"/>
                <w:szCs w:val="24"/>
              </w:rPr>
              <w:t>8/10</w:t>
            </w:r>
          </w:p>
        </w:tc>
        <w:tc>
          <w:tcPr>
            <w:tcW w:w="1560" w:type="dxa"/>
            <w:shd w:val="clear" w:color="auto" w:fill="FF0000"/>
          </w:tcPr>
          <w:p w:rsidR="003A0A5F" w:rsidRDefault="003A0A5F" w:rsidP="00F24708">
            <w:pPr>
              <w:rPr>
                <w:sz w:val="24"/>
                <w:szCs w:val="24"/>
              </w:rPr>
            </w:pPr>
            <w:r>
              <w:rPr>
                <w:sz w:val="24"/>
                <w:szCs w:val="24"/>
              </w:rPr>
              <w:t xml:space="preserve">Uke: </w:t>
            </w:r>
          </w:p>
          <w:p w:rsidR="003A0A5F" w:rsidRPr="00AE6123" w:rsidRDefault="003A0A5F" w:rsidP="00F24708">
            <w:pPr>
              <w:rPr>
                <w:sz w:val="24"/>
                <w:szCs w:val="24"/>
              </w:rPr>
            </w:pPr>
            <w:r>
              <w:rPr>
                <w:sz w:val="24"/>
                <w:szCs w:val="24"/>
              </w:rPr>
              <w:t>43 og 44 er fellesskaps uker</w:t>
            </w:r>
          </w:p>
        </w:tc>
        <w:tc>
          <w:tcPr>
            <w:tcW w:w="1588" w:type="dxa"/>
          </w:tcPr>
          <w:p w:rsidR="003A0A5F" w:rsidRDefault="00AC246C" w:rsidP="00F24708">
            <w:pPr>
              <w:rPr>
                <w:rFonts w:asciiTheme="minorHAnsi" w:hAnsiTheme="minorHAnsi"/>
                <w:sz w:val="24"/>
                <w:szCs w:val="24"/>
              </w:rPr>
            </w:pPr>
            <w:r>
              <w:rPr>
                <w:rFonts w:asciiTheme="minorHAnsi" w:hAnsiTheme="minorHAnsi"/>
                <w:sz w:val="24"/>
                <w:szCs w:val="24"/>
              </w:rPr>
              <w:t>9/10</w:t>
            </w:r>
          </w:p>
          <w:p w:rsidR="003A0A5F" w:rsidRPr="00AE6123" w:rsidRDefault="003A0A5F" w:rsidP="00F24708">
            <w:pPr>
              <w:rPr>
                <w:rFonts w:asciiTheme="minorHAnsi" w:hAnsiTheme="minorHAnsi"/>
                <w:sz w:val="24"/>
                <w:szCs w:val="24"/>
              </w:rPr>
            </w:pPr>
            <w:r>
              <w:rPr>
                <w:rFonts w:asciiTheme="minorHAnsi" w:hAnsiTheme="minorHAnsi"/>
                <w:sz w:val="24"/>
                <w:szCs w:val="24"/>
              </w:rPr>
              <w:t>Ansvar: Skogranke</w:t>
            </w:r>
          </w:p>
        </w:tc>
        <w:tc>
          <w:tcPr>
            <w:tcW w:w="3515" w:type="dxa"/>
          </w:tcPr>
          <w:p w:rsidR="003A0A5F" w:rsidRPr="00AE6123" w:rsidRDefault="003A0A5F" w:rsidP="00F24708">
            <w:pPr>
              <w:rPr>
                <w:rFonts w:asciiTheme="minorHAnsi" w:hAnsiTheme="minorHAnsi"/>
                <w:sz w:val="24"/>
                <w:szCs w:val="24"/>
              </w:rPr>
            </w:pPr>
          </w:p>
          <w:p w:rsidR="003A0A5F" w:rsidRPr="00AE6123" w:rsidRDefault="003A0A5F" w:rsidP="00F24708">
            <w:pPr>
              <w:rPr>
                <w:rFonts w:asciiTheme="minorHAnsi" w:hAnsiTheme="minorHAnsi"/>
                <w:sz w:val="24"/>
                <w:szCs w:val="24"/>
              </w:rPr>
            </w:pPr>
          </w:p>
          <w:p w:rsidR="003A0A5F" w:rsidRPr="00AE6123" w:rsidRDefault="003A0A5F" w:rsidP="00F24708">
            <w:pPr>
              <w:rPr>
                <w:rFonts w:asciiTheme="minorHAnsi" w:hAnsiTheme="minorHAnsi"/>
                <w:sz w:val="24"/>
                <w:szCs w:val="24"/>
              </w:rPr>
            </w:pP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Samarbeid med SFO Solvang.</w:t>
            </w:r>
          </w:p>
        </w:tc>
        <w:tc>
          <w:tcPr>
            <w:tcW w:w="851" w:type="dxa"/>
          </w:tcPr>
          <w:p w:rsidR="003A0A5F" w:rsidRDefault="003A0A5F" w:rsidP="00F24708">
            <w:pPr>
              <w:rPr>
                <w:rFonts w:asciiTheme="minorHAnsi" w:hAnsiTheme="minorHAnsi"/>
                <w:sz w:val="24"/>
                <w:szCs w:val="24"/>
              </w:rPr>
            </w:pPr>
            <w:r>
              <w:rPr>
                <w:rFonts w:asciiTheme="minorHAnsi" w:hAnsiTheme="minorHAnsi"/>
                <w:sz w:val="24"/>
                <w:szCs w:val="24"/>
              </w:rPr>
              <w:t>2</w:t>
            </w:r>
            <w:r w:rsidRPr="00AE6123">
              <w:rPr>
                <w:rFonts w:asciiTheme="minorHAnsi" w:hAnsiTheme="minorHAnsi"/>
                <w:sz w:val="24"/>
                <w:szCs w:val="24"/>
              </w:rPr>
              <w:t>.</w:t>
            </w:r>
          </w:p>
          <w:p w:rsidR="003A0A5F" w:rsidRDefault="003A0A5F" w:rsidP="00F24708">
            <w:pPr>
              <w:rPr>
                <w:rFonts w:asciiTheme="minorHAnsi" w:hAnsiTheme="minorHAnsi"/>
                <w:sz w:val="24"/>
                <w:szCs w:val="24"/>
              </w:rPr>
            </w:pPr>
            <w:r w:rsidRPr="00AE6123">
              <w:rPr>
                <w:rFonts w:asciiTheme="minorHAnsi" w:hAnsiTheme="minorHAnsi"/>
                <w:sz w:val="24"/>
                <w:szCs w:val="24"/>
              </w:rPr>
              <w:t>møte:</w:t>
            </w:r>
          </w:p>
          <w:p w:rsidR="003A0A5F" w:rsidRPr="00AE6123" w:rsidRDefault="00B17EC7" w:rsidP="00F24708">
            <w:pPr>
              <w:rPr>
                <w:rFonts w:asciiTheme="minorHAnsi" w:hAnsiTheme="minorHAnsi"/>
                <w:sz w:val="24"/>
                <w:szCs w:val="24"/>
              </w:rPr>
            </w:pPr>
            <w:r>
              <w:rPr>
                <w:rFonts w:asciiTheme="minorHAnsi" w:hAnsiTheme="minorHAnsi"/>
                <w:sz w:val="24"/>
                <w:szCs w:val="24"/>
              </w:rPr>
              <w:t>21/10</w:t>
            </w:r>
          </w:p>
        </w:tc>
      </w:tr>
      <w:tr w:rsidR="003A0A5F" w:rsidRPr="00DC065D" w:rsidTr="00275BB8">
        <w:tc>
          <w:tcPr>
            <w:tcW w:w="1384" w:type="dxa"/>
          </w:tcPr>
          <w:p w:rsidR="003A0A5F" w:rsidRPr="00AE6123" w:rsidRDefault="003A0A5F" w:rsidP="00F24708">
            <w:pPr>
              <w:jc w:val="center"/>
              <w:rPr>
                <w:rFonts w:asciiTheme="minorHAnsi" w:hAnsiTheme="minorHAnsi"/>
                <w:b/>
                <w:sz w:val="24"/>
                <w:szCs w:val="24"/>
              </w:rPr>
            </w:pPr>
            <w:r w:rsidRPr="00AE6123">
              <w:rPr>
                <w:rFonts w:asciiTheme="minorHAnsi" w:hAnsiTheme="minorHAnsi"/>
                <w:b/>
                <w:sz w:val="24"/>
                <w:szCs w:val="24"/>
              </w:rPr>
              <w:t>November:</w:t>
            </w:r>
          </w:p>
        </w:tc>
        <w:tc>
          <w:tcPr>
            <w:tcW w:w="1985" w:type="dxa"/>
          </w:tcPr>
          <w:p w:rsidR="003A0A5F" w:rsidRPr="00AE6123" w:rsidRDefault="003A0A5F" w:rsidP="00F24708">
            <w:pPr>
              <w:rPr>
                <w:rFonts w:asciiTheme="minorHAnsi" w:hAnsiTheme="minorHAnsi"/>
                <w:sz w:val="24"/>
                <w:szCs w:val="24"/>
              </w:rPr>
            </w:pPr>
          </w:p>
        </w:tc>
        <w:tc>
          <w:tcPr>
            <w:tcW w:w="1559" w:type="dxa"/>
          </w:tcPr>
          <w:p w:rsidR="003A0A5F" w:rsidRDefault="003A0A5F" w:rsidP="00F24708">
            <w:pPr>
              <w:rPr>
                <w:rFonts w:asciiTheme="minorHAnsi" w:hAnsiTheme="minorHAnsi"/>
                <w:sz w:val="24"/>
                <w:szCs w:val="24"/>
              </w:rPr>
            </w:pPr>
            <w:r>
              <w:rPr>
                <w:rFonts w:asciiTheme="minorHAnsi" w:hAnsiTheme="minorHAnsi"/>
                <w:sz w:val="24"/>
                <w:szCs w:val="24"/>
              </w:rPr>
              <w:t>Aktivitet</w:t>
            </w:r>
          </w:p>
          <w:p w:rsidR="003A0A5F" w:rsidRDefault="003A0A5F" w:rsidP="00F24708">
            <w:pPr>
              <w:rPr>
                <w:rFonts w:asciiTheme="minorHAnsi" w:hAnsiTheme="minorHAnsi"/>
                <w:sz w:val="24"/>
                <w:szCs w:val="24"/>
              </w:rPr>
            </w:pPr>
            <w:r>
              <w:rPr>
                <w:rFonts w:asciiTheme="minorHAnsi" w:hAnsiTheme="minorHAnsi"/>
                <w:sz w:val="24"/>
                <w:szCs w:val="24"/>
              </w:rPr>
              <w:t>Kaldt</w:t>
            </w:r>
          </w:p>
          <w:p w:rsidR="003A0A5F" w:rsidRDefault="003A0A5F" w:rsidP="00F24708">
            <w:pPr>
              <w:rPr>
                <w:rFonts w:asciiTheme="minorHAnsi" w:hAnsiTheme="minorHAnsi"/>
                <w:sz w:val="24"/>
                <w:szCs w:val="24"/>
              </w:rPr>
            </w:pPr>
            <w:r>
              <w:rPr>
                <w:rFonts w:asciiTheme="minorHAnsi" w:hAnsiTheme="minorHAnsi"/>
                <w:sz w:val="24"/>
                <w:szCs w:val="24"/>
              </w:rPr>
              <w:t>Dress</w:t>
            </w:r>
          </w:p>
          <w:p w:rsidR="003A0A5F" w:rsidRDefault="003A0A5F" w:rsidP="00F24708">
            <w:pPr>
              <w:rPr>
                <w:rFonts w:asciiTheme="minorHAnsi" w:hAnsiTheme="minorHAnsi"/>
                <w:sz w:val="24"/>
                <w:szCs w:val="24"/>
              </w:rPr>
            </w:pPr>
            <w:r>
              <w:rPr>
                <w:rFonts w:asciiTheme="minorHAnsi" w:hAnsiTheme="minorHAnsi"/>
                <w:sz w:val="24"/>
                <w:szCs w:val="24"/>
              </w:rPr>
              <w:lastRenderedPageBreak/>
              <w:t>Lue</w:t>
            </w:r>
          </w:p>
          <w:p w:rsidR="003A0A5F" w:rsidRPr="00AE6123" w:rsidRDefault="003A0A5F" w:rsidP="00F24708">
            <w:pPr>
              <w:rPr>
                <w:rFonts w:asciiTheme="minorHAnsi" w:hAnsiTheme="minorHAnsi"/>
                <w:sz w:val="24"/>
                <w:szCs w:val="24"/>
              </w:rPr>
            </w:pPr>
            <w:r>
              <w:rPr>
                <w:rFonts w:asciiTheme="minorHAnsi" w:hAnsiTheme="minorHAnsi"/>
                <w:sz w:val="24"/>
                <w:szCs w:val="24"/>
              </w:rPr>
              <w:t>Snø</w:t>
            </w:r>
          </w:p>
        </w:tc>
        <w:tc>
          <w:tcPr>
            <w:tcW w:w="1417" w:type="dxa"/>
            <w:shd w:val="clear" w:color="auto" w:fill="002060"/>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lastRenderedPageBreak/>
              <w:t>Aktivitet</w:t>
            </w:r>
          </w:p>
        </w:tc>
        <w:tc>
          <w:tcPr>
            <w:tcW w:w="1134" w:type="dxa"/>
          </w:tcPr>
          <w:p w:rsidR="003A0A5F" w:rsidRPr="00AE6123" w:rsidRDefault="00AC246C" w:rsidP="00F24708">
            <w:pPr>
              <w:rPr>
                <w:rFonts w:asciiTheme="minorHAnsi" w:hAnsiTheme="minorHAnsi"/>
                <w:sz w:val="24"/>
                <w:szCs w:val="24"/>
              </w:rPr>
            </w:pPr>
            <w:r>
              <w:rPr>
                <w:rFonts w:asciiTheme="minorHAnsi" w:hAnsiTheme="minorHAnsi"/>
                <w:sz w:val="24"/>
                <w:szCs w:val="24"/>
              </w:rPr>
              <w:t>6/11</w:t>
            </w:r>
          </w:p>
        </w:tc>
        <w:tc>
          <w:tcPr>
            <w:tcW w:w="1560" w:type="dxa"/>
          </w:tcPr>
          <w:p w:rsidR="003A0A5F" w:rsidRPr="00AE6123" w:rsidRDefault="003A0A5F" w:rsidP="00F24708">
            <w:pPr>
              <w:rPr>
                <w:sz w:val="24"/>
                <w:szCs w:val="24"/>
              </w:rPr>
            </w:pPr>
          </w:p>
        </w:tc>
        <w:tc>
          <w:tcPr>
            <w:tcW w:w="1588" w:type="dxa"/>
          </w:tcPr>
          <w:p w:rsidR="003A0A5F" w:rsidRDefault="003A0A5F" w:rsidP="00F24708">
            <w:pPr>
              <w:rPr>
                <w:rFonts w:asciiTheme="minorHAnsi" w:hAnsiTheme="minorHAnsi"/>
                <w:sz w:val="24"/>
                <w:szCs w:val="24"/>
              </w:rPr>
            </w:pPr>
          </w:p>
          <w:p w:rsidR="00AC246C" w:rsidRDefault="00AC246C" w:rsidP="00F24708">
            <w:pPr>
              <w:rPr>
                <w:rFonts w:asciiTheme="minorHAnsi" w:hAnsiTheme="minorHAnsi"/>
                <w:sz w:val="24"/>
                <w:szCs w:val="24"/>
              </w:rPr>
            </w:pPr>
            <w:r>
              <w:rPr>
                <w:rFonts w:asciiTheme="minorHAnsi" w:hAnsiTheme="minorHAnsi"/>
                <w:sz w:val="24"/>
                <w:szCs w:val="24"/>
              </w:rPr>
              <w:t>15/11</w:t>
            </w:r>
          </w:p>
          <w:p w:rsidR="003A0A5F" w:rsidRPr="00AE6123" w:rsidRDefault="003A0A5F" w:rsidP="00F24708">
            <w:pPr>
              <w:rPr>
                <w:rFonts w:asciiTheme="minorHAnsi" w:hAnsiTheme="minorHAnsi"/>
                <w:sz w:val="24"/>
                <w:szCs w:val="24"/>
              </w:rPr>
            </w:pPr>
            <w:r>
              <w:rPr>
                <w:rFonts w:asciiTheme="minorHAnsi" w:hAnsiTheme="minorHAnsi"/>
                <w:sz w:val="24"/>
                <w:szCs w:val="24"/>
              </w:rPr>
              <w:lastRenderedPageBreak/>
              <w:t>Ansvar: Svømmesnipa</w:t>
            </w:r>
          </w:p>
        </w:tc>
        <w:tc>
          <w:tcPr>
            <w:tcW w:w="3515" w:type="dxa"/>
          </w:tcPr>
          <w:p w:rsidR="003A0A5F" w:rsidRPr="00AE6123" w:rsidRDefault="003A0A5F" w:rsidP="00F24708">
            <w:pPr>
              <w:rPr>
                <w:rFonts w:asciiTheme="minorHAnsi" w:hAnsiTheme="minorHAnsi"/>
                <w:sz w:val="24"/>
                <w:szCs w:val="24"/>
              </w:rPr>
            </w:pPr>
          </w:p>
        </w:tc>
        <w:tc>
          <w:tcPr>
            <w:tcW w:w="851"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 xml:space="preserve"> </w:t>
            </w:r>
          </w:p>
        </w:tc>
      </w:tr>
      <w:tr w:rsidR="003A0A5F" w:rsidRPr="002A0A83" w:rsidTr="00275BB8">
        <w:tc>
          <w:tcPr>
            <w:tcW w:w="1384" w:type="dxa"/>
          </w:tcPr>
          <w:p w:rsidR="003A0A5F" w:rsidRPr="00AE6123" w:rsidRDefault="003A0A5F" w:rsidP="00F24708">
            <w:pPr>
              <w:jc w:val="center"/>
              <w:rPr>
                <w:rFonts w:asciiTheme="minorHAnsi" w:hAnsiTheme="minorHAnsi"/>
                <w:b/>
                <w:sz w:val="24"/>
                <w:szCs w:val="24"/>
              </w:rPr>
            </w:pPr>
            <w:r w:rsidRPr="00AE6123">
              <w:rPr>
                <w:rFonts w:asciiTheme="minorHAnsi" w:hAnsiTheme="minorHAnsi"/>
                <w:b/>
                <w:sz w:val="24"/>
                <w:szCs w:val="24"/>
              </w:rPr>
              <w:t>Desember:</w:t>
            </w:r>
          </w:p>
        </w:tc>
        <w:tc>
          <w:tcPr>
            <w:tcW w:w="198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 xml:space="preserve">Lucia: </w:t>
            </w:r>
            <w:r>
              <w:rPr>
                <w:rFonts w:asciiTheme="minorHAnsi" w:hAnsiTheme="minorHAnsi"/>
                <w:sz w:val="24"/>
                <w:szCs w:val="24"/>
              </w:rPr>
              <w:t>13/12</w:t>
            </w:r>
          </w:p>
          <w:p w:rsidR="003A0A5F" w:rsidRDefault="003A0A5F" w:rsidP="00F24708">
            <w:pPr>
              <w:rPr>
                <w:rFonts w:asciiTheme="minorHAnsi" w:hAnsiTheme="minorHAnsi"/>
                <w:sz w:val="24"/>
                <w:szCs w:val="24"/>
              </w:rPr>
            </w:pPr>
            <w:r w:rsidRPr="00AE6123">
              <w:rPr>
                <w:rFonts w:asciiTheme="minorHAnsi" w:hAnsiTheme="minorHAnsi"/>
                <w:sz w:val="24"/>
                <w:szCs w:val="24"/>
              </w:rPr>
              <w:t xml:space="preserve">Nissefest: </w:t>
            </w:r>
            <w:r>
              <w:rPr>
                <w:rFonts w:asciiTheme="minorHAnsi" w:hAnsiTheme="minorHAnsi"/>
                <w:sz w:val="24"/>
                <w:szCs w:val="24"/>
              </w:rPr>
              <w:t>19/12</w:t>
            </w:r>
          </w:p>
          <w:p w:rsidR="003A0A5F" w:rsidRPr="00AE6123" w:rsidRDefault="003A0A5F" w:rsidP="00F24708">
            <w:pPr>
              <w:rPr>
                <w:rFonts w:asciiTheme="minorHAnsi" w:hAnsiTheme="minorHAnsi"/>
                <w:sz w:val="24"/>
                <w:szCs w:val="24"/>
              </w:rPr>
            </w:pPr>
            <w:r>
              <w:rPr>
                <w:rFonts w:asciiTheme="minorHAnsi" w:hAnsiTheme="minorHAnsi"/>
                <w:sz w:val="24"/>
                <w:szCs w:val="24"/>
              </w:rPr>
              <w:t>Adventssamling med besøk av presten</w:t>
            </w: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Jul</w:t>
            </w:r>
          </w:p>
        </w:tc>
        <w:tc>
          <w:tcPr>
            <w:tcW w:w="1559" w:type="dxa"/>
          </w:tcPr>
          <w:p w:rsidR="003A0A5F" w:rsidRDefault="003A0A5F" w:rsidP="00F24708">
            <w:pPr>
              <w:rPr>
                <w:rFonts w:asciiTheme="minorHAnsi" w:hAnsiTheme="minorHAnsi"/>
                <w:sz w:val="24"/>
                <w:szCs w:val="24"/>
              </w:rPr>
            </w:pPr>
            <w:r>
              <w:rPr>
                <w:rFonts w:asciiTheme="minorHAnsi" w:hAnsiTheme="minorHAnsi"/>
                <w:sz w:val="24"/>
                <w:szCs w:val="24"/>
              </w:rPr>
              <w:t>Nisse</w:t>
            </w:r>
          </w:p>
          <w:p w:rsidR="003A0A5F" w:rsidRDefault="003A0A5F" w:rsidP="00F24708">
            <w:pPr>
              <w:rPr>
                <w:rFonts w:asciiTheme="minorHAnsi" w:hAnsiTheme="minorHAnsi"/>
                <w:sz w:val="24"/>
                <w:szCs w:val="24"/>
              </w:rPr>
            </w:pPr>
            <w:r>
              <w:rPr>
                <w:rFonts w:asciiTheme="minorHAnsi" w:hAnsiTheme="minorHAnsi"/>
                <w:sz w:val="24"/>
                <w:szCs w:val="24"/>
              </w:rPr>
              <w:t>Jul</w:t>
            </w:r>
          </w:p>
          <w:p w:rsidR="003A0A5F" w:rsidRDefault="003A0A5F" w:rsidP="00F24708">
            <w:pPr>
              <w:rPr>
                <w:rFonts w:asciiTheme="minorHAnsi" w:hAnsiTheme="minorHAnsi"/>
                <w:sz w:val="24"/>
                <w:szCs w:val="24"/>
              </w:rPr>
            </w:pPr>
            <w:r>
              <w:rPr>
                <w:rFonts w:asciiTheme="minorHAnsi" w:hAnsiTheme="minorHAnsi"/>
                <w:sz w:val="24"/>
                <w:szCs w:val="24"/>
              </w:rPr>
              <w:t>Juletre</w:t>
            </w:r>
          </w:p>
          <w:p w:rsidR="003A0A5F" w:rsidRDefault="003A0A5F" w:rsidP="00F24708">
            <w:pPr>
              <w:rPr>
                <w:rFonts w:asciiTheme="minorHAnsi" w:hAnsiTheme="minorHAnsi"/>
                <w:sz w:val="24"/>
                <w:szCs w:val="24"/>
              </w:rPr>
            </w:pPr>
            <w:r>
              <w:rPr>
                <w:rFonts w:asciiTheme="minorHAnsi" w:hAnsiTheme="minorHAnsi"/>
                <w:sz w:val="24"/>
                <w:szCs w:val="24"/>
              </w:rPr>
              <w:t>Julegave</w:t>
            </w:r>
          </w:p>
          <w:p w:rsidR="003A0A5F" w:rsidRDefault="003A0A5F" w:rsidP="00F24708">
            <w:pPr>
              <w:rPr>
                <w:rFonts w:asciiTheme="minorHAnsi" w:hAnsiTheme="minorHAnsi"/>
                <w:sz w:val="24"/>
                <w:szCs w:val="24"/>
              </w:rPr>
            </w:pPr>
            <w:r>
              <w:rPr>
                <w:rFonts w:asciiTheme="minorHAnsi" w:hAnsiTheme="minorHAnsi"/>
                <w:sz w:val="24"/>
                <w:szCs w:val="24"/>
              </w:rPr>
              <w:t>Synge</w:t>
            </w:r>
          </w:p>
          <w:p w:rsidR="003A0A5F" w:rsidRDefault="003A0A5F" w:rsidP="00F24708">
            <w:pPr>
              <w:rPr>
                <w:rFonts w:asciiTheme="minorHAnsi" w:hAnsiTheme="minorHAnsi"/>
                <w:sz w:val="24"/>
                <w:szCs w:val="24"/>
              </w:rPr>
            </w:pPr>
            <w:r>
              <w:rPr>
                <w:rFonts w:asciiTheme="minorHAnsi" w:hAnsiTheme="minorHAnsi"/>
                <w:sz w:val="24"/>
                <w:szCs w:val="24"/>
              </w:rPr>
              <w:t>Humor</w:t>
            </w:r>
          </w:p>
          <w:p w:rsidR="003A0A5F" w:rsidRPr="00AE6123" w:rsidRDefault="003A0A5F" w:rsidP="00F24708">
            <w:pPr>
              <w:rPr>
                <w:rFonts w:asciiTheme="minorHAnsi" w:hAnsiTheme="minorHAnsi"/>
                <w:sz w:val="24"/>
                <w:szCs w:val="24"/>
              </w:rPr>
            </w:pPr>
          </w:p>
        </w:tc>
        <w:tc>
          <w:tcPr>
            <w:tcW w:w="1417" w:type="dxa"/>
            <w:shd w:val="clear" w:color="auto" w:fill="8496B0" w:themeFill="text2" w:themeFillTint="99"/>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Humor</w:t>
            </w:r>
          </w:p>
        </w:tc>
        <w:tc>
          <w:tcPr>
            <w:tcW w:w="1134" w:type="dxa"/>
          </w:tcPr>
          <w:p w:rsidR="003A0A5F" w:rsidRPr="00AE6123" w:rsidRDefault="00AC246C" w:rsidP="00F24708">
            <w:pPr>
              <w:rPr>
                <w:rFonts w:asciiTheme="minorHAnsi" w:hAnsiTheme="minorHAnsi"/>
                <w:sz w:val="24"/>
                <w:szCs w:val="24"/>
              </w:rPr>
            </w:pPr>
            <w:r>
              <w:rPr>
                <w:rFonts w:asciiTheme="minorHAnsi" w:hAnsiTheme="minorHAnsi"/>
                <w:sz w:val="24"/>
                <w:szCs w:val="24"/>
              </w:rPr>
              <w:t>4/12</w:t>
            </w:r>
          </w:p>
        </w:tc>
        <w:tc>
          <w:tcPr>
            <w:tcW w:w="1560" w:type="dxa"/>
          </w:tcPr>
          <w:p w:rsidR="003A0A5F" w:rsidRPr="00AE6123" w:rsidRDefault="003A0A5F" w:rsidP="00F24708">
            <w:pPr>
              <w:rPr>
                <w:sz w:val="24"/>
                <w:szCs w:val="24"/>
              </w:rPr>
            </w:pPr>
          </w:p>
        </w:tc>
        <w:tc>
          <w:tcPr>
            <w:tcW w:w="1588" w:type="dxa"/>
          </w:tcPr>
          <w:p w:rsidR="003A0A5F" w:rsidRDefault="003A0A5F" w:rsidP="00F24708">
            <w:pPr>
              <w:rPr>
                <w:rFonts w:asciiTheme="minorHAnsi" w:hAnsiTheme="minorHAnsi"/>
                <w:sz w:val="24"/>
                <w:szCs w:val="24"/>
              </w:rPr>
            </w:pPr>
          </w:p>
          <w:p w:rsidR="003A0A5F" w:rsidRDefault="003A0A5F" w:rsidP="00F24708">
            <w:pPr>
              <w:rPr>
                <w:rFonts w:asciiTheme="minorHAnsi" w:hAnsiTheme="minorHAnsi"/>
                <w:sz w:val="24"/>
                <w:szCs w:val="24"/>
              </w:rPr>
            </w:pPr>
            <w:r>
              <w:rPr>
                <w:rFonts w:asciiTheme="minorHAnsi" w:hAnsiTheme="minorHAnsi"/>
                <w:sz w:val="24"/>
                <w:szCs w:val="24"/>
              </w:rPr>
              <w:t>Felles advents-samlinger:</w:t>
            </w:r>
          </w:p>
          <w:p w:rsidR="003A0A5F" w:rsidRDefault="00AC246C" w:rsidP="00F24708">
            <w:pPr>
              <w:rPr>
                <w:rFonts w:asciiTheme="minorHAnsi" w:hAnsiTheme="minorHAnsi"/>
                <w:sz w:val="24"/>
                <w:szCs w:val="24"/>
              </w:rPr>
            </w:pPr>
            <w:r>
              <w:rPr>
                <w:rFonts w:asciiTheme="minorHAnsi" w:hAnsiTheme="minorHAnsi"/>
                <w:sz w:val="24"/>
                <w:szCs w:val="24"/>
              </w:rPr>
              <w:t>2/12</w:t>
            </w:r>
            <w:r w:rsidR="003A0A5F">
              <w:rPr>
                <w:rFonts w:asciiTheme="minorHAnsi" w:hAnsiTheme="minorHAnsi"/>
                <w:sz w:val="24"/>
                <w:szCs w:val="24"/>
              </w:rPr>
              <w:t xml:space="preserve"> Konglebiten</w:t>
            </w:r>
          </w:p>
          <w:p w:rsidR="00AC246C" w:rsidRDefault="00AC246C" w:rsidP="00F24708">
            <w:pPr>
              <w:rPr>
                <w:rFonts w:asciiTheme="minorHAnsi" w:hAnsiTheme="minorHAnsi"/>
                <w:sz w:val="24"/>
                <w:szCs w:val="24"/>
              </w:rPr>
            </w:pPr>
            <w:r>
              <w:rPr>
                <w:rFonts w:asciiTheme="minorHAnsi" w:hAnsiTheme="minorHAnsi"/>
                <w:sz w:val="24"/>
                <w:szCs w:val="24"/>
              </w:rPr>
              <w:t>9/12</w:t>
            </w:r>
          </w:p>
          <w:p w:rsidR="003A0A5F" w:rsidRDefault="003A0A5F" w:rsidP="00F24708">
            <w:pPr>
              <w:rPr>
                <w:rFonts w:asciiTheme="minorHAnsi" w:hAnsiTheme="minorHAnsi"/>
                <w:sz w:val="24"/>
                <w:szCs w:val="24"/>
              </w:rPr>
            </w:pPr>
            <w:r>
              <w:rPr>
                <w:rFonts w:asciiTheme="minorHAnsi" w:hAnsiTheme="minorHAnsi"/>
                <w:sz w:val="24"/>
                <w:szCs w:val="24"/>
              </w:rPr>
              <w:t>Huldreblom</w:t>
            </w:r>
          </w:p>
          <w:p w:rsidR="00AC246C" w:rsidRDefault="00AC246C" w:rsidP="00F24708">
            <w:pPr>
              <w:rPr>
                <w:rFonts w:asciiTheme="minorHAnsi" w:hAnsiTheme="minorHAnsi"/>
                <w:sz w:val="24"/>
                <w:szCs w:val="24"/>
              </w:rPr>
            </w:pPr>
            <w:r>
              <w:rPr>
                <w:rFonts w:asciiTheme="minorHAnsi" w:hAnsiTheme="minorHAnsi"/>
                <w:sz w:val="24"/>
                <w:szCs w:val="24"/>
              </w:rPr>
              <w:t>16/12</w:t>
            </w:r>
          </w:p>
          <w:p w:rsidR="003A0A5F" w:rsidRPr="00AE6123" w:rsidRDefault="003A0A5F" w:rsidP="00F24708">
            <w:pPr>
              <w:rPr>
                <w:rFonts w:asciiTheme="minorHAnsi" w:hAnsiTheme="minorHAnsi"/>
                <w:sz w:val="24"/>
                <w:szCs w:val="24"/>
              </w:rPr>
            </w:pPr>
            <w:r>
              <w:rPr>
                <w:rFonts w:asciiTheme="minorHAnsi" w:hAnsiTheme="minorHAnsi"/>
                <w:sz w:val="24"/>
                <w:szCs w:val="24"/>
              </w:rPr>
              <w:t>Svømmesnipa</w:t>
            </w:r>
          </w:p>
        </w:tc>
        <w:tc>
          <w:tcPr>
            <w:tcW w:w="351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Juletrefest: Arrangeres og fastsettes av foreldrene.</w:t>
            </w:r>
          </w:p>
          <w:p w:rsidR="003A0A5F" w:rsidRDefault="003A0A5F" w:rsidP="00F24708">
            <w:pPr>
              <w:rPr>
                <w:rFonts w:asciiTheme="minorHAnsi" w:hAnsiTheme="minorHAnsi"/>
                <w:sz w:val="24"/>
                <w:szCs w:val="24"/>
              </w:rPr>
            </w:pPr>
          </w:p>
          <w:p w:rsidR="003A0A5F" w:rsidRDefault="003A0A5F" w:rsidP="00F24708">
            <w:pPr>
              <w:rPr>
                <w:rFonts w:asciiTheme="minorHAnsi" w:hAnsiTheme="minorHAnsi"/>
                <w:sz w:val="24"/>
                <w:szCs w:val="24"/>
              </w:rPr>
            </w:pPr>
          </w:p>
          <w:p w:rsidR="003A0A5F" w:rsidRDefault="003A0A5F" w:rsidP="00F24708">
            <w:pPr>
              <w:rPr>
                <w:rFonts w:asciiTheme="minorHAnsi" w:hAnsiTheme="minorHAnsi"/>
                <w:sz w:val="24"/>
                <w:szCs w:val="24"/>
              </w:rPr>
            </w:pPr>
          </w:p>
          <w:p w:rsidR="00AC246C" w:rsidRPr="00AE6123" w:rsidRDefault="003A0A5F" w:rsidP="00F24708">
            <w:pPr>
              <w:rPr>
                <w:rFonts w:asciiTheme="minorHAnsi" w:hAnsiTheme="minorHAnsi"/>
                <w:sz w:val="24"/>
                <w:szCs w:val="24"/>
              </w:rPr>
            </w:pPr>
            <w:r w:rsidRPr="00AE6123">
              <w:rPr>
                <w:rFonts w:asciiTheme="minorHAnsi" w:hAnsiTheme="minorHAnsi"/>
                <w:sz w:val="24"/>
                <w:szCs w:val="24"/>
              </w:rPr>
              <w:t>Barnehagen er stengt i jula!</w:t>
            </w:r>
          </w:p>
        </w:tc>
        <w:tc>
          <w:tcPr>
            <w:tcW w:w="851" w:type="dxa"/>
          </w:tcPr>
          <w:p w:rsidR="003A0A5F" w:rsidRPr="00AE6123" w:rsidRDefault="003A0A5F" w:rsidP="00F24708">
            <w:pPr>
              <w:rPr>
                <w:rFonts w:asciiTheme="minorHAnsi" w:hAnsiTheme="minorHAnsi"/>
                <w:sz w:val="24"/>
                <w:szCs w:val="24"/>
              </w:rPr>
            </w:pPr>
          </w:p>
        </w:tc>
      </w:tr>
      <w:tr w:rsidR="003A0A5F" w:rsidRPr="002A0A83" w:rsidTr="00275BB8">
        <w:tc>
          <w:tcPr>
            <w:tcW w:w="1384" w:type="dxa"/>
          </w:tcPr>
          <w:p w:rsidR="003A0A5F" w:rsidRPr="00AE6123" w:rsidRDefault="003A0A5F" w:rsidP="00F24708">
            <w:pPr>
              <w:jc w:val="center"/>
              <w:rPr>
                <w:rFonts w:asciiTheme="minorHAnsi" w:hAnsiTheme="minorHAnsi"/>
                <w:b/>
                <w:sz w:val="24"/>
                <w:szCs w:val="24"/>
              </w:rPr>
            </w:pPr>
            <w:r w:rsidRPr="00AE6123">
              <w:rPr>
                <w:rFonts w:asciiTheme="minorHAnsi" w:hAnsiTheme="minorHAnsi"/>
                <w:b/>
                <w:sz w:val="24"/>
                <w:szCs w:val="24"/>
              </w:rPr>
              <w:t>Januar:</w:t>
            </w:r>
          </w:p>
        </w:tc>
        <w:tc>
          <w:tcPr>
            <w:tcW w:w="198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Planleggingsdag:</w:t>
            </w:r>
            <w:r>
              <w:rPr>
                <w:rFonts w:asciiTheme="minorHAnsi" w:hAnsiTheme="minorHAnsi"/>
                <w:sz w:val="24"/>
                <w:szCs w:val="24"/>
              </w:rPr>
              <w:t xml:space="preserve"> 2/1</w:t>
            </w:r>
          </w:p>
          <w:p w:rsidR="003A0A5F" w:rsidRPr="00AE6123" w:rsidRDefault="003A0A5F" w:rsidP="00F24708">
            <w:pPr>
              <w:rPr>
                <w:rFonts w:asciiTheme="minorHAnsi" w:hAnsiTheme="minorHAnsi"/>
                <w:sz w:val="24"/>
                <w:szCs w:val="24"/>
              </w:rPr>
            </w:pPr>
          </w:p>
        </w:tc>
        <w:tc>
          <w:tcPr>
            <w:tcW w:w="1559" w:type="dxa"/>
          </w:tcPr>
          <w:p w:rsidR="003A0A5F" w:rsidRDefault="003A0A5F" w:rsidP="00F24708">
            <w:pPr>
              <w:rPr>
                <w:rFonts w:asciiTheme="minorHAnsi" w:hAnsiTheme="minorHAnsi"/>
                <w:sz w:val="24"/>
                <w:szCs w:val="24"/>
              </w:rPr>
            </w:pPr>
            <w:r>
              <w:rPr>
                <w:rFonts w:asciiTheme="minorHAnsi" w:hAnsiTheme="minorHAnsi"/>
                <w:sz w:val="24"/>
                <w:szCs w:val="24"/>
              </w:rPr>
              <w:t>Ake</w:t>
            </w:r>
          </w:p>
          <w:p w:rsidR="003A0A5F" w:rsidRDefault="003A0A5F" w:rsidP="00F24708">
            <w:pPr>
              <w:rPr>
                <w:rFonts w:asciiTheme="minorHAnsi" w:hAnsiTheme="minorHAnsi"/>
                <w:sz w:val="24"/>
                <w:szCs w:val="24"/>
              </w:rPr>
            </w:pPr>
            <w:r>
              <w:rPr>
                <w:rFonts w:asciiTheme="minorHAnsi" w:hAnsiTheme="minorHAnsi"/>
                <w:sz w:val="24"/>
                <w:szCs w:val="24"/>
              </w:rPr>
              <w:t>Vinter</w:t>
            </w:r>
          </w:p>
          <w:p w:rsidR="003A0A5F" w:rsidRDefault="003A0A5F" w:rsidP="00F24708">
            <w:pPr>
              <w:rPr>
                <w:rFonts w:asciiTheme="minorHAnsi" w:hAnsiTheme="minorHAnsi"/>
                <w:sz w:val="24"/>
                <w:szCs w:val="24"/>
              </w:rPr>
            </w:pPr>
            <w:r>
              <w:rPr>
                <w:rFonts w:asciiTheme="minorHAnsi" w:hAnsiTheme="minorHAnsi"/>
                <w:sz w:val="24"/>
                <w:szCs w:val="24"/>
              </w:rPr>
              <w:t>Ski</w:t>
            </w:r>
          </w:p>
          <w:p w:rsidR="003A0A5F" w:rsidRDefault="003A0A5F" w:rsidP="00F24708">
            <w:pPr>
              <w:rPr>
                <w:rFonts w:asciiTheme="minorHAnsi" w:hAnsiTheme="minorHAnsi"/>
                <w:sz w:val="24"/>
                <w:szCs w:val="24"/>
              </w:rPr>
            </w:pPr>
            <w:r>
              <w:rPr>
                <w:rFonts w:asciiTheme="minorHAnsi" w:hAnsiTheme="minorHAnsi"/>
                <w:sz w:val="24"/>
                <w:szCs w:val="24"/>
              </w:rPr>
              <w:t>Akebrett</w:t>
            </w:r>
          </w:p>
          <w:p w:rsidR="003A0A5F" w:rsidRPr="00AE6123" w:rsidRDefault="003A0A5F" w:rsidP="00F24708">
            <w:pPr>
              <w:rPr>
                <w:rFonts w:asciiTheme="minorHAnsi" w:hAnsiTheme="minorHAnsi"/>
                <w:sz w:val="24"/>
                <w:szCs w:val="24"/>
              </w:rPr>
            </w:pPr>
            <w:r>
              <w:rPr>
                <w:rFonts w:asciiTheme="minorHAnsi" w:hAnsiTheme="minorHAnsi"/>
                <w:sz w:val="24"/>
                <w:szCs w:val="24"/>
              </w:rPr>
              <w:t>Respekt</w:t>
            </w:r>
          </w:p>
        </w:tc>
        <w:tc>
          <w:tcPr>
            <w:tcW w:w="1417" w:type="dxa"/>
            <w:shd w:val="clear" w:color="auto" w:fill="FFC000"/>
          </w:tcPr>
          <w:p w:rsidR="003A0A5F" w:rsidRDefault="003A0A5F" w:rsidP="00F24708">
            <w:pPr>
              <w:rPr>
                <w:rFonts w:asciiTheme="minorHAnsi" w:hAnsiTheme="minorHAnsi"/>
                <w:sz w:val="24"/>
                <w:szCs w:val="24"/>
              </w:rPr>
            </w:pPr>
            <w:r w:rsidRPr="004B4C04">
              <w:rPr>
                <w:rFonts w:asciiTheme="minorHAnsi" w:hAnsiTheme="minorHAnsi"/>
                <w:sz w:val="24"/>
                <w:szCs w:val="24"/>
              </w:rPr>
              <w:t>Respekt</w:t>
            </w:r>
          </w:p>
          <w:p w:rsidR="003A0A5F" w:rsidRDefault="003A0A5F" w:rsidP="00F24708">
            <w:pPr>
              <w:rPr>
                <w:rFonts w:asciiTheme="minorHAnsi" w:hAnsiTheme="minorHAnsi"/>
                <w:sz w:val="24"/>
                <w:szCs w:val="24"/>
              </w:rPr>
            </w:pPr>
          </w:p>
          <w:p w:rsidR="003A0A5F" w:rsidRPr="004B4C04" w:rsidRDefault="003A0A5F" w:rsidP="00F24708">
            <w:pPr>
              <w:rPr>
                <w:rFonts w:asciiTheme="minorHAnsi" w:hAnsiTheme="minorHAnsi"/>
                <w:sz w:val="24"/>
                <w:szCs w:val="24"/>
              </w:rPr>
            </w:pPr>
          </w:p>
        </w:tc>
        <w:tc>
          <w:tcPr>
            <w:tcW w:w="1134" w:type="dxa"/>
          </w:tcPr>
          <w:p w:rsidR="003A0A5F" w:rsidRPr="00AE6123" w:rsidRDefault="00AC246C" w:rsidP="00F24708">
            <w:pPr>
              <w:jc w:val="center"/>
              <w:rPr>
                <w:rFonts w:asciiTheme="minorHAnsi" w:hAnsiTheme="minorHAnsi"/>
                <w:sz w:val="24"/>
                <w:szCs w:val="24"/>
              </w:rPr>
            </w:pPr>
            <w:r>
              <w:rPr>
                <w:rFonts w:asciiTheme="minorHAnsi" w:hAnsiTheme="minorHAnsi"/>
                <w:sz w:val="24"/>
                <w:szCs w:val="24"/>
              </w:rPr>
              <w:t>9/1</w:t>
            </w:r>
          </w:p>
        </w:tc>
        <w:tc>
          <w:tcPr>
            <w:tcW w:w="1560" w:type="dxa"/>
          </w:tcPr>
          <w:p w:rsidR="003A0A5F" w:rsidRPr="00AE6123" w:rsidRDefault="003A0A5F" w:rsidP="00F24708">
            <w:pPr>
              <w:rPr>
                <w:sz w:val="24"/>
                <w:szCs w:val="24"/>
              </w:rPr>
            </w:pPr>
          </w:p>
        </w:tc>
        <w:tc>
          <w:tcPr>
            <w:tcW w:w="1588" w:type="dxa"/>
          </w:tcPr>
          <w:p w:rsidR="003A0A5F" w:rsidRDefault="00AC246C" w:rsidP="00F24708">
            <w:pPr>
              <w:rPr>
                <w:rFonts w:asciiTheme="minorHAnsi" w:hAnsiTheme="minorHAnsi"/>
                <w:sz w:val="24"/>
                <w:szCs w:val="24"/>
              </w:rPr>
            </w:pPr>
            <w:r>
              <w:rPr>
                <w:rFonts w:asciiTheme="minorHAnsi" w:hAnsiTheme="minorHAnsi"/>
                <w:sz w:val="24"/>
                <w:szCs w:val="24"/>
              </w:rPr>
              <w:t>16/1</w:t>
            </w:r>
          </w:p>
          <w:p w:rsidR="003A0A5F" w:rsidRPr="00AE6123" w:rsidRDefault="003A0A5F" w:rsidP="00F24708">
            <w:pPr>
              <w:rPr>
                <w:rFonts w:asciiTheme="minorHAnsi" w:hAnsiTheme="minorHAnsi"/>
                <w:sz w:val="24"/>
                <w:szCs w:val="24"/>
              </w:rPr>
            </w:pPr>
            <w:r>
              <w:rPr>
                <w:rFonts w:asciiTheme="minorHAnsi" w:hAnsiTheme="minorHAnsi"/>
                <w:sz w:val="24"/>
                <w:szCs w:val="24"/>
              </w:rPr>
              <w:t>Ansvar: Skogranke</w:t>
            </w:r>
          </w:p>
        </w:tc>
        <w:tc>
          <w:tcPr>
            <w:tcW w:w="351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 xml:space="preserve">Gjennomføring av observasjoner/kartlegginger og forberedelser til foreldresamtaler skjer i januar og februar. </w:t>
            </w:r>
          </w:p>
          <w:p w:rsidR="003A0A5F" w:rsidRPr="00AE6123" w:rsidRDefault="003A0A5F" w:rsidP="00AC246C">
            <w:pPr>
              <w:rPr>
                <w:rFonts w:asciiTheme="minorHAnsi" w:hAnsiTheme="minorHAnsi"/>
                <w:sz w:val="24"/>
                <w:szCs w:val="24"/>
              </w:rPr>
            </w:pPr>
            <w:r>
              <w:rPr>
                <w:rFonts w:asciiTheme="minorHAnsi" w:hAnsiTheme="minorHAnsi"/>
                <w:sz w:val="24"/>
                <w:szCs w:val="24"/>
              </w:rPr>
              <w:t>Månedsbrev sendes ut på mail hver måned.</w:t>
            </w:r>
          </w:p>
        </w:tc>
        <w:tc>
          <w:tcPr>
            <w:tcW w:w="851" w:type="dxa"/>
          </w:tcPr>
          <w:p w:rsidR="003A0A5F" w:rsidRPr="00AE6123" w:rsidRDefault="003A0A5F" w:rsidP="00F24708">
            <w:pPr>
              <w:rPr>
                <w:rFonts w:asciiTheme="minorHAnsi" w:hAnsiTheme="minorHAnsi"/>
                <w:sz w:val="24"/>
                <w:szCs w:val="24"/>
              </w:rPr>
            </w:pPr>
          </w:p>
        </w:tc>
      </w:tr>
      <w:tr w:rsidR="003A0A5F" w:rsidRPr="00DC065D" w:rsidTr="00275BB8">
        <w:tc>
          <w:tcPr>
            <w:tcW w:w="1384" w:type="dxa"/>
          </w:tcPr>
          <w:p w:rsidR="003A0A5F" w:rsidRPr="00AE6123" w:rsidRDefault="003A0A5F" w:rsidP="00F24708">
            <w:pPr>
              <w:jc w:val="center"/>
              <w:rPr>
                <w:rFonts w:asciiTheme="minorHAnsi" w:hAnsiTheme="minorHAnsi"/>
                <w:b/>
                <w:sz w:val="24"/>
                <w:szCs w:val="24"/>
              </w:rPr>
            </w:pPr>
            <w:r w:rsidRPr="00AE6123">
              <w:rPr>
                <w:rFonts w:asciiTheme="minorHAnsi" w:hAnsiTheme="minorHAnsi"/>
                <w:b/>
                <w:sz w:val="24"/>
                <w:szCs w:val="24"/>
              </w:rPr>
              <w:t>Februar:</w:t>
            </w:r>
          </w:p>
        </w:tc>
        <w:tc>
          <w:tcPr>
            <w:tcW w:w="198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 xml:space="preserve">Karneval: </w:t>
            </w:r>
            <w:r>
              <w:rPr>
                <w:rFonts w:asciiTheme="minorHAnsi" w:hAnsiTheme="minorHAnsi"/>
                <w:sz w:val="24"/>
                <w:szCs w:val="24"/>
              </w:rPr>
              <w:t>13/2</w:t>
            </w:r>
          </w:p>
          <w:p w:rsidR="003A0A5F" w:rsidRPr="00AE6123" w:rsidRDefault="003A0A5F" w:rsidP="00F24708">
            <w:pPr>
              <w:rPr>
                <w:rFonts w:asciiTheme="minorHAnsi" w:hAnsiTheme="minorHAnsi"/>
                <w:sz w:val="24"/>
                <w:szCs w:val="24"/>
              </w:rPr>
            </w:pPr>
          </w:p>
          <w:p w:rsidR="003A0A5F" w:rsidRDefault="003A0A5F" w:rsidP="00F24708">
            <w:pPr>
              <w:rPr>
                <w:rFonts w:asciiTheme="minorHAnsi" w:hAnsiTheme="minorHAnsi"/>
                <w:sz w:val="24"/>
                <w:szCs w:val="24"/>
              </w:rPr>
            </w:pPr>
            <w:r w:rsidRPr="00AE6123">
              <w:rPr>
                <w:rFonts w:asciiTheme="minorHAnsi" w:hAnsiTheme="minorHAnsi"/>
                <w:sz w:val="24"/>
                <w:szCs w:val="24"/>
              </w:rPr>
              <w:t>Vinterferie på skolene i uke 9.</w:t>
            </w: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Ski/aktivitetsdag:</w:t>
            </w:r>
            <w:r>
              <w:rPr>
                <w:rFonts w:asciiTheme="minorHAnsi" w:hAnsiTheme="minorHAnsi"/>
                <w:sz w:val="24"/>
                <w:szCs w:val="24"/>
              </w:rPr>
              <w:t xml:space="preserve"> 19/2</w:t>
            </w:r>
          </w:p>
        </w:tc>
        <w:tc>
          <w:tcPr>
            <w:tcW w:w="1559" w:type="dxa"/>
          </w:tcPr>
          <w:p w:rsidR="003A0A5F" w:rsidRDefault="003A0A5F" w:rsidP="00F24708">
            <w:pPr>
              <w:rPr>
                <w:rFonts w:asciiTheme="minorHAnsi" w:hAnsiTheme="minorHAnsi"/>
                <w:sz w:val="24"/>
                <w:szCs w:val="24"/>
              </w:rPr>
            </w:pPr>
            <w:r>
              <w:rPr>
                <w:rFonts w:asciiTheme="minorHAnsi" w:hAnsiTheme="minorHAnsi"/>
                <w:sz w:val="24"/>
                <w:szCs w:val="24"/>
              </w:rPr>
              <w:t>Karneval</w:t>
            </w:r>
          </w:p>
          <w:p w:rsidR="003A0A5F" w:rsidRDefault="003A0A5F" w:rsidP="00F24708">
            <w:pPr>
              <w:rPr>
                <w:rFonts w:asciiTheme="minorHAnsi" w:hAnsiTheme="minorHAnsi"/>
                <w:sz w:val="24"/>
                <w:szCs w:val="24"/>
              </w:rPr>
            </w:pPr>
            <w:r>
              <w:rPr>
                <w:rFonts w:asciiTheme="minorHAnsi" w:hAnsiTheme="minorHAnsi"/>
                <w:sz w:val="24"/>
                <w:szCs w:val="24"/>
              </w:rPr>
              <w:t>Bestemor</w:t>
            </w:r>
          </w:p>
          <w:p w:rsidR="003A0A5F" w:rsidRDefault="003A0A5F" w:rsidP="00F24708">
            <w:pPr>
              <w:rPr>
                <w:rFonts w:asciiTheme="minorHAnsi" w:hAnsiTheme="minorHAnsi"/>
                <w:sz w:val="24"/>
                <w:szCs w:val="24"/>
              </w:rPr>
            </w:pPr>
            <w:r>
              <w:rPr>
                <w:rFonts w:asciiTheme="minorHAnsi" w:hAnsiTheme="minorHAnsi"/>
                <w:sz w:val="24"/>
                <w:szCs w:val="24"/>
              </w:rPr>
              <w:t>Bestefar</w:t>
            </w:r>
          </w:p>
          <w:p w:rsidR="003A0A5F" w:rsidRPr="00AE6123" w:rsidRDefault="003A0A5F" w:rsidP="00F24708">
            <w:pPr>
              <w:rPr>
                <w:rFonts w:asciiTheme="minorHAnsi" w:hAnsiTheme="minorHAnsi"/>
                <w:sz w:val="24"/>
                <w:szCs w:val="24"/>
              </w:rPr>
            </w:pPr>
            <w:r w:rsidRPr="002A72C4">
              <w:rPr>
                <w:rFonts w:asciiTheme="minorHAnsi" w:hAnsiTheme="minorHAnsi"/>
                <w:color w:val="000000" w:themeColor="text1"/>
                <w:sz w:val="24"/>
                <w:szCs w:val="24"/>
              </w:rPr>
              <w:t>Votter</w:t>
            </w:r>
            <w:r w:rsidR="00896638" w:rsidRPr="00896638">
              <w:rPr>
                <w:rFonts w:asciiTheme="minorHAnsi" w:hAnsiTheme="minorHAnsi"/>
                <w:color w:val="C45911" w:themeColor="accent2" w:themeShade="BF"/>
                <w:sz w:val="24"/>
                <w:szCs w:val="24"/>
              </w:rPr>
              <w:t xml:space="preserve"> </w:t>
            </w:r>
          </w:p>
        </w:tc>
        <w:tc>
          <w:tcPr>
            <w:tcW w:w="1417" w:type="dxa"/>
            <w:shd w:val="clear" w:color="auto" w:fill="FFC000"/>
          </w:tcPr>
          <w:p w:rsidR="003A0A5F" w:rsidRPr="00AE6123" w:rsidRDefault="003A0A5F" w:rsidP="00F24708">
            <w:pPr>
              <w:rPr>
                <w:rFonts w:asciiTheme="minorHAnsi" w:hAnsiTheme="minorHAnsi"/>
                <w:sz w:val="24"/>
                <w:szCs w:val="24"/>
              </w:rPr>
            </w:pPr>
          </w:p>
        </w:tc>
        <w:tc>
          <w:tcPr>
            <w:tcW w:w="1134" w:type="dxa"/>
          </w:tcPr>
          <w:p w:rsidR="003A0A5F" w:rsidRPr="00AE6123" w:rsidRDefault="00AC246C" w:rsidP="00F24708">
            <w:pPr>
              <w:rPr>
                <w:rFonts w:asciiTheme="minorHAnsi" w:hAnsiTheme="minorHAnsi"/>
                <w:sz w:val="24"/>
                <w:szCs w:val="24"/>
              </w:rPr>
            </w:pPr>
            <w:r>
              <w:rPr>
                <w:rFonts w:asciiTheme="minorHAnsi" w:hAnsiTheme="minorHAnsi"/>
                <w:sz w:val="24"/>
                <w:szCs w:val="24"/>
              </w:rPr>
              <w:t>3/2</w:t>
            </w:r>
          </w:p>
        </w:tc>
        <w:tc>
          <w:tcPr>
            <w:tcW w:w="1560" w:type="dxa"/>
          </w:tcPr>
          <w:p w:rsidR="003A0A5F" w:rsidRPr="00AE6123" w:rsidRDefault="003A0A5F" w:rsidP="00F24708">
            <w:pPr>
              <w:rPr>
                <w:sz w:val="24"/>
                <w:szCs w:val="24"/>
              </w:rPr>
            </w:pPr>
          </w:p>
        </w:tc>
        <w:tc>
          <w:tcPr>
            <w:tcW w:w="1588" w:type="dxa"/>
          </w:tcPr>
          <w:p w:rsidR="003A0A5F" w:rsidRDefault="00AC246C" w:rsidP="00F24708">
            <w:pPr>
              <w:rPr>
                <w:rFonts w:asciiTheme="minorHAnsi" w:hAnsiTheme="minorHAnsi"/>
                <w:sz w:val="24"/>
                <w:szCs w:val="24"/>
              </w:rPr>
            </w:pPr>
            <w:r>
              <w:rPr>
                <w:rFonts w:asciiTheme="minorHAnsi" w:hAnsiTheme="minorHAnsi"/>
                <w:sz w:val="24"/>
                <w:szCs w:val="24"/>
              </w:rPr>
              <w:t>12/2</w:t>
            </w:r>
          </w:p>
          <w:p w:rsidR="003A0A5F" w:rsidRPr="00AE6123" w:rsidRDefault="003A0A5F" w:rsidP="00F24708">
            <w:pPr>
              <w:rPr>
                <w:rFonts w:asciiTheme="minorHAnsi" w:hAnsiTheme="minorHAnsi"/>
                <w:sz w:val="24"/>
                <w:szCs w:val="24"/>
              </w:rPr>
            </w:pPr>
            <w:r>
              <w:rPr>
                <w:rFonts w:asciiTheme="minorHAnsi" w:hAnsiTheme="minorHAnsi"/>
                <w:sz w:val="24"/>
                <w:szCs w:val="24"/>
              </w:rPr>
              <w:t>Ansvar: Fossekallen</w:t>
            </w:r>
          </w:p>
        </w:tc>
        <w:tc>
          <w:tcPr>
            <w:tcW w:w="351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Foreldresamtaler gjennomføres i februar og mars.</w:t>
            </w:r>
          </w:p>
          <w:p w:rsidR="003A0A5F" w:rsidRDefault="003A0A5F" w:rsidP="00F24708">
            <w:pPr>
              <w:rPr>
                <w:rFonts w:asciiTheme="minorHAnsi" w:hAnsiTheme="minorHAnsi"/>
                <w:sz w:val="24"/>
                <w:szCs w:val="24"/>
              </w:rPr>
            </w:pP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Samarbeid med SFO Solvang.</w:t>
            </w:r>
          </w:p>
          <w:p w:rsidR="003A0A5F" w:rsidRPr="00AE6123" w:rsidRDefault="003A0A5F" w:rsidP="00F24708">
            <w:pPr>
              <w:rPr>
                <w:rFonts w:asciiTheme="minorHAnsi" w:hAnsiTheme="minorHAnsi"/>
                <w:sz w:val="24"/>
                <w:szCs w:val="24"/>
              </w:rPr>
            </w:pPr>
          </w:p>
          <w:p w:rsidR="003A0A5F" w:rsidRPr="00AE6123" w:rsidRDefault="003A0A5F" w:rsidP="00F24708">
            <w:pPr>
              <w:rPr>
                <w:rFonts w:asciiTheme="minorHAnsi" w:hAnsiTheme="minorHAnsi"/>
                <w:sz w:val="24"/>
                <w:szCs w:val="24"/>
              </w:rPr>
            </w:pPr>
          </w:p>
        </w:tc>
        <w:tc>
          <w:tcPr>
            <w:tcW w:w="851" w:type="dxa"/>
          </w:tcPr>
          <w:p w:rsidR="003A0A5F" w:rsidRDefault="003A0A5F" w:rsidP="00F24708">
            <w:pPr>
              <w:rPr>
                <w:rFonts w:asciiTheme="minorHAnsi" w:hAnsiTheme="minorHAnsi"/>
                <w:sz w:val="24"/>
                <w:szCs w:val="24"/>
              </w:rPr>
            </w:pPr>
            <w:r>
              <w:rPr>
                <w:rFonts w:asciiTheme="minorHAnsi" w:hAnsiTheme="minorHAnsi"/>
                <w:sz w:val="24"/>
                <w:szCs w:val="24"/>
              </w:rPr>
              <w:t>3</w:t>
            </w:r>
            <w:r w:rsidRPr="00AE6123">
              <w:rPr>
                <w:rFonts w:asciiTheme="minorHAnsi" w:hAnsiTheme="minorHAnsi"/>
                <w:sz w:val="24"/>
                <w:szCs w:val="24"/>
              </w:rPr>
              <w:t>.</w:t>
            </w:r>
          </w:p>
          <w:p w:rsidR="003A0A5F" w:rsidRDefault="003A0A5F" w:rsidP="00F24708">
            <w:pPr>
              <w:rPr>
                <w:rFonts w:asciiTheme="minorHAnsi" w:hAnsiTheme="minorHAnsi"/>
                <w:sz w:val="24"/>
                <w:szCs w:val="24"/>
              </w:rPr>
            </w:pPr>
            <w:r w:rsidRPr="00AE6123">
              <w:rPr>
                <w:rFonts w:asciiTheme="minorHAnsi" w:hAnsiTheme="minorHAnsi"/>
                <w:sz w:val="24"/>
                <w:szCs w:val="24"/>
              </w:rPr>
              <w:t xml:space="preserve">møte. </w:t>
            </w:r>
          </w:p>
          <w:p w:rsidR="003A0A5F" w:rsidRPr="00AE6123" w:rsidRDefault="00B17EC7" w:rsidP="00F24708">
            <w:pPr>
              <w:rPr>
                <w:rFonts w:asciiTheme="minorHAnsi" w:hAnsiTheme="minorHAnsi"/>
                <w:sz w:val="24"/>
                <w:szCs w:val="24"/>
              </w:rPr>
            </w:pPr>
            <w:r>
              <w:rPr>
                <w:rFonts w:asciiTheme="minorHAnsi" w:hAnsiTheme="minorHAnsi"/>
                <w:sz w:val="24"/>
                <w:szCs w:val="24"/>
              </w:rPr>
              <w:t>10/2</w:t>
            </w:r>
          </w:p>
        </w:tc>
      </w:tr>
      <w:tr w:rsidR="003A0A5F" w:rsidRPr="00DC065D" w:rsidTr="00275BB8">
        <w:tc>
          <w:tcPr>
            <w:tcW w:w="1384" w:type="dxa"/>
          </w:tcPr>
          <w:p w:rsidR="003A0A5F" w:rsidRPr="00AE6123" w:rsidRDefault="003A0A5F" w:rsidP="00F24708">
            <w:pPr>
              <w:jc w:val="center"/>
              <w:rPr>
                <w:rFonts w:asciiTheme="minorHAnsi" w:hAnsiTheme="minorHAnsi"/>
                <w:b/>
                <w:sz w:val="24"/>
                <w:szCs w:val="24"/>
              </w:rPr>
            </w:pPr>
            <w:r w:rsidRPr="00AE6123">
              <w:rPr>
                <w:rFonts w:asciiTheme="minorHAnsi" w:hAnsiTheme="minorHAnsi"/>
                <w:b/>
                <w:sz w:val="24"/>
                <w:szCs w:val="24"/>
              </w:rPr>
              <w:t>Mars:</w:t>
            </w:r>
          </w:p>
        </w:tc>
        <w:tc>
          <w:tcPr>
            <w:tcW w:w="198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 xml:space="preserve">Innskriving på Solvang: </w:t>
            </w:r>
            <w:r>
              <w:rPr>
                <w:rFonts w:asciiTheme="minorHAnsi" w:hAnsiTheme="minorHAnsi"/>
                <w:sz w:val="24"/>
                <w:szCs w:val="24"/>
              </w:rPr>
              <w:t>dato kommer</w:t>
            </w: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 xml:space="preserve">Foreldremøte: </w:t>
            </w:r>
            <w:r>
              <w:rPr>
                <w:rFonts w:asciiTheme="minorHAnsi" w:hAnsiTheme="minorHAnsi"/>
                <w:sz w:val="24"/>
                <w:szCs w:val="24"/>
              </w:rPr>
              <w:t>19/3</w:t>
            </w:r>
          </w:p>
        </w:tc>
        <w:tc>
          <w:tcPr>
            <w:tcW w:w="1559" w:type="dxa"/>
          </w:tcPr>
          <w:p w:rsidR="003A0A5F" w:rsidRDefault="003A0A5F" w:rsidP="00F24708">
            <w:pPr>
              <w:rPr>
                <w:rFonts w:asciiTheme="minorHAnsi" w:hAnsiTheme="minorHAnsi"/>
                <w:sz w:val="24"/>
                <w:szCs w:val="24"/>
              </w:rPr>
            </w:pPr>
            <w:r>
              <w:rPr>
                <w:rFonts w:asciiTheme="minorHAnsi" w:hAnsiTheme="minorHAnsi"/>
                <w:sz w:val="24"/>
                <w:szCs w:val="24"/>
              </w:rPr>
              <w:t>Vår</w:t>
            </w:r>
          </w:p>
          <w:p w:rsidR="003A0A5F" w:rsidRPr="00275BB8" w:rsidRDefault="003A0A5F" w:rsidP="00F24708">
            <w:pPr>
              <w:rPr>
                <w:rFonts w:asciiTheme="minorHAnsi" w:hAnsiTheme="minorHAnsi"/>
                <w:sz w:val="24"/>
                <w:szCs w:val="24"/>
              </w:rPr>
            </w:pPr>
            <w:r w:rsidRPr="00275BB8">
              <w:rPr>
                <w:rFonts w:asciiTheme="minorHAnsi" w:hAnsiTheme="minorHAnsi"/>
                <w:sz w:val="24"/>
                <w:szCs w:val="24"/>
              </w:rPr>
              <w:t>Empati</w:t>
            </w:r>
          </w:p>
          <w:p w:rsidR="003A0A5F" w:rsidRDefault="003A0A5F" w:rsidP="00F24708">
            <w:pPr>
              <w:rPr>
                <w:rFonts w:asciiTheme="minorHAnsi" w:hAnsiTheme="minorHAnsi"/>
                <w:sz w:val="24"/>
                <w:szCs w:val="24"/>
              </w:rPr>
            </w:pPr>
            <w:r>
              <w:rPr>
                <w:rFonts w:asciiTheme="minorHAnsi" w:hAnsiTheme="minorHAnsi"/>
                <w:sz w:val="24"/>
                <w:szCs w:val="24"/>
              </w:rPr>
              <w:t>Regnbukse</w:t>
            </w:r>
          </w:p>
          <w:p w:rsidR="003A0A5F" w:rsidRDefault="003A0A5F" w:rsidP="00F24708">
            <w:pPr>
              <w:rPr>
                <w:rFonts w:asciiTheme="minorHAnsi" w:hAnsiTheme="minorHAnsi"/>
                <w:sz w:val="24"/>
                <w:szCs w:val="24"/>
              </w:rPr>
            </w:pPr>
            <w:r>
              <w:rPr>
                <w:rFonts w:asciiTheme="minorHAnsi" w:hAnsiTheme="minorHAnsi"/>
                <w:sz w:val="24"/>
                <w:szCs w:val="24"/>
              </w:rPr>
              <w:t xml:space="preserve">Mor </w:t>
            </w:r>
          </w:p>
          <w:p w:rsidR="003A0A5F" w:rsidRPr="00AE6123" w:rsidRDefault="003A0A5F" w:rsidP="00F24708">
            <w:pPr>
              <w:rPr>
                <w:rFonts w:asciiTheme="minorHAnsi" w:hAnsiTheme="minorHAnsi"/>
                <w:sz w:val="24"/>
                <w:szCs w:val="24"/>
              </w:rPr>
            </w:pPr>
            <w:r>
              <w:rPr>
                <w:rFonts w:asciiTheme="minorHAnsi" w:hAnsiTheme="minorHAnsi"/>
                <w:sz w:val="24"/>
                <w:szCs w:val="24"/>
              </w:rPr>
              <w:t xml:space="preserve">Far </w:t>
            </w:r>
          </w:p>
        </w:tc>
        <w:tc>
          <w:tcPr>
            <w:tcW w:w="1417" w:type="dxa"/>
            <w:shd w:val="clear" w:color="auto" w:fill="FDCBF3"/>
          </w:tcPr>
          <w:p w:rsidR="003A0A5F" w:rsidRPr="00AE6123" w:rsidRDefault="003A0A5F" w:rsidP="00F24708">
            <w:pPr>
              <w:rPr>
                <w:rFonts w:asciiTheme="minorHAnsi" w:hAnsiTheme="minorHAnsi"/>
                <w:sz w:val="24"/>
                <w:szCs w:val="24"/>
              </w:rPr>
            </w:pPr>
            <w:r>
              <w:rPr>
                <w:rFonts w:asciiTheme="minorHAnsi" w:hAnsiTheme="minorHAnsi"/>
                <w:sz w:val="24"/>
                <w:szCs w:val="24"/>
              </w:rPr>
              <w:t>Empati</w:t>
            </w:r>
          </w:p>
        </w:tc>
        <w:tc>
          <w:tcPr>
            <w:tcW w:w="1134" w:type="dxa"/>
          </w:tcPr>
          <w:p w:rsidR="003A0A5F" w:rsidRPr="00AE6123" w:rsidRDefault="00AC246C" w:rsidP="00F24708">
            <w:pPr>
              <w:rPr>
                <w:rFonts w:asciiTheme="minorHAnsi" w:hAnsiTheme="minorHAnsi"/>
                <w:sz w:val="24"/>
                <w:szCs w:val="24"/>
              </w:rPr>
            </w:pPr>
            <w:r>
              <w:rPr>
                <w:rFonts w:asciiTheme="minorHAnsi" w:hAnsiTheme="minorHAnsi"/>
                <w:sz w:val="24"/>
                <w:szCs w:val="24"/>
              </w:rPr>
              <w:t>4/3</w:t>
            </w:r>
          </w:p>
        </w:tc>
        <w:tc>
          <w:tcPr>
            <w:tcW w:w="1560" w:type="dxa"/>
          </w:tcPr>
          <w:p w:rsidR="003A0A5F" w:rsidRPr="00AE6123" w:rsidRDefault="003A0A5F" w:rsidP="00F24708">
            <w:pPr>
              <w:rPr>
                <w:sz w:val="24"/>
                <w:szCs w:val="24"/>
              </w:rPr>
            </w:pPr>
          </w:p>
        </w:tc>
        <w:tc>
          <w:tcPr>
            <w:tcW w:w="1588" w:type="dxa"/>
          </w:tcPr>
          <w:p w:rsidR="003A0A5F" w:rsidRDefault="00AC246C" w:rsidP="00F24708">
            <w:pPr>
              <w:rPr>
                <w:rFonts w:asciiTheme="minorHAnsi" w:hAnsiTheme="minorHAnsi"/>
                <w:sz w:val="24"/>
                <w:szCs w:val="24"/>
              </w:rPr>
            </w:pPr>
            <w:r>
              <w:rPr>
                <w:rFonts w:asciiTheme="minorHAnsi" w:hAnsiTheme="minorHAnsi"/>
                <w:sz w:val="24"/>
                <w:szCs w:val="24"/>
              </w:rPr>
              <w:t>11/3</w:t>
            </w:r>
          </w:p>
          <w:p w:rsidR="003A0A5F" w:rsidRPr="00AE6123" w:rsidRDefault="003A0A5F" w:rsidP="00F24708">
            <w:pPr>
              <w:rPr>
                <w:rFonts w:asciiTheme="minorHAnsi" w:hAnsiTheme="minorHAnsi"/>
                <w:sz w:val="24"/>
                <w:szCs w:val="24"/>
              </w:rPr>
            </w:pPr>
            <w:r>
              <w:rPr>
                <w:rFonts w:asciiTheme="minorHAnsi" w:hAnsiTheme="minorHAnsi"/>
                <w:sz w:val="24"/>
                <w:szCs w:val="24"/>
              </w:rPr>
              <w:t>Ansvar: Konglebiten</w:t>
            </w:r>
          </w:p>
        </w:tc>
        <w:tc>
          <w:tcPr>
            <w:tcW w:w="351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Opptak av nye barn- for neste barnehageår.</w:t>
            </w:r>
          </w:p>
          <w:p w:rsidR="003A0A5F" w:rsidRDefault="003A0A5F" w:rsidP="00F24708">
            <w:pPr>
              <w:rPr>
                <w:rFonts w:asciiTheme="minorHAnsi" w:hAnsiTheme="minorHAnsi"/>
                <w:sz w:val="24"/>
                <w:szCs w:val="24"/>
              </w:rPr>
            </w:pPr>
            <w:r w:rsidRPr="00AE6123">
              <w:rPr>
                <w:rFonts w:asciiTheme="minorHAnsi" w:hAnsiTheme="minorHAnsi"/>
                <w:sz w:val="24"/>
                <w:szCs w:val="24"/>
              </w:rPr>
              <w:t>Søknadsfrist 1.mars.</w:t>
            </w:r>
          </w:p>
          <w:p w:rsidR="003A0A5F" w:rsidRDefault="003A0A5F" w:rsidP="00F24708">
            <w:pPr>
              <w:rPr>
                <w:rFonts w:asciiTheme="minorHAnsi" w:hAnsiTheme="minorHAnsi"/>
                <w:sz w:val="24"/>
                <w:szCs w:val="24"/>
              </w:rPr>
            </w:pPr>
          </w:p>
          <w:p w:rsidR="003A0A5F" w:rsidRPr="00AE6123" w:rsidRDefault="003A0A5F" w:rsidP="00F24708">
            <w:pPr>
              <w:rPr>
                <w:rFonts w:asciiTheme="minorHAnsi" w:hAnsiTheme="minorHAnsi"/>
                <w:sz w:val="24"/>
                <w:szCs w:val="24"/>
              </w:rPr>
            </w:pPr>
          </w:p>
        </w:tc>
        <w:tc>
          <w:tcPr>
            <w:tcW w:w="851" w:type="dxa"/>
          </w:tcPr>
          <w:p w:rsidR="003A0A5F" w:rsidRPr="00AE6123" w:rsidRDefault="003A0A5F" w:rsidP="00F24708">
            <w:pPr>
              <w:rPr>
                <w:rFonts w:asciiTheme="minorHAnsi" w:hAnsiTheme="minorHAnsi"/>
                <w:sz w:val="24"/>
                <w:szCs w:val="24"/>
              </w:rPr>
            </w:pPr>
          </w:p>
        </w:tc>
      </w:tr>
      <w:tr w:rsidR="003A0A5F" w:rsidRPr="00DC065D" w:rsidTr="00275BB8">
        <w:tc>
          <w:tcPr>
            <w:tcW w:w="1384" w:type="dxa"/>
          </w:tcPr>
          <w:p w:rsidR="003A0A5F" w:rsidRPr="00AE6123" w:rsidRDefault="003A0A5F" w:rsidP="00EA79EF">
            <w:pPr>
              <w:rPr>
                <w:rFonts w:asciiTheme="minorHAnsi" w:hAnsiTheme="minorHAnsi"/>
                <w:b/>
                <w:sz w:val="24"/>
                <w:szCs w:val="24"/>
              </w:rPr>
            </w:pPr>
            <w:r w:rsidRPr="00AE6123">
              <w:rPr>
                <w:rFonts w:asciiTheme="minorHAnsi" w:hAnsiTheme="minorHAnsi"/>
                <w:b/>
                <w:sz w:val="24"/>
                <w:szCs w:val="24"/>
              </w:rPr>
              <w:t>April:</w:t>
            </w:r>
          </w:p>
        </w:tc>
        <w:tc>
          <w:tcPr>
            <w:tcW w:w="198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 xml:space="preserve">Påskefrokost: </w:t>
            </w:r>
            <w:r>
              <w:rPr>
                <w:rFonts w:asciiTheme="minorHAnsi" w:hAnsiTheme="minorHAnsi"/>
                <w:sz w:val="24"/>
                <w:szCs w:val="24"/>
              </w:rPr>
              <w:t>1/4</w:t>
            </w:r>
          </w:p>
          <w:p w:rsidR="003A0A5F" w:rsidRDefault="003A0A5F" w:rsidP="00F24708">
            <w:pPr>
              <w:rPr>
                <w:rFonts w:asciiTheme="minorHAnsi" w:hAnsiTheme="minorHAnsi"/>
                <w:sz w:val="24"/>
                <w:szCs w:val="24"/>
              </w:rPr>
            </w:pPr>
            <w:r w:rsidRPr="00AE6123">
              <w:rPr>
                <w:rFonts w:asciiTheme="minorHAnsi" w:hAnsiTheme="minorHAnsi"/>
                <w:sz w:val="24"/>
                <w:szCs w:val="24"/>
              </w:rPr>
              <w:lastRenderedPageBreak/>
              <w:t>Påske</w:t>
            </w: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 xml:space="preserve">Besøksdag på Solvang: </w:t>
            </w:r>
            <w:r>
              <w:rPr>
                <w:rFonts w:asciiTheme="minorHAnsi" w:hAnsiTheme="minorHAnsi"/>
                <w:sz w:val="24"/>
                <w:szCs w:val="24"/>
              </w:rPr>
              <w:t>dato kommer</w:t>
            </w:r>
          </w:p>
          <w:p w:rsidR="003A0A5F" w:rsidRPr="00AE6123" w:rsidRDefault="003A0A5F" w:rsidP="00F24708">
            <w:pPr>
              <w:rPr>
                <w:rFonts w:asciiTheme="minorHAnsi" w:hAnsiTheme="minorHAnsi"/>
                <w:sz w:val="24"/>
                <w:szCs w:val="24"/>
              </w:rPr>
            </w:pPr>
          </w:p>
        </w:tc>
        <w:tc>
          <w:tcPr>
            <w:tcW w:w="1559" w:type="dxa"/>
          </w:tcPr>
          <w:p w:rsidR="003A0A5F" w:rsidRDefault="003A0A5F" w:rsidP="00F24708">
            <w:pPr>
              <w:rPr>
                <w:rFonts w:asciiTheme="minorHAnsi" w:hAnsiTheme="minorHAnsi"/>
                <w:sz w:val="24"/>
                <w:szCs w:val="24"/>
              </w:rPr>
            </w:pPr>
            <w:r>
              <w:rPr>
                <w:rFonts w:asciiTheme="minorHAnsi" w:hAnsiTheme="minorHAnsi"/>
                <w:sz w:val="24"/>
                <w:szCs w:val="24"/>
              </w:rPr>
              <w:lastRenderedPageBreak/>
              <w:t>Påske</w:t>
            </w:r>
          </w:p>
          <w:p w:rsidR="003A0A5F" w:rsidRDefault="003A0A5F" w:rsidP="00F24708">
            <w:pPr>
              <w:rPr>
                <w:rFonts w:asciiTheme="minorHAnsi" w:hAnsiTheme="minorHAnsi"/>
                <w:sz w:val="24"/>
                <w:szCs w:val="24"/>
              </w:rPr>
            </w:pPr>
            <w:r>
              <w:rPr>
                <w:rFonts w:asciiTheme="minorHAnsi" w:hAnsiTheme="minorHAnsi"/>
                <w:sz w:val="24"/>
                <w:szCs w:val="24"/>
              </w:rPr>
              <w:lastRenderedPageBreak/>
              <w:t>Påskeegg</w:t>
            </w:r>
          </w:p>
          <w:p w:rsidR="003A0A5F" w:rsidRDefault="003A0A5F" w:rsidP="00F24708">
            <w:pPr>
              <w:rPr>
                <w:rFonts w:asciiTheme="minorHAnsi" w:hAnsiTheme="minorHAnsi"/>
                <w:sz w:val="24"/>
                <w:szCs w:val="24"/>
              </w:rPr>
            </w:pPr>
            <w:r>
              <w:rPr>
                <w:rFonts w:asciiTheme="minorHAnsi" w:hAnsiTheme="minorHAnsi"/>
                <w:sz w:val="24"/>
                <w:szCs w:val="24"/>
              </w:rPr>
              <w:t>Påskekylling</w:t>
            </w:r>
          </w:p>
          <w:p w:rsidR="003A0A5F" w:rsidRDefault="003A0A5F" w:rsidP="00F24708">
            <w:pPr>
              <w:rPr>
                <w:rFonts w:asciiTheme="minorHAnsi" w:hAnsiTheme="minorHAnsi"/>
                <w:sz w:val="24"/>
                <w:szCs w:val="24"/>
              </w:rPr>
            </w:pPr>
            <w:r>
              <w:rPr>
                <w:rFonts w:asciiTheme="minorHAnsi" w:hAnsiTheme="minorHAnsi"/>
                <w:sz w:val="24"/>
                <w:szCs w:val="24"/>
              </w:rPr>
              <w:t>Egg</w:t>
            </w:r>
          </w:p>
          <w:p w:rsidR="003A0A5F" w:rsidRDefault="003A0A5F" w:rsidP="00F24708">
            <w:pPr>
              <w:rPr>
                <w:rFonts w:asciiTheme="minorHAnsi" w:hAnsiTheme="minorHAnsi"/>
                <w:sz w:val="24"/>
                <w:szCs w:val="24"/>
              </w:rPr>
            </w:pPr>
            <w:r>
              <w:rPr>
                <w:rFonts w:asciiTheme="minorHAnsi" w:hAnsiTheme="minorHAnsi"/>
                <w:sz w:val="24"/>
                <w:szCs w:val="24"/>
              </w:rPr>
              <w:t>Kakao</w:t>
            </w:r>
          </w:p>
          <w:p w:rsidR="003A0A5F" w:rsidRPr="00AE6123" w:rsidRDefault="00275BB8" w:rsidP="00F24708">
            <w:pPr>
              <w:rPr>
                <w:rFonts w:asciiTheme="minorHAnsi" w:hAnsiTheme="minorHAnsi"/>
                <w:sz w:val="24"/>
                <w:szCs w:val="24"/>
              </w:rPr>
            </w:pPr>
            <w:proofErr w:type="spellStart"/>
            <w:r w:rsidRPr="00275BB8">
              <w:rPr>
                <w:rFonts w:asciiTheme="minorHAnsi" w:hAnsiTheme="minorHAnsi"/>
                <w:sz w:val="24"/>
                <w:szCs w:val="24"/>
              </w:rPr>
              <w:t>Idèrik</w:t>
            </w:r>
            <w:proofErr w:type="spellEnd"/>
            <w:r w:rsidRPr="00275BB8">
              <w:rPr>
                <w:rFonts w:asciiTheme="minorHAnsi" w:hAnsiTheme="minorHAnsi"/>
                <w:sz w:val="24"/>
                <w:szCs w:val="24"/>
              </w:rPr>
              <w:t xml:space="preserve"> / </w:t>
            </w:r>
            <w:r w:rsidR="002A72C4" w:rsidRPr="00275BB8">
              <w:rPr>
                <w:rFonts w:asciiTheme="minorHAnsi" w:hAnsiTheme="minorHAnsi"/>
                <w:sz w:val="24"/>
                <w:szCs w:val="24"/>
              </w:rPr>
              <w:t>Kreativitet</w:t>
            </w:r>
          </w:p>
        </w:tc>
        <w:tc>
          <w:tcPr>
            <w:tcW w:w="1417" w:type="dxa"/>
            <w:shd w:val="clear" w:color="auto" w:fill="C45911" w:themeFill="accent2" w:themeFillShade="BF"/>
          </w:tcPr>
          <w:p w:rsidR="003A0A5F" w:rsidRPr="00AE6123" w:rsidRDefault="003A0A5F" w:rsidP="00F24708">
            <w:pPr>
              <w:rPr>
                <w:rFonts w:asciiTheme="minorHAnsi" w:hAnsiTheme="minorHAnsi"/>
                <w:sz w:val="24"/>
                <w:szCs w:val="24"/>
              </w:rPr>
            </w:pPr>
            <w:proofErr w:type="spellStart"/>
            <w:r>
              <w:rPr>
                <w:rFonts w:asciiTheme="minorHAnsi" w:hAnsiTheme="minorHAnsi"/>
                <w:sz w:val="24"/>
                <w:szCs w:val="24"/>
              </w:rPr>
              <w:lastRenderedPageBreak/>
              <w:t>Idèrik</w:t>
            </w:r>
            <w:proofErr w:type="spellEnd"/>
          </w:p>
        </w:tc>
        <w:tc>
          <w:tcPr>
            <w:tcW w:w="1134" w:type="dxa"/>
          </w:tcPr>
          <w:p w:rsidR="003A0A5F" w:rsidRPr="00AE6123" w:rsidRDefault="00AC246C" w:rsidP="00F24708">
            <w:pPr>
              <w:rPr>
                <w:rFonts w:asciiTheme="minorHAnsi" w:hAnsiTheme="minorHAnsi"/>
                <w:sz w:val="24"/>
                <w:szCs w:val="24"/>
              </w:rPr>
            </w:pPr>
            <w:r>
              <w:rPr>
                <w:rFonts w:asciiTheme="minorHAnsi" w:hAnsiTheme="minorHAnsi"/>
                <w:sz w:val="24"/>
                <w:szCs w:val="24"/>
              </w:rPr>
              <w:t>17/4</w:t>
            </w:r>
          </w:p>
        </w:tc>
        <w:tc>
          <w:tcPr>
            <w:tcW w:w="1560" w:type="dxa"/>
            <w:shd w:val="clear" w:color="auto" w:fill="00B050"/>
          </w:tcPr>
          <w:p w:rsidR="003A0A5F" w:rsidRDefault="003A0A5F" w:rsidP="00F24708">
            <w:pPr>
              <w:rPr>
                <w:sz w:val="24"/>
                <w:szCs w:val="24"/>
              </w:rPr>
            </w:pPr>
            <w:r>
              <w:rPr>
                <w:sz w:val="24"/>
                <w:szCs w:val="24"/>
              </w:rPr>
              <w:t>Uke:18 og 19</w:t>
            </w:r>
          </w:p>
          <w:p w:rsidR="003A0A5F" w:rsidRPr="00AE6123" w:rsidRDefault="003A0A5F" w:rsidP="00F24708">
            <w:pPr>
              <w:rPr>
                <w:sz w:val="24"/>
                <w:szCs w:val="24"/>
              </w:rPr>
            </w:pPr>
            <w:r>
              <w:rPr>
                <w:sz w:val="24"/>
                <w:szCs w:val="24"/>
              </w:rPr>
              <w:lastRenderedPageBreak/>
              <w:t>Våruke</w:t>
            </w:r>
          </w:p>
        </w:tc>
        <w:tc>
          <w:tcPr>
            <w:tcW w:w="1588" w:type="dxa"/>
          </w:tcPr>
          <w:p w:rsidR="003A0A5F" w:rsidRDefault="00AC246C" w:rsidP="00F24708">
            <w:pPr>
              <w:rPr>
                <w:rFonts w:asciiTheme="minorHAnsi" w:hAnsiTheme="minorHAnsi"/>
                <w:sz w:val="24"/>
                <w:szCs w:val="24"/>
              </w:rPr>
            </w:pPr>
            <w:r>
              <w:rPr>
                <w:rFonts w:asciiTheme="minorHAnsi" w:hAnsiTheme="minorHAnsi"/>
                <w:sz w:val="24"/>
                <w:szCs w:val="24"/>
              </w:rPr>
              <w:lastRenderedPageBreak/>
              <w:t>22/4</w:t>
            </w:r>
          </w:p>
          <w:p w:rsidR="003A0A5F" w:rsidRPr="00AE6123" w:rsidRDefault="003A0A5F" w:rsidP="00F24708">
            <w:pPr>
              <w:rPr>
                <w:rFonts w:asciiTheme="minorHAnsi" w:hAnsiTheme="minorHAnsi"/>
                <w:sz w:val="24"/>
                <w:szCs w:val="24"/>
              </w:rPr>
            </w:pPr>
            <w:r>
              <w:rPr>
                <w:rFonts w:asciiTheme="minorHAnsi" w:hAnsiTheme="minorHAnsi"/>
                <w:sz w:val="24"/>
                <w:szCs w:val="24"/>
              </w:rPr>
              <w:lastRenderedPageBreak/>
              <w:t xml:space="preserve">Ansvar: </w:t>
            </w:r>
            <w:proofErr w:type="spellStart"/>
            <w:r>
              <w:rPr>
                <w:rFonts w:asciiTheme="minorHAnsi" w:hAnsiTheme="minorHAnsi"/>
                <w:sz w:val="24"/>
                <w:szCs w:val="24"/>
              </w:rPr>
              <w:t>Marisko</w:t>
            </w:r>
            <w:proofErr w:type="spellEnd"/>
          </w:p>
        </w:tc>
        <w:tc>
          <w:tcPr>
            <w:tcW w:w="3515" w:type="dxa"/>
          </w:tcPr>
          <w:p w:rsidR="003A0A5F" w:rsidRPr="00AE6123" w:rsidRDefault="00D521A8" w:rsidP="00F24708">
            <w:pPr>
              <w:rPr>
                <w:rFonts w:asciiTheme="minorHAnsi" w:hAnsiTheme="minorHAnsi"/>
                <w:sz w:val="24"/>
                <w:szCs w:val="24"/>
              </w:rPr>
            </w:pPr>
            <w:r w:rsidRPr="00AE6123">
              <w:rPr>
                <w:rFonts w:asciiTheme="minorHAnsi" w:hAnsiTheme="minorHAnsi"/>
                <w:sz w:val="24"/>
                <w:szCs w:val="24"/>
              </w:rPr>
              <w:lastRenderedPageBreak/>
              <w:t>Barnehagen er stengt i påsken!</w:t>
            </w:r>
          </w:p>
          <w:p w:rsidR="003A0A5F" w:rsidRPr="00AE6123" w:rsidRDefault="003A0A5F" w:rsidP="00F24708">
            <w:pPr>
              <w:rPr>
                <w:rFonts w:asciiTheme="minorHAnsi" w:hAnsiTheme="minorHAnsi"/>
                <w:sz w:val="24"/>
                <w:szCs w:val="24"/>
              </w:rPr>
            </w:pPr>
          </w:p>
        </w:tc>
        <w:tc>
          <w:tcPr>
            <w:tcW w:w="851" w:type="dxa"/>
          </w:tcPr>
          <w:p w:rsidR="00B17EC7" w:rsidRDefault="00B17EC7" w:rsidP="00F24708">
            <w:pPr>
              <w:rPr>
                <w:rFonts w:asciiTheme="minorHAnsi" w:hAnsiTheme="minorHAnsi"/>
                <w:sz w:val="24"/>
                <w:szCs w:val="24"/>
              </w:rPr>
            </w:pPr>
          </w:p>
          <w:p w:rsidR="003A0A5F" w:rsidRDefault="003A0A5F" w:rsidP="00F24708">
            <w:pPr>
              <w:rPr>
                <w:rFonts w:asciiTheme="minorHAnsi" w:hAnsiTheme="minorHAnsi"/>
                <w:sz w:val="24"/>
                <w:szCs w:val="24"/>
              </w:rPr>
            </w:pPr>
            <w:r>
              <w:rPr>
                <w:rFonts w:asciiTheme="minorHAnsi" w:hAnsiTheme="minorHAnsi"/>
                <w:sz w:val="24"/>
                <w:szCs w:val="24"/>
              </w:rPr>
              <w:lastRenderedPageBreak/>
              <w:t>4</w:t>
            </w:r>
            <w:r w:rsidRPr="00AE6123">
              <w:rPr>
                <w:rFonts w:asciiTheme="minorHAnsi" w:hAnsiTheme="minorHAnsi"/>
                <w:sz w:val="24"/>
                <w:szCs w:val="24"/>
              </w:rPr>
              <w:t>.</w:t>
            </w:r>
          </w:p>
          <w:p w:rsidR="003A0A5F" w:rsidRDefault="003A0A5F" w:rsidP="00F24708">
            <w:pPr>
              <w:rPr>
                <w:rFonts w:asciiTheme="minorHAnsi" w:hAnsiTheme="minorHAnsi"/>
                <w:sz w:val="24"/>
                <w:szCs w:val="24"/>
              </w:rPr>
            </w:pPr>
            <w:r w:rsidRPr="00AE6123">
              <w:rPr>
                <w:rFonts w:asciiTheme="minorHAnsi" w:hAnsiTheme="minorHAnsi"/>
                <w:sz w:val="24"/>
                <w:szCs w:val="24"/>
              </w:rPr>
              <w:t xml:space="preserve">møte: </w:t>
            </w:r>
          </w:p>
          <w:p w:rsidR="003A0A5F" w:rsidRPr="00AE6123" w:rsidRDefault="00B17EC7" w:rsidP="00F24708">
            <w:pPr>
              <w:rPr>
                <w:rFonts w:asciiTheme="minorHAnsi" w:hAnsiTheme="minorHAnsi"/>
                <w:sz w:val="24"/>
                <w:szCs w:val="24"/>
              </w:rPr>
            </w:pPr>
            <w:r>
              <w:rPr>
                <w:rFonts w:asciiTheme="minorHAnsi" w:hAnsiTheme="minorHAnsi"/>
                <w:sz w:val="24"/>
                <w:szCs w:val="24"/>
              </w:rPr>
              <w:t>27/4</w:t>
            </w:r>
          </w:p>
        </w:tc>
      </w:tr>
      <w:tr w:rsidR="003A0A5F" w:rsidRPr="00DC065D" w:rsidTr="00275BB8">
        <w:tc>
          <w:tcPr>
            <w:tcW w:w="1384" w:type="dxa"/>
          </w:tcPr>
          <w:p w:rsidR="003A0A5F" w:rsidRPr="00AE6123" w:rsidRDefault="003A0A5F" w:rsidP="00F24708">
            <w:pPr>
              <w:jc w:val="center"/>
              <w:rPr>
                <w:rFonts w:asciiTheme="minorHAnsi" w:hAnsiTheme="minorHAnsi"/>
                <w:b/>
                <w:sz w:val="24"/>
                <w:szCs w:val="24"/>
              </w:rPr>
            </w:pPr>
            <w:r w:rsidRPr="00AE6123">
              <w:rPr>
                <w:rFonts w:asciiTheme="minorHAnsi" w:hAnsiTheme="minorHAnsi"/>
                <w:b/>
                <w:sz w:val="24"/>
                <w:szCs w:val="24"/>
              </w:rPr>
              <w:lastRenderedPageBreak/>
              <w:t>Mai:</w:t>
            </w:r>
          </w:p>
        </w:tc>
        <w:tc>
          <w:tcPr>
            <w:tcW w:w="198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 xml:space="preserve">Dugnad: </w:t>
            </w:r>
            <w:r w:rsidR="00AC246C">
              <w:rPr>
                <w:rFonts w:asciiTheme="minorHAnsi" w:hAnsiTheme="minorHAnsi"/>
                <w:sz w:val="24"/>
                <w:szCs w:val="24"/>
              </w:rPr>
              <w:t>Dato kommer senere</w:t>
            </w:r>
          </w:p>
          <w:p w:rsidR="003A0A5F" w:rsidRPr="00AE6123" w:rsidRDefault="003A0A5F" w:rsidP="00F24708">
            <w:pPr>
              <w:rPr>
                <w:rFonts w:asciiTheme="minorHAnsi" w:hAnsiTheme="minorHAnsi"/>
                <w:sz w:val="24"/>
                <w:szCs w:val="24"/>
              </w:rPr>
            </w:pPr>
            <w:r>
              <w:rPr>
                <w:rFonts w:asciiTheme="minorHAnsi" w:hAnsiTheme="minorHAnsi"/>
                <w:sz w:val="24"/>
                <w:szCs w:val="24"/>
              </w:rPr>
              <w:t>Planleggingsdag</w:t>
            </w:r>
            <w:r w:rsidRPr="00AE6123">
              <w:rPr>
                <w:rFonts w:asciiTheme="minorHAnsi" w:hAnsiTheme="minorHAnsi"/>
                <w:sz w:val="24"/>
                <w:szCs w:val="24"/>
              </w:rPr>
              <w:t>:</w:t>
            </w:r>
            <w:r>
              <w:rPr>
                <w:rFonts w:asciiTheme="minorHAnsi" w:hAnsiTheme="minorHAnsi"/>
                <w:sz w:val="24"/>
                <w:szCs w:val="24"/>
              </w:rPr>
              <w:t xml:space="preserve"> 7/5 og 8/5</w:t>
            </w: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 xml:space="preserve">Øve på å gå i tog til </w:t>
            </w: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17.mai: Delta i barnetoget, ansvar: foreldrene.</w:t>
            </w:r>
            <w:r w:rsidRPr="00AE6123">
              <w:rPr>
                <w:rFonts w:asciiTheme="minorHAnsi" w:hAnsiTheme="minorHAnsi"/>
                <w:sz w:val="24"/>
                <w:szCs w:val="24"/>
              </w:rPr>
              <w:br/>
              <w:t xml:space="preserve">Bli kjent dag på Solvang: </w:t>
            </w:r>
            <w:r>
              <w:rPr>
                <w:rFonts w:asciiTheme="minorHAnsi" w:hAnsiTheme="minorHAnsi"/>
                <w:sz w:val="24"/>
                <w:szCs w:val="24"/>
              </w:rPr>
              <w:t>dato kommer</w:t>
            </w: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Fotografering</w:t>
            </w:r>
          </w:p>
        </w:tc>
        <w:tc>
          <w:tcPr>
            <w:tcW w:w="1559" w:type="dxa"/>
          </w:tcPr>
          <w:p w:rsidR="003A0A5F" w:rsidRDefault="003A0A5F" w:rsidP="00F24708">
            <w:pPr>
              <w:rPr>
                <w:rFonts w:asciiTheme="minorHAnsi" w:hAnsiTheme="minorHAnsi"/>
                <w:sz w:val="24"/>
                <w:szCs w:val="24"/>
              </w:rPr>
            </w:pPr>
            <w:r>
              <w:rPr>
                <w:rFonts w:asciiTheme="minorHAnsi" w:hAnsiTheme="minorHAnsi"/>
                <w:sz w:val="24"/>
                <w:szCs w:val="24"/>
              </w:rPr>
              <w:t>Hestehov</w:t>
            </w:r>
          </w:p>
          <w:p w:rsidR="003A0A5F" w:rsidRPr="00896638" w:rsidRDefault="003A0A5F" w:rsidP="00F24708">
            <w:pPr>
              <w:rPr>
                <w:rFonts w:asciiTheme="minorHAnsi" w:hAnsiTheme="minorHAnsi"/>
                <w:sz w:val="24"/>
                <w:szCs w:val="24"/>
              </w:rPr>
            </w:pPr>
            <w:r w:rsidRPr="00896638">
              <w:rPr>
                <w:rFonts w:asciiTheme="minorHAnsi" w:hAnsiTheme="minorHAnsi"/>
                <w:sz w:val="24"/>
                <w:szCs w:val="24"/>
              </w:rPr>
              <w:t>Blåveis</w:t>
            </w:r>
          </w:p>
          <w:p w:rsidR="003A0A5F" w:rsidRDefault="003A0A5F" w:rsidP="00F24708">
            <w:pPr>
              <w:rPr>
                <w:rFonts w:asciiTheme="minorHAnsi" w:hAnsiTheme="minorHAnsi"/>
                <w:sz w:val="24"/>
                <w:szCs w:val="24"/>
              </w:rPr>
            </w:pPr>
            <w:r>
              <w:rPr>
                <w:rFonts w:asciiTheme="minorHAnsi" w:hAnsiTheme="minorHAnsi"/>
                <w:sz w:val="24"/>
                <w:szCs w:val="24"/>
              </w:rPr>
              <w:t>Hvitveis</w:t>
            </w:r>
          </w:p>
          <w:p w:rsidR="003A0A5F" w:rsidRPr="00275BB8" w:rsidRDefault="003A0A5F" w:rsidP="00F24708">
            <w:pPr>
              <w:rPr>
                <w:rFonts w:asciiTheme="minorHAnsi" w:hAnsiTheme="minorHAnsi"/>
                <w:sz w:val="24"/>
                <w:szCs w:val="24"/>
              </w:rPr>
            </w:pPr>
            <w:r w:rsidRPr="00275BB8">
              <w:rPr>
                <w:rFonts w:asciiTheme="minorHAnsi" w:hAnsiTheme="minorHAnsi"/>
                <w:sz w:val="24"/>
                <w:szCs w:val="24"/>
              </w:rPr>
              <w:t>Mestring</w:t>
            </w:r>
            <w:r w:rsidR="00896638" w:rsidRPr="00275BB8">
              <w:rPr>
                <w:rFonts w:asciiTheme="minorHAnsi" w:hAnsiTheme="minorHAnsi"/>
                <w:sz w:val="24"/>
                <w:szCs w:val="24"/>
              </w:rPr>
              <w:t xml:space="preserve"> </w:t>
            </w:r>
            <w:r w:rsidR="00275BB8" w:rsidRPr="00275BB8">
              <w:rPr>
                <w:rFonts w:asciiTheme="minorHAnsi" w:hAnsiTheme="minorHAnsi"/>
                <w:sz w:val="24"/>
                <w:szCs w:val="24"/>
              </w:rPr>
              <w:t xml:space="preserve">/ </w:t>
            </w:r>
            <w:r w:rsidR="005F4C78">
              <w:rPr>
                <w:rFonts w:asciiTheme="minorHAnsi" w:hAnsiTheme="minorHAnsi"/>
                <w:sz w:val="24"/>
                <w:szCs w:val="24"/>
              </w:rPr>
              <w:t>M</w:t>
            </w:r>
            <w:r w:rsidR="00896638" w:rsidRPr="00275BB8">
              <w:rPr>
                <w:rFonts w:asciiTheme="minorHAnsi" w:hAnsiTheme="minorHAnsi"/>
                <w:sz w:val="24"/>
                <w:szCs w:val="24"/>
              </w:rPr>
              <w:t>estre</w:t>
            </w:r>
          </w:p>
          <w:p w:rsidR="003A0A5F" w:rsidRDefault="003A0A5F" w:rsidP="00F24708">
            <w:pPr>
              <w:rPr>
                <w:rFonts w:asciiTheme="minorHAnsi" w:hAnsiTheme="minorHAnsi"/>
                <w:sz w:val="24"/>
                <w:szCs w:val="24"/>
              </w:rPr>
            </w:pPr>
            <w:r>
              <w:rPr>
                <w:rFonts w:asciiTheme="minorHAnsi" w:hAnsiTheme="minorHAnsi"/>
                <w:sz w:val="24"/>
                <w:szCs w:val="24"/>
              </w:rPr>
              <w:t>17.mai</w:t>
            </w:r>
          </w:p>
          <w:p w:rsidR="003A0A5F" w:rsidRDefault="003A0A5F" w:rsidP="00F24708">
            <w:pPr>
              <w:rPr>
                <w:rFonts w:asciiTheme="minorHAnsi" w:hAnsiTheme="minorHAnsi"/>
                <w:sz w:val="24"/>
                <w:szCs w:val="24"/>
              </w:rPr>
            </w:pPr>
            <w:r>
              <w:rPr>
                <w:rFonts w:asciiTheme="minorHAnsi" w:hAnsiTheme="minorHAnsi"/>
                <w:sz w:val="24"/>
                <w:szCs w:val="24"/>
              </w:rPr>
              <w:t xml:space="preserve">Flagg </w:t>
            </w:r>
          </w:p>
          <w:p w:rsidR="003A0A5F" w:rsidRPr="00AE6123" w:rsidRDefault="003A0A5F" w:rsidP="00F24708">
            <w:pPr>
              <w:rPr>
                <w:rFonts w:asciiTheme="minorHAnsi" w:hAnsiTheme="minorHAnsi"/>
                <w:sz w:val="24"/>
                <w:szCs w:val="24"/>
              </w:rPr>
            </w:pPr>
          </w:p>
        </w:tc>
        <w:tc>
          <w:tcPr>
            <w:tcW w:w="1417" w:type="dxa"/>
            <w:shd w:val="clear" w:color="auto" w:fill="7B7B7B" w:themeFill="accent3" w:themeFillShade="BF"/>
          </w:tcPr>
          <w:p w:rsidR="003A0A5F" w:rsidRPr="00AE6123" w:rsidRDefault="003A0A5F" w:rsidP="00F24708">
            <w:pPr>
              <w:rPr>
                <w:rFonts w:asciiTheme="minorHAnsi" w:hAnsiTheme="minorHAnsi"/>
                <w:sz w:val="24"/>
                <w:szCs w:val="24"/>
              </w:rPr>
            </w:pPr>
            <w:r>
              <w:rPr>
                <w:rFonts w:asciiTheme="minorHAnsi" w:hAnsiTheme="minorHAnsi"/>
                <w:sz w:val="24"/>
                <w:szCs w:val="24"/>
              </w:rPr>
              <w:t>Mestring</w:t>
            </w:r>
          </w:p>
        </w:tc>
        <w:tc>
          <w:tcPr>
            <w:tcW w:w="1134" w:type="dxa"/>
          </w:tcPr>
          <w:p w:rsidR="003A0A5F" w:rsidRPr="00AE6123" w:rsidRDefault="00AC246C" w:rsidP="00F24708">
            <w:pPr>
              <w:rPr>
                <w:rFonts w:asciiTheme="minorHAnsi" w:hAnsiTheme="minorHAnsi"/>
                <w:sz w:val="24"/>
                <w:szCs w:val="24"/>
              </w:rPr>
            </w:pPr>
            <w:r>
              <w:rPr>
                <w:rFonts w:asciiTheme="minorHAnsi" w:hAnsiTheme="minorHAnsi"/>
                <w:sz w:val="24"/>
                <w:szCs w:val="24"/>
              </w:rPr>
              <w:t>11/5</w:t>
            </w:r>
          </w:p>
        </w:tc>
        <w:tc>
          <w:tcPr>
            <w:tcW w:w="1560" w:type="dxa"/>
            <w:shd w:val="clear" w:color="auto" w:fill="00B0F0"/>
          </w:tcPr>
          <w:p w:rsidR="003A0A5F" w:rsidRDefault="003A0A5F" w:rsidP="00F24708">
            <w:pPr>
              <w:rPr>
                <w:sz w:val="24"/>
                <w:szCs w:val="24"/>
              </w:rPr>
            </w:pPr>
            <w:r>
              <w:rPr>
                <w:sz w:val="24"/>
                <w:szCs w:val="24"/>
              </w:rPr>
              <w:t>Uke:21</w:t>
            </w:r>
          </w:p>
          <w:p w:rsidR="003A0A5F" w:rsidRPr="00AE6123" w:rsidRDefault="003A0A5F" w:rsidP="00F24708">
            <w:pPr>
              <w:rPr>
                <w:sz w:val="24"/>
                <w:szCs w:val="24"/>
              </w:rPr>
            </w:pPr>
            <w:r>
              <w:rPr>
                <w:sz w:val="24"/>
                <w:szCs w:val="24"/>
              </w:rPr>
              <w:t>Førstehjelp og trafikk.</w:t>
            </w:r>
          </w:p>
        </w:tc>
        <w:tc>
          <w:tcPr>
            <w:tcW w:w="1588" w:type="dxa"/>
          </w:tcPr>
          <w:p w:rsidR="003A0A5F" w:rsidRDefault="00AC246C" w:rsidP="00F24708">
            <w:pPr>
              <w:rPr>
                <w:rFonts w:asciiTheme="minorHAnsi" w:hAnsiTheme="minorHAnsi"/>
                <w:sz w:val="24"/>
                <w:szCs w:val="24"/>
              </w:rPr>
            </w:pPr>
            <w:r>
              <w:rPr>
                <w:rFonts w:asciiTheme="minorHAnsi" w:hAnsiTheme="minorHAnsi"/>
                <w:sz w:val="24"/>
                <w:szCs w:val="24"/>
              </w:rPr>
              <w:t>4/5</w:t>
            </w:r>
          </w:p>
          <w:p w:rsidR="003A0A5F" w:rsidRPr="00AE6123" w:rsidRDefault="003A0A5F" w:rsidP="00F24708">
            <w:pPr>
              <w:rPr>
                <w:rFonts w:asciiTheme="minorHAnsi" w:hAnsiTheme="minorHAnsi"/>
                <w:sz w:val="24"/>
                <w:szCs w:val="24"/>
              </w:rPr>
            </w:pPr>
            <w:r>
              <w:rPr>
                <w:rFonts w:asciiTheme="minorHAnsi" w:hAnsiTheme="minorHAnsi"/>
                <w:sz w:val="24"/>
                <w:szCs w:val="24"/>
              </w:rPr>
              <w:t>Ansvar: Huldreblom</w:t>
            </w:r>
          </w:p>
        </w:tc>
        <w:tc>
          <w:tcPr>
            <w:tcW w:w="3515" w:type="dxa"/>
          </w:tcPr>
          <w:p w:rsidR="003A0A5F" w:rsidRPr="00AE6123" w:rsidRDefault="003A0A5F" w:rsidP="00F24708">
            <w:pPr>
              <w:rPr>
                <w:rFonts w:asciiTheme="minorHAnsi" w:hAnsiTheme="minorHAnsi"/>
                <w:sz w:val="24"/>
                <w:szCs w:val="24"/>
              </w:rPr>
            </w:pPr>
          </w:p>
        </w:tc>
        <w:tc>
          <w:tcPr>
            <w:tcW w:w="851" w:type="dxa"/>
          </w:tcPr>
          <w:p w:rsidR="003A0A5F" w:rsidRPr="00AE6123" w:rsidRDefault="003A0A5F" w:rsidP="00F24708">
            <w:pPr>
              <w:rPr>
                <w:rFonts w:asciiTheme="minorHAnsi" w:hAnsiTheme="minorHAnsi"/>
                <w:sz w:val="24"/>
                <w:szCs w:val="24"/>
              </w:rPr>
            </w:pPr>
          </w:p>
        </w:tc>
      </w:tr>
      <w:tr w:rsidR="003A0A5F" w:rsidRPr="002A0A83" w:rsidTr="00275BB8">
        <w:tc>
          <w:tcPr>
            <w:tcW w:w="1384" w:type="dxa"/>
          </w:tcPr>
          <w:p w:rsidR="003A0A5F" w:rsidRPr="00AE6123" w:rsidRDefault="003A0A5F" w:rsidP="00F24708">
            <w:pPr>
              <w:jc w:val="center"/>
              <w:rPr>
                <w:rFonts w:asciiTheme="minorHAnsi" w:hAnsiTheme="minorHAnsi"/>
                <w:b/>
                <w:sz w:val="24"/>
                <w:szCs w:val="24"/>
              </w:rPr>
            </w:pPr>
            <w:r w:rsidRPr="00AE6123">
              <w:rPr>
                <w:rFonts w:asciiTheme="minorHAnsi" w:hAnsiTheme="minorHAnsi"/>
                <w:b/>
                <w:sz w:val="24"/>
                <w:szCs w:val="24"/>
              </w:rPr>
              <w:t>Juni:</w:t>
            </w:r>
          </w:p>
        </w:tc>
        <w:tc>
          <w:tcPr>
            <w:tcW w:w="198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 xml:space="preserve">Sommerfest: </w:t>
            </w:r>
            <w:r>
              <w:rPr>
                <w:rFonts w:asciiTheme="minorHAnsi" w:hAnsiTheme="minorHAnsi"/>
                <w:sz w:val="24"/>
                <w:szCs w:val="24"/>
              </w:rPr>
              <w:t>11/6</w:t>
            </w: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 xml:space="preserve">Sommerdag for barna: </w:t>
            </w:r>
            <w:r>
              <w:rPr>
                <w:rFonts w:asciiTheme="minorHAnsi" w:hAnsiTheme="minorHAnsi"/>
                <w:sz w:val="24"/>
                <w:szCs w:val="24"/>
              </w:rPr>
              <w:t>17/6</w:t>
            </w:r>
          </w:p>
          <w:p w:rsidR="003A0A5F" w:rsidRPr="00AE6123" w:rsidRDefault="003A0A5F" w:rsidP="00F24708">
            <w:pPr>
              <w:rPr>
                <w:rFonts w:asciiTheme="minorHAnsi" w:hAnsiTheme="minorHAnsi"/>
                <w:sz w:val="24"/>
                <w:szCs w:val="24"/>
              </w:rPr>
            </w:pPr>
            <w:r w:rsidRPr="00AE6123">
              <w:rPr>
                <w:rFonts w:asciiTheme="minorHAnsi" w:hAnsiTheme="minorHAnsi"/>
                <w:sz w:val="24"/>
                <w:szCs w:val="24"/>
              </w:rPr>
              <w:t>Ferieavvikling</w:t>
            </w:r>
          </w:p>
        </w:tc>
        <w:tc>
          <w:tcPr>
            <w:tcW w:w="1559" w:type="dxa"/>
          </w:tcPr>
          <w:p w:rsidR="003A0A5F" w:rsidRDefault="003A0A5F" w:rsidP="00F24708">
            <w:pPr>
              <w:rPr>
                <w:rFonts w:asciiTheme="minorHAnsi" w:hAnsiTheme="minorHAnsi"/>
                <w:sz w:val="24"/>
                <w:szCs w:val="24"/>
              </w:rPr>
            </w:pPr>
            <w:r>
              <w:rPr>
                <w:rFonts w:asciiTheme="minorHAnsi" w:hAnsiTheme="minorHAnsi"/>
                <w:sz w:val="24"/>
                <w:szCs w:val="24"/>
              </w:rPr>
              <w:t>Sol</w:t>
            </w:r>
            <w:r w:rsidR="00896638">
              <w:rPr>
                <w:rFonts w:asciiTheme="minorHAnsi" w:hAnsiTheme="minorHAnsi"/>
                <w:sz w:val="24"/>
                <w:szCs w:val="24"/>
              </w:rPr>
              <w:t xml:space="preserve"> </w:t>
            </w:r>
          </w:p>
          <w:p w:rsidR="003A0A5F" w:rsidRDefault="003A0A5F" w:rsidP="00F24708">
            <w:pPr>
              <w:rPr>
                <w:rFonts w:asciiTheme="minorHAnsi" w:hAnsiTheme="minorHAnsi"/>
                <w:sz w:val="24"/>
                <w:szCs w:val="24"/>
              </w:rPr>
            </w:pPr>
            <w:r>
              <w:rPr>
                <w:rFonts w:asciiTheme="minorHAnsi" w:hAnsiTheme="minorHAnsi"/>
                <w:sz w:val="24"/>
                <w:szCs w:val="24"/>
              </w:rPr>
              <w:t>Sommer</w:t>
            </w:r>
          </w:p>
          <w:p w:rsidR="003A0A5F" w:rsidRDefault="003A0A5F" w:rsidP="00F24708">
            <w:pPr>
              <w:rPr>
                <w:rFonts w:asciiTheme="minorHAnsi" w:hAnsiTheme="minorHAnsi"/>
                <w:sz w:val="24"/>
                <w:szCs w:val="24"/>
              </w:rPr>
            </w:pPr>
            <w:r>
              <w:rPr>
                <w:rFonts w:asciiTheme="minorHAnsi" w:hAnsiTheme="minorHAnsi"/>
                <w:sz w:val="24"/>
                <w:szCs w:val="24"/>
              </w:rPr>
              <w:t xml:space="preserve">Shorts </w:t>
            </w:r>
          </w:p>
          <w:p w:rsidR="003A0A5F" w:rsidRDefault="005F4C78" w:rsidP="00F24708">
            <w:pPr>
              <w:rPr>
                <w:rFonts w:asciiTheme="minorHAnsi" w:hAnsiTheme="minorHAnsi"/>
                <w:sz w:val="24"/>
                <w:szCs w:val="24"/>
              </w:rPr>
            </w:pPr>
            <w:r>
              <w:rPr>
                <w:rFonts w:asciiTheme="minorHAnsi" w:hAnsiTheme="minorHAnsi"/>
                <w:sz w:val="24"/>
                <w:szCs w:val="24"/>
              </w:rPr>
              <w:t>T</w:t>
            </w:r>
            <w:r w:rsidR="003A0A5F">
              <w:rPr>
                <w:rFonts w:asciiTheme="minorHAnsi" w:hAnsiTheme="minorHAnsi"/>
                <w:sz w:val="24"/>
                <w:szCs w:val="24"/>
              </w:rPr>
              <w:t>-skjorte</w:t>
            </w:r>
          </w:p>
          <w:p w:rsidR="003A0A5F" w:rsidRPr="00AE6123" w:rsidRDefault="003A0A5F" w:rsidP="00275BB8">
            <w:pPr>
              <w:rPr>
                <w:rFonts w:asciiTheme="minorHAnsi" w:hAnsiTheme="minorHAnsi"/>
                <w:sz w:val="24"/>
                <w:szCs w:val="24"/>
              </w:rPr>
            </w:pPr>
            <w:r>
              <w:rPr>
                <w:rFonts w:asciiTheme="minorHAnsi" w:hAnsiTheme="minorHAnsi"/>
                <w:sz w:val="24"/>
                <w:szCs w:val="24"/>
              </w:rPr>
              <w:t>Bade</w:t>
            </w:r>
          </w:p>
        </w:tc>
        <w:tc>
          <w:tcPr>
            <w:tcW w:w="1417" w:type="dxa"/>
            <w:shd w:val="clear" w:color="auto" w:fill="7B7B7B" w:themeFill="accent3" w:themeFillShade="BF"/>
          </w:tcPr>
          <w:p w:rsidR="003A0A5F" w:rsidRPr="00AE6123" w:rsidRDefault="003A0A5F" w:rsidP="00F24708">
            <w:pPr>
              <w:rPr>
                <w:rFonts w:asciiTheme="minorHAnsi" w:hAnsiTheme="minorHAnsi"/>
                <w:sz w:val="24"/>
                <w:szCs w:val="24"/>
              </w:rPr>
            </w:pPr>
          </w:p>
        </w:tc>
        <w:tc>
          <w:tcPr>
            <w:tcW w:w="1134" w:type="dxa"/>
          </w:tcPr>
          <w:p w:rsidR="003A0A5F" w:rsidRPr="00AE6123" w:rsidRDefault="00AC246C" w:rsidP="00F24708">
            <w:pPr>
              <w:rPr>
                <w:rFonts w:asciiTheme="minorHAnsi" w:hAnsiTheme="minorHAnsi"/>
                <w:sz w:val="24"/>
                <w:szCs w:val="24"/>
              </w:rPr>
            </w:pPr>
            <w:r>
              <w:rPr>
                <w:rFonts w:asciiTheme="minorHAnsi" w:hAnsiTheme="minorHAnsi"/>
                <w:sz w:val="24"/>
                <w:szCs w:val="24"/>
              </w:rPr>
              <w:t>4/6</w:t>
            </w:r>
          </w:p>
        </w:tc>
        <w:tc>
          <w:tcPr>
            <w:tcW w:w="1560" w:type="dxa"/>
          </w:tcPr>
          <w:p w:rsidR="003A0A5F" w:rsidRPr="00AE6123" w:rsidRDefault="003A0A5F" w:rsidP="00F24708">
            <w:pPr>
              <w:rPr>
                <w:sz w:val="24"/>
                <w:szCs w:val="24"/>
              </w:rPr>
            </w:pPr>
          </w:p>
        </w:tc>
        <w:tc>
          <w:tcPr>
            <w:tcW w:w="1588" w:type="dxa"/>
          </w:tcPr>
          <w:p w:rsidR="003A0A5F" w:rsidRDefault="00AC246C" w:rsidP="00F24708">
            <w:pPr>
              <w:rPr>
                <w:rFonts w:asciiTheme="minorHAnsi" w:hAnsiTheme="minorHAnsi"/>
                <w:sz w:val="24"/>
                <w:szCs w:val="24"/>
              </w:rPr>
            </w:pPr>
            <w:r>
              <w:rPr>
                <w:rFonts w:asciiTheme="minorHAnsi" w:hAnsiTheme="minorHAnsi"/>
                <w:sz w:val="24"/>
                <w:szCs w:val="24"/>
              </w:rPr>
              <w:t>7/6</w:t>
            </w:r>
          </w:p>
          <w:p w:rsidR="003A0A5F" w:rsidRDefault="003A0A5F" w:rsidP="00F24708">
            <w:pPr>
              <w:rPr>
                <w:rFonts w:asciiTheme="minorHAnsi" w:hAnsiTheme="minorHAnsi"/>
                <w:sz w:val="24"/>
                <w:szCs w:val="24"/>
              </w:rPr>
            </w:pPr>
            <w:r>
              <w:rPr>
                <w:rFonts w:asciiTheme="minorHAnsi" w:hAnsiTheme="minorHAnsi"/>
                <w:sz w:val="24"/>
                <w:szCs w:val="24"/>
              </w:rPr>
              <w:t>Ansvar: Svømmesnipa</w:t>
            </w:r>
          </w:p>
          <w:p w:rsidR="003A0A5F" w:rsidRPr="00AE6123" w:rsidRDefault="003A0A5F" w:rsidP="00F24708">
            <w:pPr>
              <w:rPr>
                <w:rFonts w:asciiTheme="minorHAnsi" w:hAnsiTheme="minorHAnsi"/>
                <w:sz w:val="24"/>
                <w:szCs w:val="24"/>
              </w:rPr>
            </w:pPr>
          </w:p>
        </w:tc>
        <w:tc>
          <w:tcPr>
            <w:tcW w:w="351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Foreldremøte med de nye foreldrene.</w:t>
            </w:r>
          </w:p>
        </w:tc>
        <w:tc>
          <w:tcPr>
            <w:tcW w:w="851" w:type="dxa"/>
          </w:tcPr>
          <w:p w:rsidR="003A0A5F" w:rsidRPr="00AE6123" w:rsidRDefault="003A0A5F" w:rsidP="00F24708">
            <w:pPr>
              <w:rPr>
                <w:rFonts w:asciiTheme="minorHAnsi" w:hAnsiTheme="minorHAnsi"/>
                <w:sz w:val="24"/>
                <w:szCs w:val="24"/>
              </w:rPr>
            </w:pPr>
          </w:p>
        </w:tc>
      </w:tr>
      <w:tr w:rsidR="003A0A5F" w:rsidRPr="002A0A83" w:rsidTr="00275BB8">
        <w:tc>
          <w:tcPr>
            <w:tcW w:w="1384" w:type="dxa"/>
          </w:tcPr>
          <w:p w:rsidR="003A0A5F" w:rsidRPr="00AE6123" w:rsidRDefault="003A0A5F" w:rsidP="00F24708">
            <w:pPr>
              <w:jc w:val="center"/>
              <w:rPr>
                <w:rFonts w:asciiTheme="minorHAnsi" w:hAnsiTheme="minorHAnsi"/>
                <w:b/>
                <w:sz w:val="24"/>
                <w:szCs w:val="24"/>
              </w:rPr>
            </w:pPr>
            <w:r w:rsidRPr="00AE6123">
              <w:rPr>
                <w:rFonts w:asciiTheme="minorHAnsi" w:hAnsiTheme="minorHAnsi"/>
                <w:b/>
                <w:sz w:val="24"/>
                <w:szCs w:val="24"/>
              </w:rPr>
              <w:t>Juli:</w:t>
            </w:r>
          </w:p>
        </w:tc>
        <w:tc>
          <w:tcPr>
            <w:tcW w:w="198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Ferieavvikling</w:t>
            </w:r>
          </w:p>
        </w:tc>
        <w:tc>
          <w:tcPr>
            <w:tcW w:w="1559" w:type="dxa"/>
          </w:tcPr>
          <w:p w:rsidR="003A0A5F" w:rsidRPr="00AE6123" w:rsidRDefault="003A0A5F" w:rsidP="00F24708">
            <w:pPr>
              <w:rPr>
                <w:rFonts w:asciiTheme="minorHAnsi" w:hAnsiTheme="minorHAnsi"/>
                <w:sz w:val="24"/>
                <w:szCs w:val="24"/>
              </w:rPr>
            </w:pPr>
          </w:p>
        </w:tc>
        <w:tc>
          <w:tcPr>
            <w:tcW w:w="1417" w:type="dxa"/>
          </w:tcPr>
          <w:p w:rsidR="003A0A5F" w:rsidRPr="00AE6123" w:rsidRDefault="003A0A5F" w:rsidP="00F24708">
            <w:pPr>
              <w:rPr>
                <w:rFonts w:asciiTheme="minorHAnsi" w:hAnsiTheme="minorHAnsi"/>
                <w:sz w:val="24"/>
                <w:szCs w:val="24"/>
              </w:rPr>
            </w:pPr>
          </w:p>
        </w:tc>
        <w:tc>
          <w:tcPr>
            <w:tcW w:w="1134" w:type="dxa"/>
          </w:tcPr>
          <w:p w:rsidR="003A0A5F" w:rsidRPr="00AE6123" w:rsidRDefault="003A0A5F" w:rsidP="00F24708">
            <w:pPr>
              <w:rPr>
                <w:rFonts w:asciiTheme="minorHAnsi" w:hAnsiTheme="minorHAnsi"/>
                <w:sz w:val="24"/>
                <w:szCs w:val="24"/>
              </w:rPr>
            </w:pPr>
          </w:p>
        </w:tc>
        <w:tc>
          <w:tcPr>
            <w:tcW w:w="1560" w:type="dxa"/>
          </w:tcPr>
          <w:p w:rsidR="003A0A5F" w:rsidRPr="00AE6123" w:rsidRDefault="003A0A5F" w:rsidP="00F24708">
            <w:pPr>
              <w:rPr>
                <w:sz w:val="24"/>
                <w:szCs w:val="24"/>
              </w:rPr>
            </w:pPr>
          </w:p>
        </w:tc>
        <w:tc>
          <w:tcPr>
            <w:tcW w:w="1588" w:type="dxa"/>
          </w:tcPr>
          <w:p w:rsidR="003A0A5F" w:rsidRPr="00AE6123" w:rsidRDefault="003A0A5F" w:rsidP="00F24708">
            <w:pPr>
              <w:rPr>
                <w:rFonts w:asciiTheme="minorHAnsi" w:hAnsiTheme="minorHAnsi"/>
                <w:sz w:val="24"/>
                <w:szCs w:val="24"/>
              </w:rPr>
            </w:pPr>
          </w:p>
        </w:tc>
        <w:tc>
          <w:tcPr>
            <w:tcW w:w="3515" w:type="dxa"/>
          </w:tcPr>
          <w:p w:rsidR="003A0A5F" w:rsidRPr="00AE6123" w:rsidRDefault="003A0A5F" w:rsidP="00F24708">
            <w:pPr>
              <w:rPr>
                <w:rFonts w:asciiTheme="minorHAnsi" w:hAnsiTheme="minorHAnsi"/>
                <w:sz w:val="24"/>
                <w:szCs w:val="24"/>
              </w:rPr>
            </w:pPr>
            <w:r w:rsidRPr="00AE6123">
              <w:rPr>
                <w:rFonts w:asciiTheme="minorHAnsi" w:hAnsiTheme="minorHAnsi"/>
                <w:sz w:val="24"/>
                <w:szCs w:val="24"/>
              </w:rPr>
              <w:t xml:space="preserve">Det blir feriesamarbeid med </w:t>
            </w:r>
            <w:proofErr w:type="spellStart"/>
            <w:r w:rsidRPr="00AE6123">
              <w:rPr>
                <w:rFonts w:asciiTheme="minorHAnsi" w:hAnsiTheme="minorHAnsi"/>
                <w:sz w:val="24"/>
                <w:szCs w:val="24"/>
              </w:rPr>
              <w:t>Mosjordet</w:t>
            </w:r>
            <w:proofErr w:type="spellEnd"/>
            <w:r w:rsidRPr="00AE6123">
              <w:rPr>
                <w:rFonts w:asciiTheme="minorHAnsi" w:hAnsiTheme="minorHAnsi"/>
                <w:sz w:val="24"/>
                <w:szCs w:val="24"/>
              </w:rPr>
              <w:t xml:space="preserve"> barnehage to uker i juli.</w:t>
            </w:r>
          </w:p>
        </w:tc>
        <w:tc>
          <w:tcPr>
            <w:tcW w:w="851" w:type="dxa"/>
          </w:tcPr>
          <w:p w:rsidR="003A0A5F" w:rsidRPr="00AE6123" w:rsidRDefault="003A0A5F" w:rsidP="00F24708">
            <w:pPr>
              <w:rPr>
                <w:rFonts w:asciiTheme="minorHAnsi" w:hAnsiTheme="minorHAnsi"/>
                <w:sz w:val="24"/>
                <w:szCs w:val="24"/>
              </w:rPr>
            </w:pPr>
          </w:p>
        </w:tc>
      </w:tr>
    </w:tbl>
    <w:p w:rsidR="00B023C8" w:rsidRDefault="00B023C8" w:rsidP="003A0A5F">
      <w:pPr>
        <w:sectPr w:rsidR="00B023C8" w:rsidSect="00B023C8">
          <w:pgSz w:w="16838" w:h="11906" w:orient="landscape"/>
          <w:pgMar w:top="1418" w:right="1418" w:bottom="1418" w:left="1418" w:header="709" w:footer="709" w:gutter="0"/>
          <w:pgNumType w:start="0"/>
          <w:cols w:space="708"/>
          <w:titlePg/>
          <w:docGrid w:linePitch="360"/>
        </w:sectPr>
      </w:pPr>
    </w:p>
    <w:p w:rsidR="003A0A5F" w:rsidRPr="00782FD7" w:rsidRDefault="003A0A5F" w:rsidP="00D26BB1">
      <w:pPr>
        <w:tabs>
          <w:tab w:val="left" w:pos="1072"/>
        </w:tabs>
      </w:pPr>
    </w:p>
    <w:sectPr w:rsidR="003A0A5F" w:rsidRPr="00782FD7" w:rsidSect="003A0A5F">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1A84" w:rsidRDefault="00C11A84" w:rsidP="00C11A84">
      <w:pPr>
        <w:spacing w:after="0" w:line="240" w:lineRule="auto"/>
      </w:pPr>
      <w:r>
        <w:separator/>
      </w:r>
    </w:p>
  </w:endnote>
  <w:endnote w:type="continuationSeparator" w:id="0">
    <w:p w:rsidR="00C11A84" w:rsidRDefault="00C11A84" w:rsidP="00C11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7547640"/>
      <w:docPartObj>
        <w:docPartGallery w:val="Page Numbers (Bottom of Page)"/>
        <w:docPartUnique/>
      </w:docPartObj>
    </w:sdtPr>
    <w:sdtEndPr/>
    <w:sdtContent>
      <w:p w:rsidR="00C11A84" w:rsidRDefault="00C11A84">
        <w:pPr>
          <w:pStyle w:val="Bunntekst"/>
        </w:pPr>
        <w:r>
          <w:rPr>
            <w:noProof/>
          </w:rPr>
          <mc:AlternateContent>
            <mc:Choice Requires="wpg">
              <w:drawing>
                <wp:anchor distT="0" distB="0" distL="114300" distR="114300" simplePos="0" relativeHeight="251659264" behindDoc="0" locked="0" layoutInCell="0" allowOverlap="1">
                  <wp:simplePos x="0" y="0"/>
                  <wp:positionH relativeFrom="rightMargin">
                    <wp:align>left</wp:align>
                  </wp:positionH>
                  <wp:positionV relativeFrom="margin">
                    <wp:align>bottom</wp:align>
                  </wp:positionV>
                  <wp:extent cx="904875" cy="1902460"/>
                  <wp:effectExtent l="0" t="0" r="33655" b="21590"/>
                  <wp:wrapNone/>
                  <wp:docPr id="3" name="Grup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a:solidFill>
                            <a:schemeClr val="bg1"/>
                          </a:solidFill>
                        </wpg:grpSpPr>
                        <wpg:grpSp>
                          <wpg:cNvPr id="6" name="Group 2"/>
                          <wpg:cNvGrpSpPr>
                            <a:grpSpLocks/>
                          </wpg:cNvGrpSpPr>
                          <wpg:grpSpPr bwMode="auto">
                            <a:xfrm flipV="1">
                              <a:off x="13" y="14340"/>
                              <a:ext cx="1410" cy="71"/>
                              <a:chOff x="-83" y="540"/>
                              <a:chExt cx="1218" cy="71"/>
                            </a:xfrm>
                            <a:grpFill/>
                          </wpg:grpSpPr>
                          <wps:wsp>
                            <wps:cNvPr id="7" name="Rectangle 3"/>
                            <wps:cNvSpPr>
                              <a:spLocks noChangeArrowheads="1"/>
                            </wps:cNvSpPr>
                            <wps:spPr bwMode="auto">
                              <a:xfrm>
                                <a:off x="678" y="540"/>
                                <a:ext cx="457" cy="71"/>
                              </a:xfrm>
                              <a:prstGeom prst="rect">
                                <a:avLst/>
                              </a:prstGeom>
                              <a:grpFill/>
                              <a:ln w="9525">
                                <a:solidFill>
                                  <a:srgbClr val="5F497A"/>
                                </a:solidFill>
                                <a:miter lim="800000"/>
                                <a:headEnd/>
                                <a:tailEnd/>
                              </a:ln>
                            </wps:spPr>
                            <wps:bodyPr rot="0" vert="horz" wrap="square" lIns="91440" tIns="45720" rIns="91440" bIns="45720" anchor="t" anchorCtr="0" upright="1">
                              <a:noAutofit/>
                            </wps:bodyPr>
                          </wps:wsp>
                          <wps:wsp>
                            <wps:cNvPr id="11" name="AutoShape 4"/>
                            <wps:cNvCnPr>
                              <a:cxnSpLocks noChangeShapeType="1"/>
                            </wps:cNvCnPr>
                            <wps:spPr bwMode="auto">
                              <a:xfrm flipH="1">
                                <a:off x="-83" y="540"/>
                                <a:ext cx="761" cy="0"/>
                              </a:xfrm>
                              <a:prstGeom prst="straightConnector1">
                                <a:avLst/>
                              </a:prstGeom>
                              <a:grpFill/>
                              <a:ln w="9525">
                                <a:solidFill>
                                  <a:srgbClr val="5F497A"/>
                                </a:solidFill>
                                <a:round/>
                                <a:headEnd/>
                                <a:tailEnd/>
                              </a:ln>
                              <a:extLst/>
                            </wps:spPr>
                            <wps:bodyPr/>
                          </wps:wsp>
                        </wpg:grpSp>
                        <wps:wsp>
                          <wps:cNvPr id="12" name="Rectangle 5"/>
                          <wps:cNvSpPr>
                            <a:spLocks noChangeArrowheads="1"/>
                          </wps:cNvSpPr>
                          <wps:spPr bwMode="auto">
                            <a:xfrm>
                              <a:off x="405" y="11415"/>
                              <a:ext cx="1033" cy="28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1A84" w:rsidRPr="00E23C80" w:rsidRDefault="00C11A84">
                                <w:pPr>
                                  <w:pStyle w:val="Ingenmellomrom"/>
                                  <w:jc w:val="right"/>
                                  <w:rPr>
                                    <w:color w:val="538135" w:themeColor="accent6"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3C80">
                                  <w:rPr>
                                    <w:color w:val="538135" w:themeColor="accent6"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E23C80">
                                  <w:rPr>
                                    <w:color w:val="538135" w:themeColor="accent6"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PAGE    \* MERGEFORMAT</w:instrText>
                                </w:r>
                                <w:r w:rsidRPr="00E23C80">
                                  <w:rPr>
                                    <w:color w:val="538135" w:themeColor="accent6"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E23C80">
                                  <w:rPr>
                                    <w:bCs/>
                                    <w:color w:val="538135" w:themeColor="accent6"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E23C80">
                                  <w:rPr>
                                    <w:bCs/>
                                    <w:color w:val="538135" w:themeColor="accent6"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pe 3" o:spid="_x0000_s1030"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" o:allowincell="f">
                  <v:group id="Group 2" o:spid="_x0000_s1031"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">
                    <v:rect id="Rectangle 3" o:spid="_x0000_s1032"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" filled="f" strokecolor="#5f497a"/>
                    <v:shapetype id="_x0000_t32" coordsize="21600,21600" o:spt="32" o:oned="t" path="m,l21600,21600e" filled="f">
                      <v:path arrowok="t" fillok="f" o:connecttype="none"/>
                      <o:lock v:ext="edit" shapetype="t"/>
                    </v:shapetype>
                    <v:shape id="AutoShape 4" o:spid="_x0000_s1033"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" strokecolor="#5f497a"/>
                  </v:group>
                  <v:rect id="Rectangle 5" o:spid="_x0000_s1034" style="position:absolute;left:405;top:11415;width:1033;height:28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" filled="f" stroked="f">
                    <v:textbox style="layout-flow:vertical" inset="0,0,0,0">
                      <w:txbxContent>
                        <w:p w:rsidR="00C11A84" w:rsidRPr="00E23C80" w:rsidRDefault="00C11A84">
                          <w:pPr>
                            <w:pStyle w:val="Ingenmellomrom"/>
                            <w:jc w:val="right"/>
                            <w:rPr>
                              <w:color w:val="538135" w:themeColor="accent6"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3C80">
                            <w:rPr>
                              <w:color w:val="538135" w:themeColor="accent6"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E23C80">
                            <w:rPr>
                              <w:color w:val="538135" w:themeColor="accent6"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PAGE    \* MERGEFORMAT</w:instrText>
                          </w:r>
                          <w:r w:rsidRPr="00E23C80">
                            <w:rPr>
                              <w:color w:val="538135" w:themeColor="accent6"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E23C80">
                            <w:rPr>
                              <w:bCs/>
                              <w:color w:val="538135" w:themeColor="accent6"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E23C80">
                            <w:rPr>
                              <w:bCs/>
                              <w:color w:val="538135" w:themeColor="accent6" w:themeShade="BF"/>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1A84" w:rsidRDefault="00C11A84" w:rsidP="00C11A84">
      <w:pPr>
        <w:spacing w:after="0" w:line="240" w:lineRule="auto"/>
      </w:pPr>
      <w:r>
        <w:separator/>
      </w:r>
    </w:p>
  </w:footnote>
  <w:footnote w:type="continuationSeparator" w:id="0">
    <w:p w:rsidR="00C11A84" w:rsidRDefault="00C11A84" w:rsidP="00C11A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2" o:spid="_x0000_i1026" type="#_x0000_t75" alt="Relatert bilde" style="width:700pt;height:700pt;visibility:visible;mso-wrap-style:square" o:bullet="t">
        <v:imagedata r:id="rId1" o:title="Relatert bilde"/>
      </v:shape>
    </w:pict>
  </w:numPicBullet>
  <w:abstractNum w:abstractNumId="0" w15:restartNumberingAfterBreak="0">
    <w:nsid w:val="0F8817B6"/>
    <w:multiLevelType w:val="hybridMultilevel"/>
    <w:tmpl w:val="ED928782"/>
    <w:lvl w:ilvl="0" w:tplc="E98652CE">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FB47406"/>
    <w:multiLevelType w:val="hybridMultilevel"/>
    <w:tmpl w:val="ADE4880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20161336"/>
    <w:multiLevelType w:val="hybridMultilevel"/>
    <w:tmpl w:val="7FB828D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258F0D50"/>
    <w:multiLevelType w:val="hybridMultilevel"/>
    <w:tmpl w:val="E23A8F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68A2C9A"/>
    <w:multiLevelType w:val="hybridMultilevel"/>
    <w:tmpl w:val="EE76C594"/>
    <w:lvl w:ilvl="0" w:tplc="387EC50C">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2F175044"/>
    <w:multiLevelType w:val="hybridMultilevel"/>
    <w:tmpl w:val="6C382740"/>
    <w:lvl w:ilvl="0" w:tplc="BBAC3032">
      <w:start w:val="2019"/>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3742F0A"/>
    <w:multiLevelType w:val="hybridMultilevel"/>
    <w:tmpl w:val="A4D4CA0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34BC4963"/>
    <w:multiLevelType w:val="hybridMultilevel"/>
    <w:tmpl w:val="4306ACF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48F22461"/>
    <w:multiLevelType w:val="hybridMultilevel"/>
    <w:tmpl w:val="4274DFA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15:restartNumberingAfterBreak="0">
    <w:nsid w:val="646833B3"/>
    <w:multiLevelType w:val="hybridMultilevel"/>
    <w:tmpl w:val="29BEC91A"/>
    <w:lvl w:ilvl="0" w:tplc="E98652CE">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C383A9D"/>
    <w:multiLevelType w:val="hybridMultilevel"/>
    <w:tmpl w:val="BBE6EB2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8"/>
  </w:num>
  <w:num w:numId="4">
    <w:abstractNumId w:val="1"/>
  </w:num>
  <w:num w:numId="5">
    <w:abstractNumId w:val="10"/>
  </w:num>
  <w:num w:numId="6">
    <w:abstractNumId w:val="7"/>
  </w:num>
  <w:num w:numId="7">
    <w:abstractNumId w:val="1"/>
  </w:num>
  <w:num w:numId="8">
    <w:abstractNumId w:val="2"/>
  </w:num>
  <w:num w:numId="9">
    <w:abstractNumId w:val="3"/>
  </w:num>
  <w:num w:numId="10">
    <w:abstractNumId w:val="0"/>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A84"/>
    <w:rsid w:val="00017083"/>
    <w:rsid w:val="000A3A62"/>
    <w:rsid w:val="000C2A74"/>
    <w:rsid w:val="000C35F8"/>
    <w:rsid w:val="00122529"/>
    <w:rsid w:val="00167027"/>
    <w:rsid w:val="00210BD5"/>
    <w:rsid w:val="0026462A"/>
    <w:rsid w:val="00275BB8"/>
    <w:rsid w:val="002A72C4"/>
    <w:rsid w:val="002C29DD"/>
    <w:rsid w:val="0030158E"/>
    <w:rsid w:val="003A0A5F"/>
    <w:rsid w:val="00443F23"/>
    <w:rsid w:val="004D7BA0"/>
    <w:rsid w:val="005015B0"/>
    <w:rsid w:val="005C62CC"/>
    <w:rsid w:val="005F4C78"/>
    <w:rsid w:val="00617980"/>
    <w:rsid w:val="0071123D"/>
    <w:rsid w:val="00782FD7"/>
    <w:rsid w:val="00810644"/>
    <w:rsid w:val="00813A67"/>
    <w:rsid w:val="008402F6"/>
    <w:rsid w:val="0089170F"/>
    <w:rsid w:val="00896638"/>
    <w:rsid w:val="00902024"/>
    <w:rsid w:val="00934E03"/>
    <w:rsid w:val="00A21376"/>
    <w:rsid w:val="00AB5707"/>
    <w:rsid w:val="00AC246C"/>
    <w:rsid w:val="00B01BB4"/>
    <w:rsid w:val="00B023C8"/>
    <w:rsid w:val="00B17EC7"/>
    <w:rsid w:val="00B53F4F"/>
    <w:rsid w:val="00BF11E9"/>
    <w:rsid w:val="00C11A84"/>
    <w:rsid w:val="00C564FE"/>
    <w:rsid w:val="00C7198A"/>
    <w:rsid w:val="00D26BB1"/>
    <w:rsid w:val="00D521A8"/>
    <w:rsid w:val="00DB5303"/>
    <w:rsid w:val="00DE3E8E"/>
    <w:rsid w:val="00E23C80"/>
    <w:rsid w:val="00E8561B"/>
    <w:rsid w:val="00EA79EF"/>
    <w:rsid w:val="00EC5CD9"/>
    <w:rsid w:val="00EF36AC"/>
    <w:rsid w:val="00FF235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12D1A8"/>
  <w15:chartTrackingRefBased/>
  <w15:docId w15:val="{429FF68C-F871-4436-8D75-ABC5A11B0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123D"/>
  </w:style>
  <w:style w:type="paragraph" w:styleId="Overskrift1">
    <w:name w:val="heading 1"/>
    <w:basedOn w:val="Normal"/>
    <w:next w:val="Normal"/>
    <w:link w:val="Overskrift1Tegn"/>
    <w:uiPriority w:val="9"/>
    <w:qFormat/>
    <w:rsid w:val="00E23C80"/>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11A8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11A84"/>
  </w:style>
  <w:style w:type="paragraph" w:styleId="Bunntekst">
    <w:name w:val="footer"/>
    <w:basedOn w:val="Normal"/>
    <w:link w:val="BunntekstTegn"/>
    <w:uiPriority w:val="99"/>
    <w:unhideWhenUsed/>
    <w:rsid w:val="00C11A8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11A84"/>
  </w:style>
  <w:style w:type="paragraph" w:styleId="Ingenmellomrom">
    <w:name w:val="No Spacing"/>
    <w:link w:val="IngenmellomromTegn"/>
    <w:uiPriority w:val="1"/>
    <w:qFormat/>
    <w:rsid w:val="00C11A84"/>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C11A84"/>
    <w:rPr>
      <w:rFonts w:eastAsiaTheme="minorEastAsia"/>
      <w:lang w:eastAsia="nb-NO"/>
    </w:rPr>
  </w:style>
  <w:style w:type="character" w:styleId="Sterkreferanse">
    <w:name w:val="Intense Reference"/>
    <w:basedOn w:val="Standardskriftforavsnitt"/>
    <w:uiPriority w:val="32"/>
    <w:qFormat/>
    <w:rsid w:val="00E23C80"/>
    <w:rPr>
      <w:b/>
      <w:bCs/>
      <w:smallCaps/>
      <w:color w:val="4472C4" w:themeColor="accent1"/>
      <w:spacing w:val="5"/>
    </w:rPr>
  </w:style>
  <w:style w:type="paragraph" w:styleId="Listeavsnitt">
    <w:name w:val="List Paragraph"/>
    <w:basedOn w:val="Normal"/>
    <w:uiPriority w:val="34"/>
    <w:qFormat/>
    <w:rsid w:val="00E23C80"/>
    <w:pPr>
      <w:spacing w:after="200" w:line="276" w:lineRule="auto"/>
      <w:ind w:left="720"/>
      <w:contextualSpacing/>
    </w:pPr>
  </w:style>
  <w:style w:type="character" w:customStyle="1" w:styleId="Overskrift1Tegn">
    <w:name w:val="Overskrift 1 Tegn"/>
    <w:basedOn w:val="Standardskriftforavsnitt"/>
    <w:link w:val="Overskrift1"/>
    <w:uiPriority w:val="9"/>
    <w:rsid w:val="00E23C80"/>
    <w:rPr>
      <w:rFonts w:asciiTheme="majorHAnsi" w:eastAsiaTheme="majorEastAsia" w:hAnsiTheme="majorHAnsi" w:cstheme="majorBidi"/>
      <w:color w:val="2F5496" w:themeColor="accent1" w:themeShade="BF"/>
      <w:sz w:val="32"/>
      <w:szCs w:val="32"/>
    </w:rPr>
  </w:style>
  <w:style w:type="paragraph" w:styleId="Undertittel">
    <w:name w:val="Subtitle"/>
    <w:basedOn w:val="Normal"/>
    <w:next w:val="Normal"/>
    <w:link w:val="UndertittelTegn"/>
    <w:uiPriority w:val="11"/>
    <w:qFormat/>
    <w:rsid w:val="00E23C80"/>
    <w:pPr>
      <w:spacing w:line="256" w:lineRule="auto"/>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E23C80"/>
    <w:rPr>
      <w:rFonts w:eastAsiaTheme="minorEastAsia"/>
      <w:color w:val="5A5A5A" w:themeColor="text1" w:themeTint="A5"/>
      <w:spacing w:val="15"/>
    </w:rPr>
  </w:style>
  <w:style w:type="character" w:styleId="Svakreferanse">
    <w:name w:val="Subtle Reference"/>
    <w:basedOn w:val="Standardskriftforavsnitt"/>
    <w:uiPriority w:val="31"/>
    <w:qFormat/>
    <w:rsid w:val="00E23C80"/>
    <w:rPr>
      <w:smallCaps/>
      <w:color w:val="5A5A5A" w:themeColor="text1" w:themeTint="A5"/>
    </w:rPr>
  </w:style>
  <w:style w:type="table" w:customStyle="1" w:styleId="Tabellrutenett1">
    <w:name w:val="Tabellrutenett1"/>
    <w:basedOn w:val="Vanligtabell"/>
    <w:next w:val="Tabellrutenett"/>
    <w:rsid w:val="003A0A5F"/>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
    <w:name w:val="Table Grid"/>
    <w:basedOn w:val="Vanligtabell"/>
    <w:uiPriority w:val="39"/>
    <w:rsid w:val="003A0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B023C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023C8"/>
    <w:rPr>
      <w:rFonts w:ascii="Segoe UI" w:hAnsi="Segoe UI" w:cs="Segoe UI"/>
      <w:sz w:val="18"/>
      <w:szCs w:val="18"/>
    </w:rPr>
  </w:style>
  <w:style w:type="paragraph" w:styleId="Bildetekst">
    <w:name w:val="caption"/>
    <w:basedOn w:val="Normal"/>
    <w:next w:val="Normal"/>
    <w:uiPriority w:val="35"/>
    <w:unhideWhenUsed/>
    <w:qFormat/>
    <w:rsid w:val="00D26BB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198291">
      <w:bodyDiv w:val="1"/>
      <w:marLeft w:val="0"/>
      <w:marRight w:val="0"/>
      <w:marTop w:val="0"/>
      <w:marBottom w:val="0"/>
      <w:divBdr>
        <w:top w:val="none" w:sz="0" w:space="0" w:color="auto"/>
        <w:left w:val="none" w:sz="0" w:space="0" w:color="auto"/>
        <w:bottom w:val="none" w:sz="0" w:space="0" w:color="auto"/>
        <w:right w:val="none" w:sz="0" w:space="0" w:color="auto"/>
      </w:divBdr>
    </w:div>
    <w:div w:id="325473154">
      <w:bodyDiv w:val="1"/>
      <w:marLeft w:val="0"/>
      <w:marRight w:val="0"/>
      <w:marTop w:val="0"/>
      <w:marBottom w:val="0"/>
      <w:divBdr>
        <w:top w:val="none" w:sz="0" w:space="0" w:color="auto"/>
        <w:left w:val="none" w:sz="0" w:space="0" w:color="auto"/>
        <w:bottom w:val="none" w:sz="0" w:space="0" w:color="auto"/>
        <w:right w:val="none" w:sz="0" w:space="0" w:color="auto"/>
      </w:divBdr>
    </w:div>
    <w:div w:id="539705271">
      <w:bodyDiv w:val="1"/>
      <w:marLeft w:val="0"/>
      <w:marRight w:val="0"/>
      <w:marTop w:val="0"/>
      <w:marBottom w:val="0"/>
      <w:divBdr>
        <w:top w:val="none" w:sz="0" w:space="0" w:color="auto"/>
        <w:left w:val="none" w:sz="0" w:space="0" w:color="auto"/>
        <w:bottom w:val="none" w:sz="0" w:space="0" w:color="auto"/>
        <w:right w:val="none" w:sz="0" w:space="0" w:color="auto"/>
      </w:divBdr>
    </w:div>
    <w:div w:id="699163699">
      <w:bodyDiv w:val="1"/>
      <w:marLeft w:val="0"/>
      <w:marRight w:val="0"/>
      <w:marTop w:val="0"/>
      <w:marBottom w:val="0"/>
      <w:divBdr>
        <w:top w:val="none" w:sz="0" w:space="0" w:color="auto"/>
        <w:left w:val="none" w:sz="0" w:space="0" w:color="auto"/>
        <w:bottom w:val="none" w:sz="0" w:space="0" w:color="auto"/>
        <w:right w:val="none" w:sz="0" w:space="0" w:color="auto"/>
      </w:divBdr>
    </w:div>
    <w:div w:id="1182665473">
      <w:bodyDiv w:val="1"/>
      <w:marLeft w:val="0"/>
      <w:marRight w:val="0"/>
      <w:marTop w:val="0"/>
      <w:marBottom w:val="0"/>
      <w:divBdr>
        <w:top w:val="none" w:sz="0" w:space="0" w:color="auto"/>
        <w:left w:val="none" w:sz="0" w:space="0" w:color="auto"/>
        <w:bottom w:val="none" w:sz="0" w:space="0" w:color="auto"/>
        <w:right w:val="none" w:sz="0" w:space="0" w:color="auto"/>
      </w:divBdr>
    </w:div>
    <w:div w:id="1261791407">
      <w:bodyDiv w:val="1"/>
      <w:marLeft w:val="0"/>
      <w:marRight w:val="0"/>
      <w:marTop w:val="0"/>
      <w:marBottom w:val="0"/>
      <w:divBdr>
        <w:top w:val="none" w:sz="0" w:space="0" w:color="auto"/>
        <w:left w:val="none" w:sz="0" w:space="0" w:color="auto"/>
        <w:bottom w:val="none" w:sz="0" w:space="0" w:color="auto"/>
        <w:right w:val="none" w:sz="0" w:space="0" w:color="auto"/>
      </w:divBdr>
    </w:div>
    <w:div w:id="1382099784">
      <w:bodyDiv w:val="1"/>
      <w:marLeft w:val="0"/>
      <w:marRight w:val="0"/>
      <w:marTop w:val="0"/>
      <w:marBottom w:val="0"/>
      <w:divBdr>
        <w:top w:val="none" w:sz="0" w:space="0" w:color="auto"/>
        <w:left w:val="none" w:sz="0" w:space="0" w:color="auto"/>
        <w:bottom w:val="none" w:sz="0" w:space="0" w:color="auto"/>
        <w:right w:val="none" w:sz="0" w:space="0" w:color="auto"/>
      </w:divBdr>
    </w:div>
    <w:div w:id="1568959239">
      <w:bodyDiv w:val="1"/>
      <w:marLeft w:val="0"/>
      <w:marRight w:val="0"/>
      <w:marTop w:val="0"/>
      <w:marBottom w:val="0"/>
      <w:divBdr>
        <w:top w:val="none" w:sz="0" w:space="0" w:color="auto"/>
        <w:left w:val="none" w:sz="0" w:space="0" w:color="auto"/>
        <w:bottom w:val="none" w:sz="0" w:space="0" w:color="auto"/>
        <w:right w:val="none" w:sz="0" w:space="0" w:color="auto"/>
      </w:divBdr>
    </w:div>
    <w:div w:id="1580169509">
      <w:bodyDiv w:val="1"/>
      <w:marLeft w:val="0"/>
      <w:marRight w:val="0"/>
      <w:marTop w:val="0"/>
      <w:marBottom w:val="0"/>
      <w:divBdr>
        <w:top w:val="none" w:sz="0" w:space="0" w:color="auto"/>
        <w:left w:val="none" w:sz="0" w:space="0" w:color="auto"/>
        <w:bottom w:val="none" w:sz="0" w:space="0" w:color="auto"/>
        <w:right w:val="none" w:sz="0" w:space="0" w:color="auto"/>
      </w:divBdr>
    </w:div>
    <w:div w:id="165906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51321-2144-4B5E-BACE-80DC37B52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16</Pages>
  <Words>2437</Words>
  <Characters>12920</Characters>
  <Application>Microsoft Office Word</Application>
  <DocSecurity>0</DocSecurity>
  <Lines>107</Lines>
  <Paragraphs>30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Diesen Øvre</dc:creator>
  <cp:keywords/>
  <dc:description/>
  <cp:lastModifiedBy>Heidi Melby</cp:lastModifiedBy>
  <cp:revision>25</cp:revision>
  <cp:lastPrinted>2019-05-28T09:44:00Z</cp:lastPrinted>
  <dcterms:created xsi:type="dcterms:W3CDTF">2019-05-13T08:22:00Z</dcterms:created>
  <dcterms:modified xsi:type="dcterms:W3CDTF">2019-06-24T07:52:00Z</dcterms:modified>
</cp:coreProperties>
</file>